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C99784" w14:textId="77777777" w:rsidR="00CE0C83" w:rsidRPr="005A68D0" w:rsidRDefault="00CE0C83" w:rsidP="00CE0C83">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64C66DE1" w14:textId="60CCE1AF" w:rsidR="00CE0C83" w:rsidRPr="005A68D0" w:rsidRDefault="00BA10E1" w:rsidP="00CE0C83">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Білім беру ұйымы:Шағын орталық</w:t>
      </w:r>
    </w:p>
    <w:p w14:paraId="2B724328" w14:textId="0B0F9C84" w:rsidR="00CE0C83" w:rsidRPr="005A68D0" w:rsidRDefault="00CE0C83" w:rsidP="00CE0C8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BA10E1">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59871704" w14:textId="034422BA" w:rsidR="00CE0C83" w:rsidRPr="005A68D0" w:rsidRDefault="00CE0C83" w:rsidP="00CE0C8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BA10E1">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2E8AEB37" w14:textId="50FA1089" w:rsidR="00CE0C83" w:rsidRPr="005A68D0" w:rsidRDefault="00CE0C83" w:rsidP="00CE0C83">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26</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30</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 xml:space="preserve">қыркүйек айы, 2022-2023 оқу жылы </w:t>
      </w:r>
    </w:p>
    <w:p w14:paraId="226E7300" w14:textId="7A994791" w:rsidR="00CE0C83" w:rsidRPr="005A68D0" w:rsidRDefault="00CE0C83" w:rsidP="00CE0C83">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BA10E1">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 xml:space="preserve">кова </w:t>
      </w:r>
      <w:r w:rsidR="00BA10E1">
        <w:rPr>
          <w:rFonts w:ascii="Times New Roman" w:eastAsia="Calibri" w:hAnsi="Times New Roman" w:cs="Times New Roman"/>
          <w:sz w:val="24"/>
          <w:szCs w:val="24"/>
          <w:lang w:val="kk-KZ" w:eastAsia="en-US"/>
        </w:rPr>
        <w:t>Г.</w:t>
      </w:r>
      <w:r w:rsidRPr="005A68D0">
        <w:rPr>
          <w:rFonts w:ascii="Times New Roman" w:eastAsia="Calibri" w:hAnsi="Times New Roman" w:cs="Times New Roman"/>
          <w:sz w:val="24"/>
          <w:szCs w:val="24"/>
          <w:lang w:val="kk-KZ" w:eastAsia="en-US"/>
        </w:rPr>
        <w:t>А</w:t>
      </w:r>
    </w:p>
    <w:tbl>
      <w:tblPr>
        <w:tblStyle w:val="1"/>
        <w:tblW w:w="15174" w:type="dxa"/>
        <w:tblLook w:val="04A0" w:firstRow="1" w:lastRow="0" w:firstColumn="1" w:lastColumn="0" w:noHBand="0" w:noVBand="1"/>
      </w:tblPr>
      <w:tblGrid>
        <w:gridCol w:w="2356"/>
        <w:gridCol w:w="2392"/>
        <w:gridCol w:w="6"/>
        <w:gridCol w:w="2548"/>
        <w:gridCol w:w="3056"/>
        <w:gridCol w:w="43"/>
        <w:gridCol w:w="2293"/>
        <w:gridCol w:w="2480"/>
      </w:tblGrid>
      <w:tr w:rsidR="005608A0" w:rsidRPr="005A68D0" w14:paraId="439A609E" w14:textId="77777777" w:rsidTr="00BA10E1">
        <w:tc>
          <w:tcPr>
            <w:tcW w:w="2356" w:type="dxa"/>
          </w:tcPr>
          <w:p w14:paraId="023E8E90" w14:textId="77777777" w:rsidR="00CE0C83" w:rsidRPr="005A68D0" w:rsidRDefault="00CE0C83"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98" w:type="dxa"/>
            <w:gridSpan w:val="2"/>
            <w:tcBorders>
              <w:bottom w:val="single" w:sz="4" w:space="0" w:color="auto"/>
            </w:tcBorders>
          </w:tcPr>
          <w:p w14:paraId="063145CB" w14:textId="77777777" w:rsidR="00CE0C83" w:rsidRDefault="00CE0C83"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34EFC955" w14:textId="6EA94202" w:rsidR="00CE0C83" w:rsidRPr="00CE0C83" w:rsidRDefault="00CE0C83" w:rsidP="00E603EC">
            <w:pPr>
              <w:widowControl w:val="0"/>
              <w:autoSpaceDE w:val="0"/>
              <w:autoSpaceDN w:val="0"/>
              <w:spacing w:line="268" w:lineRule="exact"/>
              <w:ind w:left="379"/>
              <w:jc w:val="center"/>
              <w:rPr>
                <w:rFonts w:ascii="Times New Roman" w:eastAsia="Times New Roman" w:hAnsi="Times New Roman" w:cs="Times New Roman"/>
                <w:sz w:val="24"/>
              </w:rPr>
            </w:pPr>
            <w:r>
              <w:rPr>
                <w:rFonts w:ascii="Times New Roman" w:eastAsia="Times New Roman" w:hAnsi="Times New Roman" w:cs="Times New Roman"/>
                <w:sz w:val="24"/>
              </w:rPr>
              <w:t>26.09.2022</w:t>
            </w:r>
          </w:p>
        </w:tc>
        <w:tc>
          <w:tcPr>
            <w:tcW w:w="2548" w:type="dxa"/>
            <w:tcBorders>
              <w:bottom w:val="single" w:sz="4" w:space="0" w:color="auto"/>
            </w:tcBorders>
          </w:tcPr>
          <w:p w14:paraId="7F30E71A" w14:textId="77777777" w:rsidR="00CE0C83" w:rsidRDefault="00CE0C83"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6E0BA35C" w14:textId="0F053C4C" w:rsidR="00CE0C83" w:rsidRPr="005A68D0" w:rsidRDefault="00CE0C83"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27.09.2022</w:t>
            </w:r>
            <w:r w:rsidRPr="005A68D0">
              <w:rPr>
                <w:rFonts w:ascii="Times New Roman" w:eastAsia="Times New Roman" w:hAnsi="Times New Roman" w:cs="Times New Roman"/>
                <w:sz w:val="24"/>
                <w:lang w:val="kk-KZ"/>
              </w:rPr>
              <w:t xml:space="preserve"> </w:t>
            </w:r>
          </w:p>
        </w:tc>
        <w:tc>
          <w:tcPr>
            <w:tcW w:w="3056" w:type="dxa"/>
            <w:tcBorders>
              <w:bottom w:val="single" w:sz="4" w:space="0" w:color="auto"/>
            </w:tcBorders>
          </w:tcPr>
          <w:p w14:paraId="4F86FD54" w14:textId="56E6F691" w:rsidR="00CE0C83" w:rsidRDefault="00CE0C8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58DF309" w14:textId="563363D1" w:rsidR="00CE0C83" w:rsidRPr="005A68D0" w:rsidRDefault="00CE0C8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28.09.2022</w:t>
            </w:r>
          </w:p>
          <w:p w14:paraId="08B15191" w14:textId="77777777" w:rsidR="00CE0C83" w:rsidRPr="005A68D0" w:rsidRDefault="00CE0C8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6" w:type="dxa"/>
            <w:gridSpan w:val="2"/>
            <w:tcBorders>
              <w:bottom w:val="single" w:sz="4" w:space="0" w:color="auto"/>
            </w:tcBorders>
          </w:tcPr>
          <w:p w14:paraId="1592D72F" w14:textId="0CF78827" w:rsidR="00CE0C83" w:rsidRPr="005A68D0" w:rsidRDefault="00CE0C83"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29</w:t>
            </w:r>
            <w:r w:rsidRPr="005A68D0">
              <w:rPr>
                <w:rFonts w:ascii="Times New Roman" w:eastAsia="Times New Roman" w:hAnsi="Times New Roman" w:cs="Times New Roman"/>
                <w:sz w:val="24"/>
                <w:lang w:val="kk-KZ"/>
              </w:rPr>
              <w:t>.09.2022</w:t>
            </w:r>
          </w:p>
        </w:tc>
        <w:tc>
          <w:tcPr>
            <w:tcW w:w="2480" w:type="dxa"/>
            <w:tcBorders>
              <w:bottom w:val="single" w:sz="4" w:space="0" w:color="auto"/>
            </w:tcBorders>
          </w:tcPr>
          <w:p w14:paraId="3D55DFB2" w14:textId="77777777" w:rsidR="00CE0C83" w:rsidRPr="005A68D0" w:rsidRDefault="00CE0C83"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22737D4B" w14:textId="6E8DAEBE" w:rsidR="00CE0C83" w:rsidRPr="005A68D0" w:rsidRDefault="00CE0C83"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30</w:t>
            </w:r>
            <w:r w:rsidRPr="005A68D0">
              <w:rPr>
                <w:rFonts w:ascii="Times New Roman" w:eastAsia="Times New Roman" w:hAnsi="Times New Roman" w:cs="Times New Roman"/>
                <w:sz w:val="24"/>
                <w:lang w:val="kk-KZ"/>
              </w:rPr>
              <w:t>.0</w:t>
            </w:r>
            <w:r w:rsidRPr="005A68D0">
              <w:rPr>
                <w:rFonts w:ascii="Times New Roman" w:eastAsia="Times New Roman" w:hAnsi="Times New Roman" w:cs="Times New Roman"/>
                <w:sz w:val="24"/>
              </w:rPr>
              <w:t>9</w:t>
            </w:r>
            <w:r w:rsidRPr="005A68D0">
              <w:rPr>
                <w:rFonts w:ascii="Times New Roman" w:eastAsia="Times New Roman" w:hAnsi="Times New Roman" w:cs="Times New Roman"/>
                <w:sz w:val="24"/>
                <w:lang w:val="kk-KZ"/>
              </w:rPr>
              <w:t>.2022</w:t>
            </w:r>
          </w:p>
        </w:tc>
      </w:tr>
      <w:tr w:rsidR="00CE0C83" w:rsidRPr="005A68D0" w14:paraId="0D3156DF" w14:textId="77777777" w:rsidTr="00CE0C83">
        <w:trPr>
          <w:trHeight w:val="667"/>
        </w:trPr>
        <w:tc>
          <w:tcPr>
            <w:tcW w:w="2356" w:type="dxa"/>
            <w:tcBorders>
              <w:right w:val="single" w:sz="4" w:space="0" w:color="auto"/>
            </w:tcBorders>
          </w:tcPr>
          <w:p w14:paraId="147953F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0D97A212" w14:textId="731B22B5" w:rsidR="00CE0C83" w:rsidRPr="005A68D0" w:rsidRDefault="00CE0C83" w:rsidP="00CE0C83">
            <w:pPr>
              <w:jc w:val="both"/>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E66ED">
              <w:rPr>
                <w:rFonts w:ascii="Times New Roman" w:eastAsia="Times New Roman" w:hAnsi="Times New Roman" w:cs="Times New Roman"/>
                <w:b/>
                <w:sz w:val="24"/>
                <w:szCs w:val="24"/>
                <w:lang w:val="kk-KZ"/>
              </w:rPr>
              <w:t>(сөйлеуді дамыту</w:t>
            </w:r>
            <w:r w:rsidR="005608A0">
              <w:rPr>
                <w:rFonts w:ascii="Times New Roman" w:eastAsia="Times New Roman" w:hAnsi="Times New Roman" w:cs="Times New Roman"/>
                <w:b/>
                <w:sz w:val="24"/>
                <w:szCs w:val="24"/>
                <w:lang w:val="kk-KZ"/>
              </w:rPr>
              <w:t>, коммуникативтік әрекет</w:t>
            </w:r>
            <w:r w:rsidRPr="00DE66ED">
              <w:rPr>
                <w:rFonts w:ascii="Times New Roman" w:eastAsia="Times New Roman" w:hAnsi="Times New Roman" w:cs="Times New Roman"/>
                <w:b/>
                <w:sz w:val="24"/>
                <w:szCs w:val="24"/>
                <w:lang w:val="kk-KZ"/>
              </w:rPr>
              <w:t>)</w:t>
            </w:r>
          </w:p>
        </w:tc>
      </w:tr>
      <w:tr w:rsidR="00CE0C83" w:rsidRPr="005A68D0" w14:paraId="7E6BC581" w14:textId="77777777" w:rsidTr="00CE0C83">
        <w:trPr>
          <w:trHeight w:val="974"/>
        </w:trPr>
        <w:tc>
          <w:tcPr>
            <w:tcW w:w="2356" w:type="dxa"/>
          </w:tcPr>
          <w:p w14:paraId="38DE63AE"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46A2ECAB"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35E2985" w14:textId="09C49C8E" w:rsidR="00CE0C83" w:rsidRPr="006B68DE"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Баланың балабақшадағы тәртібі туралы ата-аналармен сөйлесу; балалардың денсаулығына назар аудару; балабақшадағы жаңалықтармен бөлісу; ата-аналарды белсенділікке шақыру.</w:t>
            </w:r>
            <w:r w:rsidR="005608A0" w:rsidRPr="00DE66ED">
              <w:rPr>
                <w:rFonts w:ascii="Times New Roman" w:eastAsia="Times New Roman" w:hAnsi="Times New Roman" w:cs="Times New Roman"/>
                <w:b/>
                <w:sz w:val="24"/>
                <w:szCs w:val="24"/>
                <w:lang w:val="kk-KZ"/>
              </w:rPr>
              <w:t xml:space="preserve"> </w:t>
            </w:r>
            <w:r w:rsidR="005608A0">
              <w:rPr>
                <w:rFonts w:ascii="Times New Roman" w:eastAsia="Times New Roman" w:hAnsi="Times New Roman" w:cs="Times New Roman"/>
                <w:b/>
                <w:sz w:val="24"/>
                <w:szCs w:val="24"/>
              </w:rPr>
              <w:t>(</w:t>
            </w:r>
            <w:proofErr w:type="spellStart"/>
            <w:r w:rsidR="005608A0">
              <w:rPr>
                <w:rFonts w:ascii="Times New Roman" w:eastAsia="Times New Roman" w:hAnsi="Times New Roman" w:cs="Times New Roman"/>
                <w:b/>
                <w:sz w:val="24"/>
                <w:szCs w:val="24"/>
              </w:rPr>
              <w:t>сөйлеуді</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дамыту</w:t>
            </w:r>
            <w:proofErr w:type="spellEnd"/>
            <w:r w:rsidR="005608A0">
              <w:rPr>
                <w:rFonts w:ascii="Times New Roman" w:eastAsia="Times New Roman" w:hAnsi="Times New Roman" w:cs="Times New Roman"/>
                <w:b/>
                <w:sz w:val="24"/>
                <w:szCs w:val="24"/>
                <w:lang w:val="kk-KZ"/>
              </w:rPr>
              <w:t>, коммуникативтік әрекет</w:t>
            </w:r>
            <w:r w:rsidR="005608A0">
              <w:rPr>
                <w:rFonts w:ascii="Times New Roman" w:eastAsia="Times New Roman" w:hAnsi="Times New Roman" w:cs="Times New Roman"/>
                <w:b/>
                <w:sz w:val="24"/>
                <w:szCs w:val="24"/>
              </w:rPr>
              <w:t>)</w:t>
            </w:r>
          </w:p>
        </w:tc>
      </w:tr>
      <w:tr w:rsidR="005608A0" w:rsidRPr="005A68D0" w14:paraId="3DC8E708" w14:textId="77777777" w:rsidTr="00BA10E1">
        <w:trPr>
          <w:trHeight w:val="694"/>
        </w:trPr>
        <w:tc>
          <w:tcPr>
            <w:tcW w:w="2356" w:type="dxa"/>
            <w:vMerge w:val="restart"/>
            <w:tcBorders>
              <w:right w:val="single" w:sz="4" w:space="0" w:color="auto"/>
            </w:tcBorders>
          </w:tcPr>
          <w:p w14:paraId="0784DF2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0F7277D3"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2" w:type="dxa"/>
            <w:tcBorders>
              <w:top w:val="single" w:sz="6" w:space="0" w:color="CCCCCC"/>
              <w:left w:val="single" w:sz="6" w:space="0" w:color="CCCCCC"/>
              <w:bottom w:val="single" w:sz="6" w:space="0" w:color="000000"/>
              <w:right w:val="single" w:sz="6" w:space="0" w:color="000000"/>
            </w:tcBorders>
            <w:shd w:val="clear" w:color="auto" w:fill="auto"/>
          </w:tcPr>
          <w:p w14:paraId="6CE1654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356B8F27" w14:textId="65BC7B11" w:rsidR="00CE0C83" w:rsidRPr="006B68DE" w:rsidRDefault="00CE0C83" w:rsidP="00CE0C83">
            <w:pPr>
              <w:rPr>
                <w:rFonts w:ascii="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 xml:space="preserve">Мақсат-міндеттері. Балаларға қуыршақ киімдері мен төсек жабдықтарын жуу кезінде педагогке көмектесуді үйрету: балаларды жұмыс алдында алжапқыштарын киюді үйрету; жууға және кептіруге қажетті керек-жарақтарды, сондай-ақ жұмыс орнын дайындау, сабынды қолдана білу </w:t>
            </w:r>
            <w:r w:rsidRPr="00DE66ED">
              <w:rPr>
                <w:rFonts w:ascii="Times New Roman" w:eastAsia="Times New Roman" w:hAnsi="Times New Roman" w:cs="Times New Roman"/>
                <w:sz w:val="24"/>
                <w:szCs w:val="24"/>
                <w:lang w:val="kk-KZ"/>
              </w:rPr>
              <w:lastRenderedPageBreak/>
              <w:t>іскерліктерін дамыту.</w:t>
            </w:r>
            <w:r w:rsidRPr="00DE66ED">
              <w:rPr>
                <w:rFonts w:ascii="Times New Roman" w:hAnsi="Times New Roman" w:cs="Times New Roman"/>
                <w:b/>
                <w:bCs/>
                <w:sz w:val="24"/>
                <w:szCs w:val="24"/>
                <w:lang w:val="kk-KZ"/>
              </w:rPr>
              <w:t xml:space="preserve"> </w:t>
            </w: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554" w:type="dxa"/>
            <w:gridSpan w:val="2"/>
            <w:tcBorders>
              <w:top w:val="single" w:sz="6" w:space="0" w:color="CCCCCC"/>
              <w:left w:val="single" w:sz="6" w:space="0" w:color="CCCCCC"/>
              <w:bottom w:val="single" w:sz="6" w:space="0" w:color="000000"/>
              <w:right w:val="single" w:sz="6" w:space="0" w:color="000000"/>
            </w:tcBorders>
            <w:shd w:val="clear" w:color="auto" w:fill="auto"/>
          </w:tcPr>
          <w:p w14:paraId="24A4034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"Еңбекке баулу"</w:t>
            </w:r>
          </w:p>
          <w:p w14:paraId="7A5F992A" w14:textId="0AD08FDD" w:rsidR="00CE0C83" w:rsidRPr="006B68DE"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Балаларға тарақтарды тазарту жұмыстарында педагогке көмектесуге үйрету: суланған тарақтарды шаю, оларды щеткалармен тазалау.</w:t>
            </w:r>
            <w:r w:rsidRPr="00DE66ED">
              <w:rPr>
                <w:rFonts w:ascii="Times New Roman" w:hAnsi="Times New Roman" w:cs="Times New Roman"/>
                <w:b/>
                <w:bCs/>
                <w:sz w:val="24"/>
                <w:szCs w:val="24"/>
                <w:lang w:val="kk-KZ"/>
              </w:rPr>
              <w:t xml:space="preserve"> </w:t>
            </w: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3099" w:type="dxa"/>
            <w:gridSpan w:val="2"/>
            <w:tcBorders>
              <w:top w:val="single" w:sz="6" w:space="0" w:color="CCCCCC"/>
              <w:left w:val="single" w:sz="6" w:space="0" w:color="CCCCCC"/>
              <w:bottom w:val="single" w:sz="6" w:space="0" w:color="000000"/>
              <w:right w:val="single" w:sz="6" w:space="0" w:color="000000"/>
            </w:tcBorders>
            <w:shd w:val="clear" w:color="auto" w:fill="auto"/>
          </w:tcPr>
          <w:p w14:paraId="5F5987C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6FC0C32A" w14:textId="77777777" w:rsidR="00CE0C83" w:rsidRPr="00DE66ED"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еңбекке дұрыс көзқарасын қалыптастыру, өз-өздеріне қызмет ету іскерліктерін дамыту.</w:t>
            </w:r>
          </w:p>
          <w:p w14:paraId="4083E3D5" w14:textId="510C1D11" w:rsidR="00CE0C83" w:rsidRPr="00CE0C83" w:rsidRDefault="00CE0C83" w:rsidP="00CE0C83">
            <w:pPr>
              <w:rPr>
                <w:rFonts w:ascii="Times New Roman" w:eastAsia="Times New Roman" w:hAnsi="Times New Roman" w:cs="Times New Roman"/>
                <w:sz w:val="24"/>
                <w:szCs w:val="24"/>
              </w:rPr>
            </w:pP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293" w:type="dxa"/>
            <w:tcBorders>
              <w:top w:val="single" w:sz="6" w:space="0" w:color="CCCCCC"/>
              <w:left w:val="single" w:sz="6" w:space="0" w:color="CCCCCC"/>
              <w:bottom w:val="single" w:sz="6" w:space="0" w:color="000000"/>
              <w:right w:val="single" w:sz="6" w:space="0" w:color="000000"/>
            </w:tcBorders>
            <w:shd w:val="clear" w:color="auto" w:fill="auto"/>
          </w:tcPr>
          <w:p w14:paraId="63DE32BD"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EC83AB9" w14:textId="6E0BD143" w:rsidR="00CE0C83" w:rsidRPr="005A68D0" w:rsidRDefault="00CE0C83" w:rsidP="00CE0C83">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таза,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ұйымшылдыққа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5B74763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0281849B" w14:textId="6CE9A8BE" w:rsidR="00CE0C83" w:rsidRPr="006B68DE"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 топ бөлмесіндегі реттілікті сақтауды үйрету: үстелдер, орындықтар, сөрелердің шаңын сүрту. Ойнап болған соң ойыншықтарын орын-орнына жинауға тәрбиелеу.</w:t>
            </w:r>
            <w:r w:rsidRPr="00DE66ED">
              <w:rPr>
                <w:rFonts w:ascii="Times New Roman" w:hAnsi="Times New Roman" w:cs="Times New Roman"/>
                <w:b/>
                <w:bCs/>
                <w:sz w:val="24"/>
                <w:szCs w:val="24"/>
                <w:lang w:val="kk-KZ"/>
              </w:rPr>
              <w:t xml:space="preserve"> (еңбек дағдылары)</w:t>
            </w:r>
          </w:p>
        </w:tc>
      </w:tr>
      <w:tr w:rsidR="005608A0" w:rsidRPr="005A68D0" w14:paraId="57833ECA" w14:textId="77777777" w:rsidTr="00BA10E1">
        <w:trPr>
          <w:trHeight w:val="1545"/>
        </w:trPr>
        <w:tc>
          <w:tcPr>
            <w:tcW w:w="2356" w:type="dxa"/>
            <w:vMerge/>
            <w:tcBorders>
              <w:right w:val="single" w:sz="4" w:space="0" w:color="auto"/>
            </w:tcBorders>
          </w:tcPr>
          <w:p w14:paraId="5F53E4A4" w14:textId="77777777" w:rsidR="00CE0C83" w:rsidRPr="005A68D0" w:rsidRDefault="00CE0C83" w:rsidP="00CE0C83">
            <w:pPr>
              <w:rPr>
                <w:rFonts w:ascii="Times New Roman" w:hAnsi="Times New Roman" w:cs="Times New Roman"/>
                <w:b/>
                <w:sz w:val="24"/>
                <w:szCs w:val="24"/>
                <w:lang w:val="kk-KZ"/>
              </w:rPr>
            </w:pPr>
          </w:p>
        </w:tc>
        <w:tc>
          <w:tcPr>
            <w:tcW w:w="2392" w:type="dxa"/>
            <w:tcBorders>
              <w:top w:val="single" w:sz="6" w:space="0" w:color="CCCCCC"/>
              <w:left w:val="single" w:sz="6" w:space="0" w:color="CCCCCC"/>
              <w:bottom w:val="single" w:sz="6" w:space="0" w:color="000000"/>
              <w:right w:val="single" w:sz="6" w:space="0" w:color="000000"/>
            </w:tcBorders>
            <w:shd w:val="clear" w:color="auto" w:fill="auto"/>
          </w:tcPr>
          <w:p w14:paraId="5FE0BAC1"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"Үй құрылысының ретін көрсет" дидактикалық ойыны.</w:t>
            </w:r>
          </w:p>
          <w:p w14:paraId="3077440A" w14:textId="4B696238" w:rsidR="00CE0C83" w:rsidRPr="00980D8C" w:rsidRDefault="00CE0C83" w:rsidP="00CE0C83">
            <w:pPr>
              <w:ind w:right="48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Түстерді ажыратуға жаттықтыру; ойлау қабілеттерін, қабылдау, ес, зейін процестерін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554" w:type="dxa"/>
            <w:gridSpan w:val="2"/>
            <w:tcBorders>
              <w:top w:val="single" w:sz="6" w:space="0" w:color="CCCCCC"/>
              <w:left w:val="single" w:sz="6" w:space="0" w:color="CCCCCC"/>
              <w:bottom w:val="single" w:sz="6" w:space="0" w:color="000000"/>
              <w:right w:val="single" w:sz="6" w:space="0" w:color="000000"/>
            </w:tcBorders>
            <w:shd w:val="clear" w:color="auto" w:fill="auto"/>
          </w:tcPr>
          <w:p w14:paraId="24E9CB9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"Менің туған қалам" тақырыбында сюжетті суреттерді қарау.</w:t>
            </w:r>
          </w:p>
          <w:p w14:paraId="38346A7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 xml:space="preserve">Мақсат-міндеттері. Тақырыпқа байланысты сұрақтар қою. Сұраққа толық жауап беруді балалардан талап ету. </w:t>
            </w:r>
            <w:r w:rsidRPr="00DE66ED">
              <w:rPr>
                <w:rFonts w:ascii="Times New Roman" w:eastAsia="Times New Roman" w:hAnsi="Times New Roman" w:cs="Times New Roman"/>
                <w:b/>
                <w:sz w:val="24"/>
                <w:szCs w:val="24"/>
                <w:lang w:val="kk-KZ"/>
              </w:rPr>
              <w:t>(сөйлеуді дамыту)</w:t>
            </w:r>
          </w:p>
          <w:p w14:paraId="4DE57F25" w14:textId="77777777" w:rsidR="00CE0C83" w:rsidRPr="00DE66ED" w:rsidRDefault="00CE0C83" w:rsidP="00CE0C83">
            <w:pPr>
              <w:widowControl w:val="0"/>
              <w:rPr>
                <w:rFonts w:ascii="Times New Roman" w:eastAsia="Times New Roman" w:hAnsi="Times New Roman" w:cs="Times New Roman"/>
                <w:sz w:val="24"/>
                <w:szCs w:val="24"/>
                <w:lang w:val="kk-KZ"/>
              </w:rPr>
            </w:pPr>
          </w:p>
          <w:p w14:paraId="784B8A73"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"Қай жерде шырылдады?" дидактикалық ойыны.</w:t>
            </w:r>
          </w:p>
          <w:p w14:paraId="6A7A1304" w14:textId="050B6015"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Дыбыстың қай жерден шыққанын анықтау; алдын ала дайындық жұмысы: қоңырады дайындайды. </w:t>
            </w:r>
            <w:r>
              <w:rPr>
                <w:rFonts w:ascii="Times New Roman" w:eastAsia="Times New Roman" w:hAnsi="Times New Roman" w:cs="Times New Roman"/>
                <w:b/>
                <w:sz w:val="24"/>
                <w:szCs w:val="24"/>
              </w:rPr>
              <w:t>(музыка)</w:t>
            </w:r>
          </w:p>
        </w:tc>
        <w:tc>
          <w:tcPr>
            <w:tcW w:w="3099" w:type="dxa"/>
            <w:gridSpan w:val="2"/>
            <w:tcBorders>
              <w:top w:val="single" w:sz="6" w:space="0" w:color="CCCCCC"/>
              <w:left w:val="single" w:sz="6" w:space="0" w:color="CCCCCC"/>
              <w:bottom w:val="single" w:sz="6" w:space="0" w:color="000000"/>
              <w:right w:val="single" w:sz="6" w:space="0" w:color="000000"/>
            </w:tcBorders>
            <w:shd w:val="clear" w:color="auto" w:fill="auto"/>
          </w:tcPr>
          <w:p w14:paraId="2071B450"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"Күз" мезгіліне байланысты сюжетті суреттер көрсету.</w:t>
            </w:r>
          </w:p>
          <w:p w14:paraId="6838630E" w14:textId="451F1AC2" w:rsidR="00CE0C83" w:rsidRPr="00E2686F"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Тақырыпқа байланысты сұрақтар қою. Сұрақтарға толық жауап беруді балалардан талап 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93" w:type="dxa"/>
            <w:tcBorders>
              <w:top w:val="single" w:sz="6" w:space="0" w:color="CCCCCC"/>
              <w:left w:val="single" w:sz="6" w:space="0" w:color="CCCCCC"/>
              <w:bottom w:val="single" w:sz="6" w:space="0" w:color="000000"/>
              <w:right w:val="single" w:sz="6" w:space="0" w:color="000000"/>
            </w:tcBorders>
            <w:shd w:val="clear" w:color="auto" w:fill="auto"/>
          </w:tcPr>
          <w:p w14:paraId="5552591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"Құрылысшы" тақпағын жаттау. (Шекербек Садыханов)</w:t>
            </w:r>
          </w:p>
          <w:p w14:paraId="532FE42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темір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қалағым</w:t>
            </w:r>
            <w:proofErr w:type="spellEnd"/>
            <w:r>
              <w:rPr>
                <w:rFonts w:ascii="Times New Roman" w:eastAsia="Times New Roman" w:hAnsi="Times New Roman" w:cs="Times New Roman"/>
                <w:sz w:val="24"/>
                <w:szCs w:val="24"/>
              </w:rPr>
              <w:t>,</w:t>
            </w:r>
          </w:p>
          <w:p w14:paraId="6F50731F"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Саздан</w:t>
            </w:r>
            <w:proofErr w:type="spellEnd"/>
            <w:r>
              <w:rPr>
                <w:rFonts w:ascii="Times New Roman" w:eastAsia="Times New Roman" w:hAnsi="Times New Roman" w:cs="Times New Roman"/>
                <w:sz w:val="24"/>
                <w:szCs w:val="24"/>
              </w:rPr>
              <w:t xml:space="preserve"> сарай </w:t>
            </w:r>
            <w:proofErr w:type="spellStart"/>
            <w:r>
              <w:rPr>
                <w:rFonts w:ascii="Times New Roman" w:eastAsia="Times New Roman" w:hAnsi="Times New Roman" w:cs="Times New Roman"/>
                <w:sz w:val="24"/>
                <w:szCs w:val="24"/>
              </w:rPr>
              <w:t>қаладым</w:t>
            </w:r>
            <w:proofErr w:type="spellEnd"/>
            <w:r>
              <w:rPr>
                <w:rFonts w:ascii="Times New Roman" w:eastAsia="Times New Roman" w:hAnsi="Times New Roman" w:cs="Times New Roman"/>
                <w:sz w:val="24"/>
                <w:szCs w:val="24"/>
              </w:rPr>
              <w:t>.</w:t>
            </w:r>
          </w:p>
          <w:p w14:paraId="7C5D6CF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Алматыдан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аумайтын</w:t>
            </w:r>
            <w:proofErr w:type="spellEnd"/>
          </w:p>
          <w:p w14:paraId="272B0226" w14:textId="77777777"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Әсем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7FE365C" w14:textId="77777777" w:rsidR="00CE0C83" w:rsidRDefault="00CE0C83" w:rsidP="00CE0C83">
            <w:pPr>
              <w:widowControl w:val="0"/>
              <w:rPr>
                <w:rFonts w:ascii="Times New Roman" w:eastAsia="Times New Roman" w:hAnsi="Times New Roman" w:cs="Times New Roman"/>
                <w:b/>
                <w:sz w:val="24"/>
                <w:szCs w:val="24"/>
              </w:rPr>
            </w:pPr>
          </w:p>
          <w:p w14:paraId="2E7836FF"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Менің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қалам</w:t>
            </w:r>
            <w:proofErr w:type="spellEnd"/>
            <w:r>
              <w:rPr>
                <w:rFonts w:ascii="Times New Roman" w:eastAsia="Times New Roman" w:hAnsi="Times New Roman" w:cs="Times New Roman"/>
                <w:b/>
                <w:sz w:val="24"/>
                <w:szCs w:val="24"/>
              </w:rPr>
              <w:t xml:space="preserve"> - </w:t>
            </w:r>
            <w:proofErr w:type="spellStart"/>
            <w:r>
              <w:rPr>
                <w:rFonts w:ascii="Times New Roman" w:eastAsia="Times New Roman" w:hAnsi="Times New Roman" w:cs="Times New Roman"/>
                <w:b/>
                <w:sz w:val="24"/>
                <w:szCs w:val="24"/>
              </w:rPr>
              <w:t>Алматым</w:t>
            </w:r>
            <w:proofErr w:type="spellEnd"/>
            <w:r>
              <w:rPr>
                <w:rFonts w:ascii="Times New Roman" w:eastAsia="Times New Roman" w:hAnsi="Times New Roman" w:cs="Times New Roman"/>
                <w:b/>
                <w:sz w:val="24"/>
                <w:szCs w:val="24"/>
              </w:rPr>
              <w:t>"</w:t>
            </w:r>
          </w:p>
          <w:p w14:paraId="54E2AABA" w14:textId="77777777"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Қиялындағы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(құрастыру)</w:t>
            </w:r>
          </w:p>
          <w:p w14:paraId="16BC9676" w14:textId="77777777" w:rsidR="00CE0C83" w:rsidRDefault="00CE0C83" w:rsidP="00CE0C83">
            <w:pPr>
              <w:widowControl w:val="0"/>
              <w:rPr>
                <w:rFonts w:ascii="Times New Roman" w:eastAsia="Times New Roman" w:hAnsi="Times New Roman" w:cs="Times New Roman"/>
                <w:sz w:val="24"/>
                <w:szCs w:val="24"/>
              </w:rPr>
            </w:pPr>
          </w:p>
          <w:p w14:paraId="5BE4EE21"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Дәл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осындай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гүлді</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563D11C9" w14:textId="789049D7" w:rsidR="00CE0C83" w:rsidRPr="00E2686F" w:rsidRDefault="00CE0C83" w:rsidP="00CE0C83">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кескінге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w:t>
            </w:r>
            <w:proofErr w:type="spellEnd"/>
            <w:r>
              <w:rPr>
                <w:rFonts w:ascii="Times New Roman" w:eastAsia="Times New Roman" w:hAnsi="Times New Roman" w:cs="Times New Roman"/>
                <w:sz w:val="24"/>
                <w:szCs w:val="24"/>
              </w:rPr>
              <w:t xml:space="preserve"> қалыптастыру.</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526DC5D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"Қуыршақ қонаққа барады" дидактикалық ойыны.</w:t>
            </w:r>
          </w:p>
          <w:p w14:paraId="7FE035F7" w14:textId="584C02B4" w:rsidR="00CE0C83" w:rsidRPr="00E2686F"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Ұзын - қысқа, жуан - жіңішке, ұзындығы бірдей өлшемдерді салыстыруға жаттықтыру.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r>
      <w:tr w:rsidR="00CE0C83" w:rsidRPr="005A68D0" w14:paraId="7E6A0587" w14:textId="77777777" w:rsidTr="00CE0C83">
        <w:tc>
          <w:tcPr>
            <w:tcW w:w="2356" w:type="dxa"/>
          </w:tcPr>
          <w:p w14:paraId="610CA12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FFFFFF"/>
          </w:tcPr>
          <w:p w14:paraId="77108A4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Жалпы дамыту жаттығулары (орамалмен)</w:t>
            </w:r>
          </w:p>
          <w:p w14:paraId="5096C72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 Бастапқы қалып аяқ алшақ, дене тік, қол төменде.</w:t>
            </w:r>
          </w:p>
          <w:p w14:paraId="4362DD8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1.1. Балалар орамалдарымен беттерін жауып, "тауып ал" дейді.</w:t>
            </w:r>
          </w:p>
          <w:p w14:paraId="42D9BDB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1.2. Бастапқы қалып (жаттығу 4-5 рет қайталанады).</w:t>
            </w:r>
          </w:p>
          <w:p w14:paraId="364FF35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 Бастапқы қалып аяқ алшақ, дене тік, қол төменде.</w:t>
            </w:r>
          </w:p>
          <w:p w14:paraId="3438277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2.1. Оңға бұрылып, қолдарын созып, орамалдарын умаждап "жуамыз" дейді.</w:t>
            </w:r>
          </w:p>
          <w:p w14:paraId="694F545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2363E32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4A0E1C9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3.1. Жерге шалқадан жатып, орамалдармен беттерін жауып "ұйықтайық" дейді.</w:t>
            </w:r>
          </w:p>
          <w:p w14:paraId="1A6AD8D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3.2. Бастапқы қалып (жаттығу 3 рет қайталанады).</w:t>
            </w:r>
          </w:p>
          <w:p w14:paraId="100E8F9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4. Бастапқы қалып аяқ бірге, дене бос, қол төменде.</w:t>
            </w:r>
          </w:p>
          <w:p w14:paraId="19A796F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4.1. Орамалдарын көкірек тұсында ұстап, бір орында тұрып секіру.</w:t>
            </w:r>
          </w:p>
          <w:p w14:paraId="3C90145D" w14:textId="4D57F014"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4.2. Бастапқы қалып (жаттығу 3 рет қайталанады).</w:t>
            </w:r>
            <w:r w:rsidRPr="00DE66ED">
              <w:rPr>
                <w:rFonts w:ascii="Times New Roman" w:eastAsia="Times New Roman" w:hAnsi="Times New Roman" w:cs="Times New Roman"/>
                <w:b/>
                <w:sz w:val="24"/>
                <w:szCs w:val="24"/>
                <w:lang w:val="kk-KZ"/>
              </w:rPr>
              <w:t xml:space="preserve"> (дербес әрекет, мәдени-гигиеналық дағдылар)</w:t>
            </w:r>
          </w:p>
        </w:tc>
      </w:tr>
      <w:tr w:rsidR="00CE0C83" w:rsidRPr="005A68D0" w14:paraId="39213465" w14:textId="77777777" w:rsidTr="00CE0C83">
        <w:tc>
          <w:tcPr>
            <w:tcW w:w="2356" w:type="dxa"/>
          </w:tcPr>
          <w:p w14:paraId="25C078B7" w14:textId="77777777" w:rsidR="00CE0C83" w:rsidRPr="005A68D0" w:rsidRDefault="00CE0C83" w:rsidP="00CE0C83">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63E3DAC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7"/>
          </w:tcPr>
          <w:p w14:paraId="28E50BB5" w14:textId="77777777" w:rsidR="00CE0C83" w:rsidRPr="00CE0C83" w:rsidRDefault="00CE0C83" w:rsidP="005608A0">
            <w:pPr>
              <w:widowControl w:val="0"/>
              <w:rPr>
                <w:rFonts w:ascii="Times New Roman" w:eastAsia="Times New Roman" w:hAnsi="Times New Roman" w:cs="Times New Roman"/>
                <w:b/>
                <w:sz w:val="24"/>
                <w:szCs w:val="24"/>
                <w:lang w:val="kk-KZ"/>
              </w:rPr>
            </w:pPr>
            <w:r w:rsidRPr="00CE0C83">
              <w:rPr>
                <w:rFonts w:ascii="Times New Roman" w:eastAsia="Times New Roman" w:hAnsi="Times New Roman" w:cs="Times New Roman"/>
                <w:b/>
                <w:sz w:val="24"/>
                <w:szCs w:val="24"/>
                <w:lang w:val="kk-KZ"/>
              </w:rPr>
              <w:t>Шаттық шеңбері</w:t>
            </w:r>
          </w:p>
          <w:p w14:paraId="75FEE3E9"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E7A5496"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Бақыт толы шеңберге,</w:t>
            </w:r>
          </w:p>
          <w:p w14:paraId="460BCA8B"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Шаттық толы шеңберге</w:t>
            </w:r>
          </w:p>
          <w:p w14:paraId="4D661E59"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Қол ұстасып келдік біз,</w:t>
            </w:r>
          </w:p>
          <w:p w14:paraId="374DA78A" w14:textId="61A70CBA" w:rsidR="00CE0C83" w:rsidRPr="00DC00EC" w:rsidRDefault="00CE0C83" w:rsidP="005608A0">
            <w:pPr>
              <w:rPr>
                <w:rFonts w:ascii="Times New Roman" w:hAnsi="Times New Roman" w:cs="Times New Roman"/>
                <w:sz w:val="24"/>
                <w:szCs w:val="24"/>
                <w:lang w:val="kk-KZ"/>
              </w:rPr>
            </w:pPr>
            <w:r w:rsidRPr="00CE0C83">
              <w:rPr>
                <w:rFonts w:ascii="Times New Roman" w:eastAsia="Times New Roman" w:hAnsi="Times New Roman" w:cs="Times New Roman"/>
                <w:sz w:val="24"/>
                <w:szCs w:val="24"/>
                <w:lang w:val="kk-KZ" w:eastAsia="zh-CN"/>
              </w:rPr>
              <w:t xml:space="preserve">Жан достармыз енді біз. </w:t>
            </w:r>
            <w:r w:rsidRPr="00CE0C83">
              <w:rPr>
                <w:rFonts w:ascii="Times New Roman" w:eastAsia="Times New Roman" w:hAnsi="Times New Roman" w:cs="Times New Roman"/>
                <w:b/>
                <w:sz w:val="24"/>
                <w:szCs w:val="24"/>
                <w:lang w:val="ru" w:eastAsia="zh-CN"/>
              </w:rPr>
              <w:t>(</w:t>
            </w:r>
            <w:proofErr w:type="spellStart"/>
            <w:r w:rsidRPr="00CE0C83">
              <w:rPr>
                <w:rFonts w:ascii="Times New Roman" w:eastAsia="Times New Roman" w:hAnsi="Times New Roman" w:cs="Times New Roman"/>
                <w:b/>
                <w:sz w:val="24"/>
                <w:szCs w:val="24"/>
                <w:lang w:val="ru" w:eastAsia="zh-CN"/>
              </w:rPr>
              <w:t>сөйлеуді</w:t>
            </w:r>
            <w:proofErr w:type="spellEnd"/>
            <w:r w:rsidRPr="00CE0C83">
              <w:rPr>
                <w:rFonts w:ascii="Times New Roman" w:eastAsia="Times New Roman" w:hAnsi="Times New Roman" w:cs="Times New Roman"/>
                <w:b/>
                <w:sz w:val="24"/>
                <w:szCs w:val="24"/>
                <w:lang w:val="ru" w:eastAsia="zh-CN"/>
              </w:rPr>
              <w:t xml:space="preserve"> </w:t>
            </w:r>
            <w:proofErr w:type="spellStart"/>
            <w:r w:rsidRPr="00CE0C83">
              <w:rPr>
                <w:rFonts w:ascii="Times New Roman" w:eastAsia="Times New Roman" w:hAnsi="Times New Roman" w:cs="Times New Roman"/>
                <w:b/>
                <w:sz w:val="24"/>
                <w:szCs w:val="24"/>
                <w:lang w:val="ru" w:eastAsia="zh-CN"/>
              </w:rPr>
              <w:t>дамыту</w:t>
            </w:r>
            <w:proofErr w:type="spellEnd"/>
            <w:r w:rsidRPr="00CE0C83">
              <w:rPr>
                <w:rFonts w:ascii="Times New Roman" w:eastAsia="Times New Roman" w:hAnsi="Times New Roman" w:cs="Times New Roman"/>
                <w:b/>
                <w:sz w:val="24"/>
                <w:szCs w:val="24"/>
                <w:lang w:val="ru" w:eastAsia="zh-CN"/>
              </w:rPr>
              <w:t>)</w:t>
            </w:r>
          </w:p>
        </w:tc>
      </w:tr>
      <w:tr w:rsidR="005608A0" w:rsidRPr="005A68D0" w14:paraId="0D63F92F" w14:textId="77777777" w:rsidTr="00BA10E1">
        <w:tc>
          <w:tcPr>
            <w:tcW w:w="2356" w:type="dxa"/>
            <w:tcBorders>
              <w:right w:val="single" w:sz="4" w:space="0" w:color="auto"/>
            </w:tcBorders>
          </w:tcPr>
          <w:p w14:paraId="49E3E9A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4788434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22EF4FAF" w14:textId="77777777"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1D0A2BF"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w:t>
            </w:r>
          </w:p>
          <w:p w14:paraId="4C005FBD"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түсіп</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ойнаған</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565B425"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Орамалды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әкел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518AB651" w14:textId="69BCCB27" w:rsidR="00CE0C83" w:rsidRPr="005A68D0" w:rsidRDefault="00CE0C83" w:rsidP="00CE0C83">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кедергілерден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0ACA7D9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Дене шынықтыру</w:t>
            </w:r>
          </w:p>
          <w:p w14:paraId="154115A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"Бөренемен жүреміз".</w:t>
            </w:r>
          </w:p>
          <w:p w14:paraId="7CE93F1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бөренемен жүру және допты лақтыру техникасын бекіту; ұйымдастырылған іс-</w:t>
            </w:r>
            <w:r w:rsidRPr="00DE66ED">
              <w:rPr>
                <w:rFonts w:ascii="Times New Roman" w:eastAsia="Times New Roman" w:hAnsi="Times New Roman" w:cs="Times New Roman"/>
                <w:sz w:val="24"/>
                <w:szCs w:val="24"/>
                <w:lang w:val="kk-KZ"/>
              </w:rPr>
              <w:lastRenderedPageBreak/>
              <w:t>әрекетті пысықтау; балаларды ептілікке, шапшаңдыққа тәрбиелеу.</w:t>
            </w:r>
          </w:p>
          <w:p w14:paraId="1B25A2B5"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"Допты дәлдеп лақтыр" қимылды ойыны.</w:t>
            </w:r>
          </w:p>
          <w:p w14:paraId="518116FE" w14:textId="0DDFB553" w:rsidR="00CE0C83" w:rsidRPr="005A68D0" w:rsidRDefault="00CE0C83" w:rsidP="00CE0C83">
            <w:pPr>
              <w:shd w:val="clear" w:color="auto" w:fill="FFFFFF"/>
              <w:rPr>
                <w:rFonts w:ascii="Times New Roman" w:hAnsi="Times New Roman" w:cs="Times New Roman"/>
                <w:b/>
                <w:sz w:val="24"/>
                <w:szCs w:val="24"/>
                <w:lang w:val="kk-KZ"/>
              </w:rPr>
            </w:pPr>
            <w:r w:rsidRPr="00DE66ED">
              <w:rPr>
                <w:rFonts w:ascii="Times New Roman" w:eastAsia="Times New Roman" w:hAnsi="Times New Roman" w:cs="Times New Roman"/>
                <w:sz w:val="24"/>
                <w:szCs w:val="24"/>
                <w:lang w:val="kk-KZ"/>
              </w:rPr>
              <w:t>Мақсат-міндеттері. Допты қолға жеңіл ұстап, нысанаға дәлдеп лақтыруды үйрету.</w:t>
            </w: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77C31D7A"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Қазақ тілі</w:t>
            </w:r>
          </w:p>
          <w:p w14:paraId="134EB9C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"Ойыншықтарым көп менің, бәрін жақсы көремін!"</w:t>
            </w:r>
          </w:p>
          <w:p w14:paraId="4E399C7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Қазақ тілін тыңдап, түсінуді үйрету, ойыншықтарды атауға, ересек адамдардың </w:t>
            </w:r>
            <w:r w:rsidRPr="00DE66ED">
              <w:rPr>
                <w:rFonts w:ascii="Times New Roman" w:eastAsia="Times New Roman" w:hAnsi="Times New Roman" w:cs="Times New Roman"/>
                <w:sz w:val="24"/>
                <w:szCs w:val="24"/>
                <w:lang w:val="kk-KZ"/>
              </w:rPr>
              <w:lastRenderedPageBreak/>
              <w:t>өтінішіне жауап беру, өз өтініш білдіруге сұрақтарға жауап беруді; сөздердегі дауысты дыбыстарды дұрыс дыбыстауға үйрету.</w:t>
            </w:r>
          </w:p>
          <w:p w14:paraId="13359D7D"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Қораптың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ішінде</w:t>
            </w:r>
            <w:proofErr w:type="spellEnd"/>
            <w:r>
              <w:rPr>
                <w:rFonts w:ascii="Times New Roman" w:eastAsia="Times New Roman" w:hAnsi="Times New Roman" w:cs="Times New Roman"/>
                <w:sz w:val="24"/>
                <w:szCs w:val="24"/>
              </w:rPr>
              <w:t xml:space="preserve"> не бар?"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0AE786BA"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Бізбен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ойнаңдаршы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сергіту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сәті</w:t>
            </w:r>
            <w:proofErr w:type="spellEnd"/>
            <w:r>
              <w:rPr>
                <w:rFonts w:ascii="Times New Roman" w:eastAsia="Times New Roman" w:hAnsi="Times New Roman" w:cs="Times New Roman"/>
                <w:sz w:val="24"/>
                <w:szCs w:val="24"/>
              </w:rPr>
              <w:t>.</w:t>
            </w:r>
          </w:p>
          <w:p w14:paraId="6F283787"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74E72B74"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w:t>
            </w:r>
            <w:proofErr w:type="spellEnd"/>
            <w:r>
              <w:rPr>
                <w:rFonts w:ascii="Times New Roman" w:eastAsia="Times New Roman" w:hAnsi="Times New Roman" w:cs="Times New Roman"/>
                <w:sz w:val="24"/>
                <w:szCs w:val="24"/>
              </w:rPr>
              <w:t xml:space="preserve">, ... ала </w:t>
            </w:r>
            <w:proofErr w:type="spellStart"/>
            <w:r>
              <w:rPr>
                <w:rFonts w:ascii="Times New Roman" w:eastAsia="Times New Roman" w:hAnsi="Times New Roman" w:cs="Times New Roman"/>
                <w:sz w:val="24"/>
                <w:szCs w:val="24"/>
              </w:rPr>
              <w:t>ғой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637AF341"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шаршады</w:t>
            </w:r>
            <w:proofErr w:type="spellEnd"/>
            <w:r>
              <w:rPr>
                <w:rFonts w:ascii="Times New Roman" w:eastAsia="Times New Roman" w:hAnsi="Times New Roman" w:cs="Times New Roman"/>
                <w:b/>
                <w:sz w:val="24"/>
                <w:szCs w:val="24"/>
              </w:rPr>
              <w:t>" рефлексия.</w:t>
            </w:r>
          </w:p>
          <w:p w14:paraId="7ED2F70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Ойыншықтарым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w:t>
            </w:r>
          </w:p>
          <w:p w14:paraId="7E5BAF64"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Бүгін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шаршады</w:t>
            </w:r>
            <w:proofErr w:type="spellEnd"/>
            <w:r>
              <w:rPr>
                <w:rFonts w:ascii="Times New Roman" w:eastAsia="Times New Roman" w:hAnsi="Times New Roman" w:cs="Times New Roman"/>
                <w:sz w:val="24"/>
                <w:szCs w:val="24"/>
              </w:rPr>
              <w:t>.</w:t>
            </w:r>
          </w:p>
          <w:p w14:paraId="1E64863E"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w:t>
            </w:r>
          </w:p>
          <w:p w14:paraId="117EB631"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Тынығыңдар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ұйықтап</w:t>
            </w:r>
            <w:proofErr w:type="spellEnd"/>
            <w:r>
              <w:rPr>
                <w:rFonts w:ascii="Times New Roman" w:eastAsia="Times New Roman" w:hAnsi="Times New Roman" w:cs="Times New Roman"/>
                <w:sz w:val="24"/>
                <w:szCs w:val="24"/>
              </w:rPr>
              <w:t>!</w:t>
            </w:r>
          </w:p>
          <w:p w14:paraId="45203C15"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Шуламаңдар</w:t>
            </w:r>
            <w:proofErr w:type="spellEnd"/>
            <w:r>
              <w:rPr>
                <w:rFonts w:ascii="Times New Roman" w:eastAsia="Times New Roman" w:hAnsi="Times New Roman" w:cs="Times New Roman"/>
                <w:sz w:val="24"/>
                <w:szCs w:val="24"/>
              </w:rPr>
              <w:t>!</w:t>
            </w:r>
          </w:p>
          <w:p w14:paraId="00ADDA02"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Әлди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Ұйықтаңдар</w:t>
            </w:r>
            <w:proofErr w:type="spellEnd"/>
            <w:r>
              <w:rPr>
                <w:rFonts w:ascii="Times New Roman" w:eastAsia="Times New Roman" w:hAnsi="Times New Roman" w:cs="Times New Roman"/>
                <w:sz w:val="24"/>
                <w:szCs w:val="24"/>
              </w:rPr>
              <w:t>.</w:t>
            </w:r>
          </w:p>
          <w:p w14:paraId="5A3BF423" w14:textId="45A0BA68" w:rsidR="00CE0C83" w:rsidRPr="005A68D0" w:rsidRDefault="00CE0C83" w:rsidP="00CE0C83">
            <w:pPr>
              <w:widowControl w:val="0"/>
              <w:rPr>
                <w:rFonts w:ascii="Times New Roman" w:eastAsia="Times New Roman" w:hAnsi="Times New Roman" w:cs="Arial"/>
                <w:b/>
                <w:color w:val="000000"/>
                <w:sz w:val="24"/>
                <w:szCs w:val="24"/>
                <w:lang w:val="kk-KZ" w:eastAsia="ru-RU"/>
              </w:rPr>
            </w:pPr>
            <w:r>
              <w:rPr>
                <w:rFonts w:ascii="Times New Roman" w:eastAsia="Times New Roman" w:hAnsi="Times New Roman" w:cs="Times New Roman"/>
                <w:sz w:val="24"/>
                <w:szCs w:val="24"/>
              </w:rPr>
              <w:t xml:space="preserve">(Автор: </w:t>
            </w:r>
            <w:proofErr w:type="spellStart"/>
            <w:r>
              <w:rPr>
                <w:rFonts w:ascii="Times New Roman" w:eastAsia="Times New Roman" w:hAnsi="Times New Roman" w:cs="Times New Roman"/>
                <w:sz w:val="24"/>
                <w:szCs w:val="24"/>
              </w:rPr>
              <w:t>Тусипжанова</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Шагирова</w:t>
            </w:r>
            <w:proofErr w:type="spellEnd"/>
            <w:r>
              <w:rPr>
                <w:rFonts w:ascii="Times New Roman" w:eastAsia="Times New Roman" w:hAnsi="Times New Roman" w:cs="Times New Roman"/>
                <w:sz w:val="24"/>
                <w:szCs w:val="24"/>
              </w:rPr>
              <w:t xml:space="preserve"> А. Т.)    </w:t>
            </w:r>
          </w:p>
          <w:p w14:paraId="605BF8BF" w14:textId="66FBE17A" w:rsidR="00CE0C83" w:rsidRPr="005A68D0" w:rsidRDefault="00CE0C83" w:rsidP="00CE0C83">
            <w:pPr>
              <w:rPr>
                <w:rFonts w:ascii="Times New Roman" w:eastAsia="Times New Roman" w:hAnsi="Times New Roman" w:cs="Arial"/>
                <w:b/>
                <w:color w:val="000000"/>
                <w:sz w:val="24"/>
                <w:szCs w:val="24"/>
                <w:lang w:val="kk-KZ" w:eastAsia="ru-RU"/>
              </w:rPr>
            </w:pP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453960FA"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454A39A7"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Заңым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ардақты</w:t>
            </w:r>
            <w:proofErr w:type="spellEnd"/>
            <w:r>
              <w:rPr>
                <w:rFonts w:ascii="Times New Roman" w:eastAsia="Times New Roman" w:hAnsi="Times New Roman" w:cs="Times New Roman"/>
                <w:sz w:val="24"/>
                <w:szCs w:val="24"/>
              </w:rPr>
              <w:t>".</w:t>
            </w:r>
          </w:p>
          <w:p w14:paraId="4B92858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w:t>
            </w:r>
            <w:proofErr w:type="spellEnd"/>
            <w:r>
              <w:rPr>
                <w:rFonts w:ascii="Times New Roman" w:eastAsia="Times New Roman" w:hAnsi="Times New Roman" w:cs="Times New Roman"/>
                <w:sz w:val="24"/>
                <w:szCs w:val="24"/>
              </w:rPr>
              <w:t xml:space="preserve"> мен хорда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w:t>
            </w:r>
          </w:p>
          <w:p w14:paraId="4F1A2972"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"Топ-хоп" </w:t>
            </w:r>
            <w:proofErr w:type="spellStart"/>
            <w:r>
              <w:rPr>
                <w:rFonts w:ascii="Times New Roman" w:eastAsia="Times New Roman" w:hAnsi="Times New Roman" w:cs="Times New Roman"/>
                <w:b/>
                <w:sz w:val="24"/>
                <w:szCs w:val="24"/>
              </w:rPr>
              <w:t>ойыны</w:t>
            </w:r>
            <w:proofErr w:type="spellEnd"/>
          </w:p>
          <w:p w14:paraId="39B4CF3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байқампаздыққа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төзімділікке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3936FE43" w14:textId="6A947A3B"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топылдатады</w:t>
            </w:r>
            <w:proofErr w:type="spellEnd"/>
            <w:r>
              <w:rPr>
                <w:rFonts w:ascii="Times New Roman" w:eastAsia="Times New Roman" w:hAnsi="Times New Roman" w:cs="Times New Roman"/>
                <w:sz w:val="24"/>
                <w:szCs w:val="24"/>
              </w:rPr>
              <w:t xml:space="preserve">, педагог "хоп"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екеу-екеуден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бірігеді</w:t>
            </w:r>
            <w:proofErr w:type="spellEnd"/>
            <w:r>
              <w:rPr>
                <w:rFonts w:ascii="Times New Roman" w:eastAsia="Times New Roman" w:hAnsi="Times New Roman" w:cs="Times New Roman"/>
                <w:sz w:val="24"/>
                <w:szCs w:val="24"/>
              </w:rPr>
              <w:t>.</w:t>
            </w:r>
          </w:p>
          <w:p w14:paraId="5D222B48" w14:textId="77777777" w:rsidR="00CE0C83" w:rsidRPr="00CE0C83" w:rsidRDefault="00CE0C83" w:rsidP="00CE0C83">
            <w:pPr>
              <w:widowControl w:val="0"/>
              <w:rPr>
                <w:rFonts w:ascii="Times New Roman" w:eastAsia="Times New Roman" w:hAnsi="Times New Roman" w:cs="Times New Roman"/>
                <w:b/>
                <w:sz w:val="24"/>
                <w:szCs w:val="24"/>
              </w:rPr>
            </w:pPr>
          </w:p>
          <w:p w14:paraId="3EDB8BF1" w14:textId="4D907074"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079470B3"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Домалайды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алмалар</w:t>
            </w:r>
            <w:proofErr w:type="spellEnd"/>
            <w:r>
              <w:rPr>
                <w:rFonts w:ascii="Times New Roman" w:eastAsia="Times New Roman" w:hAnsi="Times New Roman" w:cs="Times New Roman"/>
                <w:sz w:val="24"/>
                <w:szCs w:val="24"/>
              </w:rPr>
              <w:t>".</w:t>
            </w:r>
          </w:p>
          <w:p w14:paraId="64B435D4"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қайшылап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7081E5B2"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Қоян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362957F" w14:textId="4255DC25" w:rsidR="00CE0C83" w:rsidRPr="00275C49"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тұрғызып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сәбізді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жегендей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380E085F" w14:textId="6E7304EA" w:rsidR="00CE0C83" w:rsidRPr="005608A0" w:rsidRDefault="00CE0C83" w:rsidP="00CE0C83">
            <w:pPr>
              <w:widowControl w:val="0"/>
              <w:rPr>
                <w:rFonts w:ascii="Times New Roman" w:eastAsia="Times New Roman" w:hAnsi="Times New Roman" w:cs="Arial"/>
                <w:b/>
                <w:i/>
                <w:iCs/>
                <w:color w:val="000000"/>
                <w:sz w:val="24"/>
                <w:szCs w:val="24"/>
                <w:lang w:val="ru-KZ" w:eastAsia="ru-RU"/>
              </w:rPr>
            </w:pPr>
          </w:p>
        </w:tc>
      </w:tr>
      <w:tr w:rsidR="00CE0C83" w:rsidRPr="005A68D0" w14:paraId="3073E55E" w14:textId="77777777" w:rsidTr="00CE0C83">
        <w:tc>
          <w:tcPr>
            <w:tcW w:w="2356" w:type="dxa"/>
          </w:tcPr>
          <w:p w14:paraId="4F5B3D4A"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A4B2914" w14:textId="325D4FCC"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DE66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608A0" w:rsidRPr="005A68D0" w14:paraId="0AC3CE7C" w14:textId="77777777" w:rsidTr="00BA10E1">
        <w:tc>
          <w:tcPr>
            <w:tcW w:w="2356" w:type="dxa"/>
          </w:tcPr>
          <w:p w14:paraId="69331FC9"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40CB091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Құстарды бақылау. (қоршаған ортамен танысу, сөйлеуді дамыту)</w:t>
            </w:r>
          </w:p>
          <w:p w14:paraId="4827C7B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Көлеміне, қозғалу тәсілдеріне назар аудара отырып, әртүрлі құстардың сыртқы түрінің айырмашылығын таба білуге ​​үйрету.</w:t>
            </w:r>
          </w:p>
          <w:p w14:paraId="39257898"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(қураған жапырақтарды бір ортаға жинау).</w:t>
            </w:r>
          </w:p>
          <w:p w14:paraId="6D90332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Топта жұмыс істеуді үйрету, ересектерге көмек көрсету.</w:t>
            </w:r>
          </w:p>
          <w:p w14:paraId="5006B05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“Құстар мен мысық” (2-3 рет ойнатылады). (дене шынықтыру)</w:t>
            </w:r>
          </w:p>
          <w:p w14:paraId="2BA7BF5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Балалардың денсаулыққа, ойынға </w:t>
            </w:r>
            <w:r w:rsidRPr="00DE66ED">
              <w:rPr>
                <w:rFonts w:ascii="Times New Roman" w:eastAsia="Times New Roman" w:hAnsi="Times New Roman" w:cs="Times New Roman"/>
                <w:sz w:val="24"/>
                <w:szCs w:val="24"/>
                <w:lang w:val="kk-KZ"/>
              </w:rPr>
              <w:lastRenderedPageBreak/>
              <w:t>құштарлықтарын дамыту, балалардың дене қимылдарын, бұлшық еттерін жетілдіру, ойын арқылы көңіл күйлерін көтеру; ептілікке, шапшаңдыққа, қызыға ойнауға баулу, ойынға қызығушылықтарын, белсенділіктерін арттыру; балаларды саламатты өмір салтына тәрбиелеу.</w:t>
            </w:r>
          </w:p>
          <w:p w14:paraId="5D6530B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далаға алып шығатын материалдармен ойындар.</w:t>
            </w:r>
          </w:p>
          <w:p w14:paraId="69575DA6" w14:textId="0E0BE0B0" w:rsidR="00CE0C83" w:rsidRPr="005A68D0" w:rsidRDefault="00CE0C83" w:rsidP="00CE0C83">
            <w:pPr>
              <w:shd w:val="clear" w:color="auto" w:fill="FFFFFF"/>
              <w:spacing w:after="150"/>
              <w:rPr>
                <w:rFonts w:ascii="Times New Roman" w:eastAsia="Times New Roman" w:hAnsi="Times New Roman" w:cs="Times New Roman"/>
                <w:color w:val="000000"/>
                <w:sz w:val="24"/>
                <w:szCs w:val="24"/>
                <w:lang w:val="kk-KZ"/>
              </w:rPr>
            </w:pPr>
            <w:r w:rsidRPr="00DE66ED">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78B7767B"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Сауысқанды бақылау. (қоршаған ортамен танысу, көркем сөз, сөйлеуді дамыту)</w:t>
            </w:r>
          </w:p>
          <w:p w14:paraId="314955E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Сауысқанның пайда болуы, оған тән ерекшеліктер туралы түсініктерін қалыптастыру; қыстайтын құстарға қамқорлық жасауға тәрбиелеу.</w:t>
            </w:r>
          </w:p>
          <w:p w14:paraId="657062B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Көркем сөз.</w:t>
            </w:r>
          </w:p>
          <w:p w14:paraId="238704D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Қадыр Мырза Әли "Сауысқан".</w:t>
            </w:r>
          </w:p>
          <w:p w14:paraId="0DD2164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Ала қанат сауысқан,</w:t>
            </w:r>
          </w:p>
          <w:p w14:paraId="4FACAD8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Жауыр атқа жабысқан.</w:t>
            </w:r>
          </w:p>
          <w:p w14:paraId="2E890B4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Ойда жауыр көрінсе,</w:t>
            </w:r>
          </w:p>
          <w:p w14:paraId="5A834FD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Ойбайлатқан сауысқан.</w:t>
            </w:r>
          </w:p>
          <w:p w14:paraId="7A9B57F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Қырда жауыр көрінсе,</w:t>
            </w:r>
          </w:p>
          <w:p w14:paraId="348A0BD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Қиқаңдатқан сауысқан.</w:t>
            </w:r>
          </w:p>
          <w:p w14:paraId="2EF5665D"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(күзгі </w:t>
            </w:r>
            <w:r w:rsidRPr="00DE66ED">
              <w:rPr>
                <w:rFonts w:ascii="Times New Roman" w:eastAsia="Times New Roman" w:hAnsi="Times New Roman" w:cs="Times New Roman"/>
                <w:b/>
                <w:sz w:val="24"/>
                <w:szCs w:val="24"/>
                <w:lang w:val="kk-KZ"/>
              </w:rPr>
              <w:lastRenderedPageBreak/>
              <w:t>жапырақтарды жинау).</w:t>
            </w:r>
          </w:p>
          <w:p w14:paraId="1764D22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Жұмыс тапсырмаларын ықыласпен орындауды үйрету.</w:t>
            </w:r>
          </w:p>
          <w:p w14:paraId="11DF103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"Қарға мен ит", "Допты ұста". (дене шынықтыру)</w:t>
            </w:r>
          </w:p>
          <w:p w14:paraId="357EC77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Құстардың қимылдары мен дыбыстарына еліктеуді үйрету; допты екі қолмен ұстау іскерліктерін жетілдіру.</w:t>
            </w:r>
          </w:p>
          <w:p w14:paraId="5BB792EC"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қозғалыстарды дамыту.</w:t>
            </w:r>
          </w:p>
          <w:p w14:paraId="57B09E44" w14:textId="2C8C4E63" w:rsidR="00CE0C83" w:rsidRPr="005A68D0" w:rsidRDefault="00CE0C83" w:rsidP="00CE0C83">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DE66ED">
              <w:rPr>
                <w:rFonts w:ascii="Times New Roman" w:eastAsia="Times New Roman" w:hAnsi="Times New Roman" w:cs="Times New Roman"/>
                <w:sz w:val="24"/>
                <w:szCs w:val="24"/>
                <w:lang w:val="kk-KZ"/>
              </w:rPr>
              <w:t>Мақсат-міндеттері. Тепе-теңдікті сақтауды, бір аяққа тұрып қолды белге қоюды үйрету.</w:t>
            </w: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1DA7FFF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Бұлттарды бақылау. (қоршаған ортамен танысу, сөйлеуді дамыту)</w:t>
            </w:r>
          </w:p>
          <w:p w14:paraId="51134B9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Өлі табиғат құбылыстары туралы білімдерін тиянақтау, табиғатты бақылауға қызығушылықтарын арттыру.</w:t>
            </w:r>
          </w:p>
          <w:p w14:paraId="6C47EE2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Көркем сөз.</w:t>
            </w:r>
          </w:p>
          <w:p w14:paraId="1E87D8C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Ақсың, сұрсың, қарасың</w:t>
            </w:r>
          </w:p>
          <w:p w14:paraId="5C954F3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Қайда қалқып барасың?</w:t>
            </w:r>
          </w:p>
          <w:p w14:paraId="670DF9C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Жерге нөсер төгемін,</w:t>
            </w:r>
          </w:p>
          <w:p w14:paraId="1E33411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Өссін гүлдер, көп егін!</w:t>
            </w:r>
          </w:p>
          <w:p w14:paraId="2F5529B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Гүл-гүл жайнап өсер көк,</w:t>
            </w:r>
          </w:p>
          <w:p w14:paraId="712DE57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Нөсерлетсең нөсерлет!</w:t>
            </w:r>
          </w:p>
          <w:p w14:paraId="08C9B2F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 дегеніміз не?</w:t>
            </w:r>
          </w:p>
          <w:p w14:paraId="3CE4984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Бұлттардың түсі қандай болады?</w:t>
            </w:r>
          </w:p>
          <w:p w14:paraId="28B3E6F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 неден тұрады? (сан жетпейтін су тамшыларынан немесе мұз түйіршіктерінен)</w:t>
            </w:r>
          </w:p>
          <w:p w14:paraId="18B06A8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Бұлттардың қандай түрлерін білесіңдер? (түйдек бұлттар, шарбы бұлттар, қат-қабат бұлттар, түнерген найзағайлы бұлттар)</w:t>
            </w:r>
          </w:p>
          <w:p w14:paraId="42F3538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 Неге түйдек бұлттар </w:t>
            </w:r>
            <w:r w:rsidRPr="00DE66ED">
              <w:rPr>
                <w:rFonts w:ascii="Times New Roman" w:eastAsia="Times New Roman" w:hAnsi="Times New Roman" w:cs="Times New Roman"/>
                <w:sz w:val="24"/>
                <w:szCs w:val="24"/>
                <w:lang w:val="kk-KZ"/>
              </w:rPr>
              <w:lastRenderedPageBreak/>
              <w:t>дейміз? (олар аспанда түйдек-түйдек болып тұрады)</w:t>
            </w:r>
          </w:p>
          <w:p w14:paraId="0BD8020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Шарбы бұлттар неге ұқсайды? (ақ ұлпаға, мамыққа, жақсылап аңғарып қарасаң олардан таныс бейнелерді көруге болады)</w:t>
            </w:r>
          </w:p>
          <w:p w14:paraId="78D3029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Ең үлкен бұлттар қай бұлттар? (түнерген найзағайлы бұлттар)</w:t>
            </w:r>
          </w:p>
          <w:p w14:paraId="521817B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Қандай бұлттар жаңбыр әкеледі? (түйдек бұлттар, түнерген бұлттар)</w:t>
            </w:r>
          </w:p>
          <w:p w14:paraId="01531A8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 неліктен аспанда жүреді? (оларды жел қуады)</w:t>
            </w:r>
          </w:p>
          <w:p w14:paraId="6C2E873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(жемшашарды ілуге көмектесу).</w:t>
            </w:r>
          </w:p>
          <w:p w14:paraId="5006035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Құстарға қамқорлық жасауға ықыласты тәрбиелеу.</w:t>
            </w:r>
          </w:p>
          <w:p w14:paraId="11BB65E5"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"Жылқы", "Мысық пен тышқан". (дене шынықтыру)</w:t>
            </w:r>
          </w:p>
          <w:p w14:paraId="5D40BFA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Шашыраңқы жүгіруге, </w:t>
            </w:r>
            <w:r w:rsidRPr="00DE66ED">
              <w:rPr>
                <w:rFonts w:ascii="Times New Roman" w:eastAsia="Times New Roman" w:hAnsi="Times New Roman" w:cs="Times New Roman"/>
                <w:sz w:val="24"/>
                <w:szCs w:val="24"/>
                <w:lang w:val="kk-KZ"/>
              </w:rPr>
              <w:lastRenderedPageBreak/>
              <w:t>тепе-теңдікті сақтауды үйрету.</w:t>
            </w:r>
          </w:p>
          <w:p w14:paraId="18048198"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далаға алып шығатын материалдармен ойындар.</w:t>
            </w:r>
          </w:p>
          <w:p w14:paraId="2DB4854C" w14:textId="7FEC7297" w:rsidR="00CE0C83" w:rsidRPr="005A68D0" w:rsidRDefault="00CE0C83" w:rsidP="00CE0C83">
            <w:pPr>
              <w:spacing w:line="240" w:lineRule="atLeast"/>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2CF50AE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Шетенді бақылау. (қоршаған ортамен танысу, сөйлеуді дамыту)</w:t>
            </w:r>
          </w:p>
          <w:p w14:paraId="4FB0507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Шетеннің суық мезгілде жануарлар мен құстарға тигізетін пайдасы туралы білімдерін бекіту.</w:t>
            </w:r>
          </w:p>
          <w:p w14:paraId="3A0B5AB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тастарды жинау).</w:t>
            </w:r>
          </w:p>
          <w:p w14:paraId="60A4F46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Тазалықты байқау қабілетін қалыптастыру.</w:t>
            </w:r>
          </w:p>
          <w:p w14:paraId="3340006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"Ұшақтар", "Торғайлар мен мысық". (дене шынықтыру)</w:t>
            </w:r>
          </w:p>
          <w:p w14:paraId="395C877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Педагогтің белгісі бойынша қимылдарды тез </w:t>
            </w:r>
            <w:r w:rsidRPr="00DE66ED">
              <w:rPr>
                <w:rFonts w:ascii="Times New Roman" w:eastAsia="Times New Roman" w:hAnsi="Times New Roman" w:cs="Times New Roman"/>
                <w:sz w:val="24"/>
                <w:szCs w:val="24"/>
                <w:lang w:val="kk-KZ"/>
              </w:rPr>
              <w:lastRenderedPageBreak/>
              <w:t>орындауға және көрсетілген бағытта жүгіруді үйрету.</w:t>
            </w:r>
          </w:p>
          <w:p w14:paraId="2DC50F4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"Себетке дәл лақтыр".</w:t>
            </w:r>
          </w:p>
          <w:p w14:paraId="016A9259" w14:textId="7BE91CF1" w:rsidR="00CE0C83" w:rsidRPr="005A68D0" w:rsidRDefault="00CE0C83" w:rsidP="00CE0C83">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39084230"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Жүргізушілердің еңбегін бақылау. (қоршаған ортамен танысу, сөйлеуді дамыту)</w:t>
            </w:r>
          </w:p>
          <w:p w14:paraId="0CDFF00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жүргізуші жұмысы туралы түсініктерін қалыптастыруды жалғастыру; ересектердің жұмысына қызығушылық пен құрметке тәрбиелеу.</w:t>
            </w:r>
          </w:p>
          <w:p w14:paraId="0606EB3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тастарды жинау).</w:t>
            </w:r>
          </w:p>
          <w:p w14:paraId="5279A3A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Тазалықты байқау қабілетін қалыптастыру.</w:t>
            </w:r>
          </w:p>
          <w:p w14:paraId="1F88D46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"Жүргізушілерміз", "Жапырақтар". (дене шынықтыру)</w:t>
            </w:r>
          </w:p>
          <w:p w14:paraId="5F4941D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w:t>
            </w:r>
            <w:r w:rsidRPr="00DE66ED">
              <w:rPr>
                <w:rFonts w:ascii="Times New Roman" w:eastAsia="Times New Roman" w:hAnsi="Times New Roman" w:cs="Times New Roman"/>
                <w:sz w:val="24"/>
                <w:szCs w:val="24"/>
                <w:lang w:val="kk-KZ"/>
              </w:rPr>
              <w:lastRenderedPageBreak/>
              <w:t>Балалардың физикалық белсенділігін дамытуды жалғастыру; ойын әрекеттерінде ересектер еңбегі туралы білімді көрсетуге ұмтылысты ынталандыру.</w:t>
            </w:r>
          </w:p>
          <w:p w14:paraId="1870C24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қозғалыстарды дамыту.</w:t>
            </w:r>
          </w:p>
          <w:p w14:paraId="707D1CB9" w14:textId="38DB1050" w:rsidR="00CE0C83" w:rsidRPr="005A68D0" w:rsidRDefault="00CE0C83" w:rsidP="00CE0C83">
            <w:pPr>
              <w:rPr>
                <w:rFonts w:ascii="Times New Roman" w:eastAsia="Times New Roman" w:hAnsi="Times New Roman" w:cs="Times New Roman"/>
                <w:sz w:val="24"/>
                <w:szCs w:val="24"/>
                <w:lang w:val="kk-KZ" w:eastAsia="ru-RU"/>
              </w:rPr>
            </w:pPr>
            <w:r w:rsidRPr="00DE66ED">
              <w:rPr>
                <w:rFonts w:ascii="Times New Roman" w:eastAsia="Times New Roman" w:hAnsi="Times New Roman" w:cs="Times New Roman"/>
                <w:sz w:val="24"/>
                <w:szCs w:val="24"/>
                <w:lang w:val="kk-KZ"/>
              </w:rPr>
              <w:t>Мақсат-міндеттері. Қозғалыс дағдыларын жетілдіру.</w:t>
            </w:r>
          </w:p>
        </w:tc>
      </w:tr>
      <w:tr w:rsidR="00CE0C83" w:rsidRPr="005A68D0" w14:paraId="6C2FFDA8" w14:textId="77777777" w:rsidTr="00CE0C83">
        <w:tc>
          <w:tcPr>
            <w:tcW w:w="2356" w:type="dxa"/>
          </w:tcPr>
          <w:p w14:paraId="14D53202"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51EC2ABA" w14:textId="470DAF12"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5608A0" w:rsidRPr="005A68D0" w14:paraId="4F30C62C" w14:textId="77777777" w:rsidTr="00BA10E1">
        <w:tc>
          <w:tcPr>
            <w:tcW w:w="2356" w:type="dxa"/>
          </w:tcPr>
          <w:p w14:paraId="63A62C56"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8FFC61E"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3C45EA5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"Торғайлар мен қарғалар" театрландырылған ойын.</w:t>
            </w:r>
          </w:p>
          <w:p w14:paraId="613BE51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Зейінді, төзімділікті, ептілікті дамыту.</w:t>
            </w:r>
          </w:p>
          <w:p w14:paraId="51CFB8B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Барысы: балалар екі топқа бөлінеді: "Торғайлар" және "Қарғалар". Содан кейін бір-біріне арқаларын қаратып, түзу екі қатарда тұрады. Педагог атаған топ ұстап алады; аты </w:t>
            </w:r>
            <w:r w:rsidRPr="00DE66ED">
              <w:rPr>
                <w:rFonts w:ascii="Times New Roman" w:eastAsia="Times New Roman" w:hAnsi="Times New Roman" w:cs="Times New Roman"/>
                <w:sz w:val="24"/>
                <w:szCs w:val="24"/>
                <w:lang w:val="kk-KZ"/>
              </w:rPr>
              <w:lastRenderedPageBreak/>
              <w:t>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69850ABC" w14:textId="77777777" w:rsidR="00CE0C83" w:rsidRPr="00DE66ED" w:rsidRDefault="00CE0C83" w:rsidP="00CE0C83">
            <w:pPr>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 xml:space="preserve">Қарапайым нұсқа: педагог атаған топ қол шапалақтайды, екінші топ орындарында қалады. </w:t>
            </w:r>
            <w:r w:rsidRPr="00DE66ED">
              <w:rPr>
                <w:rFonts w:ascii="Times New Roman" w:eastAsia="Times New Roman" w:hAnsi="Times New Roman" w:cs="Times New Roman"/>
                <w:b/>
                <w:sz w:val="24"/>
                <w:szCs w:val="24"/>
                <w:lang w:val="kk-KZ"/>
              </w:rPr>
              <w:t>(сөйлеуді дамыту</w:t>
            </w:r>
            <w:r w:rsidR="005608A0">
              <w:rPr>
                <w:rFonts w:ascii="Times New Roman" w:eastAsia="Times New Roman" w:hAnsi="Times New Roman" w:cs="Times New Roman"/>
                <w:b/>
                <w:sz w:val="24"/>
                <w:szCs w:val="24"/>
                <w:lang w:val="kk-KZ"/>
              </w:rPr>
              <w:t>, коммуникативтік әрекет</w:t>
            </w:r>
            <w:r w:rsidRPr="00DE66ED">
              <w:rPr>
                <w:rFonts w:ascii="Times New Roman" w:eastAsia="Times New Roman" w:hAnsi="Times New Roman" w:cs="Times New Roman"/>
                <w:b/>
                <w:sz w:val="24"/>
                <w:szCs w:val="24"/>
                <w:lang w:val="kk-KZ"/>
              </w:rPr>
              <w:t>)</w:t>
            </w:r>
          </w:p>
          <w:p w14:paraId="1D349905" w14:textId="77777777" w:rsidR="00BC67A4" w:rsidRPr="00DE66ED" w:rsidRDefault="00BC67A4" w:rsidP="00CE0C83">
            <w:pPr>
              <w:rPr>
                <w:rFonts w:ascii="Times New Roman" w:eastAsia="Times New Roman" w:hAnsi="Times New Roman" w:cs="Times New Roman"/>
                <w:b/>
                <w:i/>
                <w:color w:val="000000"/>
                <w:sz w:val="24"/>
                <w:szCs w:val="24"/>
                <w:lang w:val="kk-KZ"/>
              </w:rPr>
            </w:pPr>
          </w:p>
          <w:p w14:paraId="7AF477ED" w14:textId="77777777" w:rsidR="00BC67A4" w:rsidRPr="00DE66ED" w:rsidRDefault="00BC67A4" w:rsidP="00CE0C83">
            <w:pPr>
              <w:rPr>
                <w:rFonts w:ascii="Times New Roman" w:eastAsia="Times New Roman" w:hAnsi="Times New Roman" w:cs="Times New Roman"/>
                <w:b/>
                <w:iCs/>
                <w:color w:val="000000"/>
                <w:sz w:val="24"/>
                <w:szCs w:val="24"/>
                <w:lang w:val="kk-KZ" w:eastAsia="ru-RU"/>
              </w:rPr>
            </w:pPr>
            <w:r w:rsidRPr="00DE66ED">
              <w:rPr>
                <w:rFonts w:ascii="Times New Roman" w:eastAsia="Times New Roman" w:hAnsi="Times New Roman" w:cs="Times New Roman"/>
                <w:b/>
                <w:iCs/>
                <w:color w:val="000000"/>
                <w:sz w:val="24"/>
                <w:szCs w:val="24"/>
                <w:lang w:val="kk-KZ" w:eastAsia="ru-RU"/>
              </w:rPr>
              <w:t>«Шортан»</w:t>
            </w:r>
          </w:p>
          <w:p w14:paraId="55F44D2A" w14:textId="77777777" w:rsidR="00BC67A4" w:rsidRDefault="00BC67A4" w:rsidP="00CE0C83">
            <w:pPr>
              <w:rPr>
                <w:rFonts w:ascii="Times New Roman" w:eastAsia="Times New Roman" w:hAnsi="Times New Roman" w:cs="Times New Roman"/>
                <w:sz w:val="24"/>
                <w:szCs w:val="24"/>
                <w:lang w:val="kk-KZ" w:eastAsia="ru-RU"/>
              </w:rPr>
            </w:pPr>
            <w:r w:rsidRPr="00BC67A4">
              <w:rPr>
                <w:rFonts w:ascii="Times New Roman" w:eastAsia="Times New Roman" w:hAnsi="Times New Roman" w:cs="Times New Roman"/>
                <w:sz w:val="24"/>
                <w:szCs w:val="24"/>
                <w:lang w:val="kk-KZ" w:eastAsia="ru-RU"/>
              </w:rPr>
              <w:t>Мақсат</w:t>
            </w:r>
            <w:r w:rsidRPr="00BC67A4">
              <w:rPr>
                <w:rFonts w:ascii="Times New Roman" w:eastAsia="Times New Roman" w:hAnsi="Times New Roman" w:cs="Times New Roman"/>
                <w:sz w:val="24"/>
                <w:szCs w:val="24"/>
                <w:lang w:val="ru-KZ" w:eastAsia="ru-RU"/>
              </w:rPr>
              <w:t>-м</w:t>
            </w:r>
            <w:r w:rsidRPr="00BC67A4">
              <w:rPr>
                <w:rFonts w:ascii="Times New Roman" w:eastAsia="Times New Roman" w:hAnsi="Times New Roman" w:cs="Times New Roman"/>
                <w:sz w:val="24"/>
                <w:szCs w:val="24"/>
                <w:lang w:val="kk-KZ" w:eastAsia="ru-RU"/>
              </w:rPr>
              <w:t>індеттері</w:t>
            </w:r>
            <w:r w:rsidRPr="00BC67A4">
              <w:rPr>
                <w:rFonts w:ascii="Times New Roman" w:eastAsia="Times New Roman" w:hAnsi="Times New Roman" w:cs="Times New Roman"/>
                <w:sz w:val="24"/>
                <w:szCs w:val="24"/>
                <w:lang w:val="ru-KZ" w:eastAsia="ru-RU"/>
              </w:rPr>
              <w:t>:</w:t>
            </w:r>
            <w:r w:rsidRPr="005608A0">
              <w:rPr>
                <w:rFonts w:ascii="Times New Roman" w:eastAsia="Times New Roman" w:hAnsi="Times New Roman" w:cs="Times New Roman"/>
                <w:sz w:val="24"/>
                <w:szCs w:val="24"/>
                <w:lang w:val="ru-KZ" w:eastAsia="ru-RU"/>
              </w:rPr>
              <w:t> </w:t>
            </w:r>
            <w:r>
              <w:rPr>
                <w:rFonts w:ascii="Times New Roman" w:eastAsia="Times New Roman" w:hAnsi="Times New Roman" w:cs="Times New Roman"/>
                <w:sz w:val="24"/>
                <w:szCs w:val="24"/>
                <w:lang w:val="kk-KZ" w:eastAsia="ru-RU"/>
              </w:rPr>
              <w:t>Әуенді мұқият тыңдай білуге, еркін қимыл жасауға, билей алуға баулу.</w:t>
            </w:r>
          </w:p>
          <w:p w14:paraId="076055CD" w14:textId="051C0E4F" w:rsidR="00BC67A4" w:rsidRPr="00BC67A4" w:rsidRDefault="00BC67A4" w:rsidP="00CE0C83">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BC67A4">
              <w:rPr>
                <w:rFonts w:ascii="Times New Roman" w:eastAsia="Times New Roman" w:hAnsi="Times New Roman" w:cs="Times New Roman"/>
                <w:b/>
                <w:iCs/>
                <w:color w:val="000000"/>
                <w:sz w:val="24"/>
                <w:szCs w:val="24"/>
                <w:lang w:val="kk-KZ" w:eastAsia="ru-RU"/>
              </w:rPr>
              <w:t>музыка, шығармашылық әрекет)</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6C1235C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Көркем әдебиеттен ойын-жаттығулар</w:t>
            </w:r>
          </w:p>
          <w:p w14:paraId="11A749E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"Туған өлкем".</w:t>
            </w:r>
          </w:p>
          <w:p w14:paraId="59CBC929" w14:textId="2D635A18"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 туған өлке туралы өлеңнің мазмұнымен таныстыру; өлең жолдарындағы көркем сөз атауларын шынайы айтуға жаттықтыру; өлеңнің мазмұнындағы сөздерді мұқият тыңдап, есте сақтай білуге үйрету.</w:t>
            </w:r>
          </w:p>
          <w:p w14:paraId="5784096F" w14:textId="3E40A7B6" w:rsidR="005608A0" w:rsidRPr="005608A0" w:rsidRDefault="005608A0" w:rsidP="00CE0C83">
            <w:pPr>
              <w:widowControl w:val="0"/>
              <w:rPr>
                <w:rFonts w:ascii="Times New Roman" w:eastAsia="Times New Roman" w:hAnsi="Times New Roman" w:cs="Times New Roman"/>
                <w:b/>
                <w:bCs/>
                <w:sz w:val="24"/>
                <w:szCs w:val="24"/>
                <w:lang w:val="kk-KZ"/>
              </w:rPr>
            </w:pPr>
            <w:r w:rsidRPr="005608A0">
              <w:rPr>
                <w:rFonts w:ascii="Times New Roman" w:eastAsia="Times New Roman" w:hAnsi="Times New Roman" w:cs="Times New Roman"/>
                <w:b/>
                <w:bCs/>
                <w:sz w:val="24"/>
                <w:szCs w:val="24"/>
                <w:lang w:val="kk-KZ"/>
              </w:rPr>
              <w:t xml:space="preserve">(көркем әдебиет, </w:t>
            </w:r>
            <w:r w:rsidRPr="005608A0">
              <w:rPr>
                <w:rFonts w:ascii="Times New Roman" w:eastAsia="Times New Roman" w:hAnsi="Times New Roman" w:cs="Times New Roman"/>
                <w:b/>
                <w:bCs/>
                <w:sz w:val="24"/>
                <w:szCs w:val="24"/>
                <w:lang w:val="kk-KZ"/>
              </w:rPr>
              <w:lastRenderedPageBreak/>
              <w:t>коммуникативтік әрекет)</w:t>
            </w:r>
          </w:p>
          <w:p w14:paraId="1259B3BA" w14:textId="77777777" w:rsidR="00CE0C83" w:rsidRDefault="00CE0C83" w:rsidP="005608A0">
            <w:pPr>
              <w:widowControl w:val="0"/>
              <w:rPr>
                <w:rFonts w:ascii="Times New Roman" w:eastAsia="Times New Roman" w:hAnsi="Times New Roman" w:cs="Times New Roman"/>
                <w:color w:val="000000"/>
                <w:sz w:val="24"/>
                <w:szCs w:val="24"/>
                <w:lang w:val="kk-KZ" w:eastAsia="ru-RU"/>
              </w:rPr>
            </w:pPr>
          </w:p>
          <w:p w14:paraId="36821220" w14:textId="77777777" w:rsidR="005608A0" w:rsidRPr="00DE66ED" w:rsidRDefault="005608A0" w:rsidP="005608A0">
            <w:pPr>
              <w:rPr>
                <w:rFonts w:ascii="Times New Roman" w:eastAsia="Times New Roman" w:hAnsi="Times New Roman" w:cs="Times New Roman"/>
                <w:b/>
                <w:bCs/>
                <w:sz w:val="24"/>
                <w:szCs w:val="24"/>
                <w:lang w:val="kk-KZ" w:eastAsia="ru-RU"/>
              </w:rPr>
            </w:pPr>
            <w:r w:rsidRPr="005608A0">
              <w:rPr>
                <w:rFonts w:ascii="Times New Roman" w:eastAsia="Times New Roman" w:hAnsi="Times New Roman" w:cs="Times New Roman"/>
                <w:sz w:val="24"/>
                <w:szCs w:val="24"/>
                <w:lang w:val="ru-KZ" w:eastAsia="ru-RU"/>
              </w:rPr>
              <w:t>“</w:t>
            </w:r>
            <w:r w:rsidRPr="005608A0">
              <w:rPr>
                <w:rFonts w:ascii="Times New Roman" w:eastAsia="Times New Roman" w:hAnsi="Times New Roman" w:cs="Times New Roman"/>
                <w:b/>
                <w:bCs/>
                <w:sz w:val="24"/>
                <w:szCs w:val="24"/>
                <w:lang w:val="ru-KZ" w:eastAsia="ru-RU"/>
              </w:rPr>
              <w:t>Ұқсас затты тап”</w:t>
            </w:r>
          </w:p>
          <w:p w14:paraId="60A17D02" w14:textId="77777777" w:rsidR="005608A0" w:rsidRPr="00DE66ED" w:rsidRDefault="005608A0" w:rsidP="005608A0">
            <w:pPr>
              <w:rPr>
                <w:rFonts w:ascii="Times New Roman" w:eastAsia="Times New Roman" w:hAnsi="Times New Roman" w:cs="Times New Roman"/>
                <w:sz w:val="24"/>
                <w:szCs w:val="24"/>
                <w:lang w:val="ru-KZ" w:eastAsia="ru-RU"/>
              </w:rPr>
            </w:pPr>
            <w:r w:rsidRPr="00BC67A4">
              <w:rPr>
                <w:rFonts w:ascii="Times New Roman" w:eastAsia="Times New Roman" w:hAnsi="Times New Roman" w:cs="Times New Roman"/>
                <w:sz w:val="24"/>
                <w:szCs w:val="24"/>
                <w:lang w:val="kk-KZ" w:eastAsia="ru-RU"/>
              </w:rPr>
              <w:t>Мақсат</w:t>
            </w:r>
            <w:r w:rsidRPr="00BC67A4">
              <w:rPr>
                <w:rFonts w:ascii="Times New Roman" w:eastAsia="Times New Roman" w:hAnsi="Times New Roman" w:cs="Times New Roman"/>
                <w:sz w:val="24"/>
                <w:szCs w:val="24"/>
                <w:lang w:val="ru-KZ" w:eastAsia="ru-RU"/>
              </w:rPr>
              <w:t>-м</w:t>
            </w:r>
            <w:r w:rsidRPr="00BC67A4">
              <w:rPr>
                <w:rFonts w:ascii="Times New Roman" w:eastAsia="Times New Roman" w:hAnsi="Times New Roman" w:cs="Times New Roman"/>
                <w:sz w:val="24"/>
                <w:szCs w:val="24"/>
                <w:lang w:val="kk-KZ" w:eastAsia="ru-RU"/>
              </w:rPr>
              <w:t>індеттері</w:t>
            </w:r>
            <w:r w:rsidRPr="00BC67A4">
              <w:rPr>
                <w:rFonts w:ascii="Times New Roman" w:eastAsia="Times New Roman" w:hAnsi="Times New Roman" w:cs="Times New Roman"/>
                <w:sz w:val="24"/>
                <w:szCs w:val="24"/>
                <w:lang w:val="ru-KZ" w:eastAsia="ru-RU"/>
              </w:rPr>
              <w:t>:</w:t>
            </w:r>
            <w:r w:rsidRPr="005608A0">
              <w:rPr>
                <w:rFonts w:ascii="Times New Roman" w:eastAsia="Times New Roman" w:hAnsi="Times New Roman" w:cs="Times New Roman"/>
                <w:sz w:val="24"/>
                <w:szCs w:val="24"/>
                <w:lang w:val="ru-KZ" w:eastAsia="ru-RU"/>
              </w:rPr>
              <w:t> Үшбұрыш, тіктөртбұрыш, дөңгелекке ұқсас заттарды тауып, атын атай бiлуге үйрету. Баланың түстердi, пiшiндi ажыратудағы ой-қиялын дамыту.</w:t>
            </w:r>
          </w:p>
          <w:p w14:paraId="43B12631" w14:textId="77777777" w:rsidR="005608A0" w:rsidRDefault="005608A0" w:rsidP="005608A0">
            <w:pPr>
              <w:rPr>
                <w:rFonts w:ascii="Times New Roman" w:eastAsia="Times New Roman" w:hAnsi="Times New Roman" w:cs="Times New Roman"/>
                <w:b/>
                <w:bCs/>
                <w:sz w:val="24"/>
                <w:szCs w:val="24"/>
                <w:lang w:val="kk-KZ" w:eastAsia="ru-RU"/>
              </w:rPr>
            </w:pPr>
            <w:r w:rsidRPr="005608A0">
              <w:rPr>
                <w:rFonts w:ascii="Times New Roman" w:eastAsia="Times New Roman" w:hAnsi="Times New Roman" w:cs="Times New Roman"/>
                <w:b/>
                <w:bCs/>
                <w:sz w:val="24"/>
                <w:szCs w:val="24"/>
                <w:lang w:val="kk-KZ" w:eastAsia="ru-RU"/>
              </w:rPr>
              <w:t>(математика негіздері, танымдық әрекет)</w:t>
            </w:r>
          </w:p>
          <w:p w14:paraId="38E353E4" w14:textId="77777777" w:rsidR="00BC67A4" w:rsidRDefault="00BC67A4" w:rsidP="005608A0">
            <w:pPr>
              <w:rPr>
                <w:rFonts w:ascii="Times New Roman" w:eastAsia="Times New Roman" w:hAnsi="Times New Roman" w:cs="Times New Roman"/>
                <w:b/>
                <w:bCs/>
                <w:sz w:val="24"/>
                <w:szCs w:val="24"/>
                <w:lang w:val="kk-KZ" w:eastAsia="ru-RU"/>
              </w:rPr>
            </w:pPr>
          </w:p>
          <w:p w14:paraId="3E56345F" w14:textId="5B7D4132" w:rsidR="00BC67A4" w:rsidRPr="00BC67A4" w:rsidRDefault="00BC67A4" w:rsidP="00BC67A4">
            <w:pPr>
              <w:rPr>
                <w:rFonts w:ascii="Times New Roman" w:eastAsia="Times New Roman" w:hAnsi="Times New Roman" w:cs="Times New Roman"/>
                <w:sz w:val="24"/>
                <w:szCs w:val="24"/>
                <w:lang w:val="ru-KZ" w:eastAsia="ru-RU"/>
              </w:rPr>
            </w:pPr>
            <w:r w:rsidRPr="00BC67A4">
              <w:rPr>
                <w:rFonts w:ascii="Times New Roman" w:eastAsia="Times New Roman" w:hAnsi="Times New Roman" w:cs="Times New Roman"/>
                <w:b/>
                <w:bCs/>
                <w:sz w:val="24"/>
                <w:szCs w:val="24"/>
                <w:lang w:val="ru-KZ" w:eastAsia="ru-RU"/>
              </w:rPr>
              <w:t xml:space="preserve">«Ауадағы шарлар» </w:t>
            </w:r>
            <w:r w:rsidRPr="00BC67A4">
              <w:rPr>
                <w:rFonts w:ascii="Times New Roman" w:eastAsia="Times New Roman" w:hAnsi="Times New Roman" w:cs="Times New Roman"/>
                <w:sz w:val="24"/>
                <w:szCs w:val="24"/>
                <w:lang w:val="ru-KZ" w:eastAsia="ru-RU"/>
              </w:rPr>
              <w:t>Мақсаты</w:t>
            </w:r>
            <w:r w:rsidRPr="00BC67A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міндеттері: </w:t>
            </w:r>
            <w:r w:rsidRPr="00BC67A4">
              <w:rPr>
                <w:rFonts w:ascii="Times New Roman" w:eastAsia="Times New Roman" w:hAnsi="Times New Roman" w:cs="Times New Roman"/>
                <w:sz w:val="24"/>
                <w:szCs w:val="24"/>
                <w:lang w:val="ru-KZ" w:eastAsia="ru-RU"/>
              </w:rPr>
              <w:t>Дидактикалық ойын арқылы балаларды үлгіге қарап, алты түспен( «қызыл», «сары», «жасыл», « көк», «қоңыр», «сарғыш» ) таныстыру көзделеді.</w:t>
            </w:r>
          </w:p>
          <w:p w14:paraId="0C23E932" w14:textId="46513C74" w:rsidR="00BC67A4" w:rsidRDefault="00BC67A4" w:rsidP="00BC67A4">
            <w:pPr>
              <w:rPr>
                <w:rFonts w:ascii="Times New Roman" w:eastAsia="Times New Roman" w:hAnsi="Times New Roman" w:cs="Times New Roman"/>
                <w:sz w:val="24"/>
                <w:szCs w:val="24"/>
                <w:lang w:val="ru-KZ" w:eastAsia="ru-RU"/>
              </w:rPr>
            </w:pPr>
            <w:r w:rsidRPr="00BC67A4">
              <w:rPr>
                <w:rFonts w:ascii="Times New Roman" w:eastAsia="Times New Roman" w:hAnsi="Times New Roman" w:cs="Times New Roman"/>
                <w:sz w:val="24"/>
                <w:szCs w:val="24"/>
                <w:lang w:val="ru-KZ" w:eastAsia="ru-RU"/>
              </w:rPr>
              <w:t xml:space="preserve">Ақ қағазға алты түсті жіңішке жолақшалар желімделген соң түстеріне сәйкес келетін дөңгелектер жапсырылады. </w:t>
            </w:r>
            <w:r w:rsidRPr="00BC67A4">
              <w:rPr>
                <w:rFonts w:ascii="Times New Roman" w:eastAsia="Times New Roman" w:hAnsi="Times New Roman" w:cs="Times New Roman"/>
                <w:sz w:val="24"/>
                <w:szCs w:val="24"/>
                <w:lang w:val="ru-KZ" w:eastAsia="ru-RU"/>
              </w:rPr>
              <w:lastRenderedPageBreak/>
              <w:t>Тәрбиеші: - Балалар бізде түрлі - түсті ауа шарлары бар және жіптері де сондай түсті. Қазір ол шарлар фланелеграф тақтайшасында әр түрлі қашықтықта пайда болады деп, ескертіп, түсін айта отырып, тігінен, орналастырамыз. Ал, енді қазір осы жіптерге бірден шар байлаймыз. Бір шарды алып, сондай түсті жіпке бастыра қояды. Осыдан кейін 2 - 3 бала кезекпен шарларды байлайды. Егер бала түсті табуға қиналса тәрбиеші көмекке келеді.</w:t>
            </w:r>
          </w:p>
          <w:p w14:paraId="35891192" w14:textId="701BC269" w:rsidR="00BC67A4" w:rsidRPr="00BC67A4" w:rsidRDefault="00BC67A4" w:rsidP="00BC67A4">
            <w:pPr>
              <w:rPr>
                <w:rFonts w:ascii="Times New Roman" w:eastAsia="Times New Roman" w:hAnsi="Times New Roman" w:cs="Times New Roman"/>
                <w:b/>
                <w:bCs/>
                <w:sz w:val="24"/>
                <w:szCs w:val="24"/>
                <w:lang w:val="kk-KZ" w:eastAsia="ru-RU"/>
              </w:rPr>
            </w:pPr>
            <w:r w:rsidRPr="00BC67A4">
              <w:rPr>
                <w:rFonts w:ascii="Times New Roman" w:eastAsia="Times New Roman" w:hAnsi="Times New Roman" w:cs="Times New Roman"/>
                <w:b/>
                <w:bCs/>
                <w:sz w:val="24"/>
                <w:szCs w:val="24"/>
                <w:lang w:val="kk-KZ" w:eastAsia="ru-RU"/>
              </w:rPr>
              <w:t>(сурет салу, шығармашылық әрекет)</w:t>
            </w:r>
          </w:p>
          <w:p w14:paraId="15C85857" w14:textId="7E12F8E5" w:rsidR="00BC67A4" w:rsidRPr="00BC67A4" w:rsidRDefault="00BC67A4" w:rsidP="005608A0">
            <w:pPr>
              <w:rPr>
                <w:rFonts w:ascii="Times New Roman" w:eastAsia="Times New Roman" w:hAnsi="Times New Roman" w:cs="Times New Roman"/>
                <w:b/>
                <w:bCs/>
                <w:sz w:val="24"/>
                <w:szCs w:val="24"/>
                <w:lang w:val="ru-KZ" w:eastAsia="ru-RU"/>
              </w:rPr>
            </w:pP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6FC075D0" w14:textId="124523CC" w:rsidR="00CE0C83" w:rsidRPr="005608A0" w:rsidRDefault="00CE0C83" w:rsidP="00CE0C83">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b/>
                <w:bCs/>
                <w:sz w:val="24"/>
                <w:szCs w:val="24"/>
                <w:lang w:val="ru-KZ"/>
              </w:rPr>
              <w:lastRenderedPageBreak/>
              <w:t>"Жапырақтар түсіп жатыр"</w:t>
            </w:r>
            <w:r w:rsidR="005608A0">
              <w:rPr>
                <w:rFonts w:ascii="Times New Roman" w:eastAsia="Times New Roman" w:hAnsi="Times New Roman" w:cs="Times New Roman"/>
                <w:b/>
                <w:bCs/>
                <w:sz w:val="24"/>
                <w:szCs w:val="24"/>
                <w:lang w:val="kk-KZ"/>
              </w:rPr>
              <w:t>.</w:t>
            </w:r>
          </w:p>
          <w:p w14:paraId="4574A07A" w14:textId="017AF715" w:rsidR="00CE0C83" w:rsidRPr="00DE66ED" w:rsidRDefault="00CE0C83" w:rsidP="00CE0C83">
            <w:pPr>
              <w:widowControl w:val="0"/>
              <w:rPr>
                <w:rFonts w:ascii="Times New Roman" w:eastAsia="Times New Roman" w:hAnsi="Times New Roman" w:cs="Times New Roman"/>
                <w:sz w:val="24"/>
                <w:szCs w:val="24"/>
                <w:lang w:val="ru-KZ"/>
              </w:rPr>
            </w:pPr>
            <w:r w:rsidRPr="00DE66ED">
              <w:rPr>
                <w:rFonts w:ascii="Times New Roman" w:eastAsia="Times New Roman" w:hAnsi="Times New Roman" w:cs="Times New Roman"/>
                <w:sz w:val="24"/>
                <w:szCs w:val="24"/>
                <w:lang w:val="ru-KZ"/>
              </w:rPr>
              <w:t>Мақсат-міндеттері. Балалардың күз мезгілінде жапырақтардың түсуі туралы ұғымдарын кеңейту; түрлі түсті жапырақтар жөнінде түсінік беру; ермексаздан түрлі түсті жапырақтарды жасау икемділіктерін жетілдіру.</w:t>
            </w:r>
          </w:p>
          <w:p w14:paraId="656591AB" w14:textId="0A9B0F7F" w:rsidR="005608A0" w:rsidRDefault="005608A0" w:rsidP="00CE0C83">
            <w:pPr>
              <w:widowControl w:val="0"/>
              <w:rPr>
                <w:rFonts w:ascii="Times New Roman" w:eastAsia="Times New Roman" w:hAnsi="Times New Roman" w:cs="Times New Roman"/>
                <w:b/>
                <w:bCs/>
                <w:sz w:val="24"/>
                <w:szCs w:val="24"/>
                <w:lang w:val="kk-KZ"/>
              </w:rPr>
            </w:pPr>
            <w:r w:rsidRPr="005608A0">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мүсіндеу</w:t>
            </w:r>
            <w:r w:rsidRPr="005608A0">
              <w:rPr>
                <w:rFonts w:ascii="Times New Roman" w:eastAsia="Times New Roman" w:hAnsi="Times New Roman" w:cs="Times New Roman"/>
                <w:b/>
                <w:bCs/>
                <w:sz w:val="24"/>
                <w:szCs w:val="24"/>
                <w:lang w:val="kk-KZ"/>
              </w:rPr>
              <w:t>, шығармашылық әрекет)</w:t>
            </w:r>
          </w:p>
          <w:p w14:paraId="48A4BB86" w14:textId="77777777" w:rsidR="005608A0" w:rsidRPr="005608A0" w:rsidRDefault="005608A0" w:rsidP="00CE0C83">
            <w:pPr>
              <w:widowControl w:val="0"/>
              <w:rPr>
                <w:rFonts w:ascii="Times New Roman" w:eastAsia="Times New Roman" w:hAnsi="Times New Roman" w:cs="Times New Roman"/>
                <w:b/>
                <w:bCs/>
                <w:sz w:val="24"/>
                <w:szCs w:val="24"/>
                <w:lang w:val="kk-KZ"/>
              </w:rPr>
            </w:pPr>
          </w:p>
          <w:p w14:paraId="263D4229" w14:textId="190D312A" w:rsidR="00CE0C83" w:rsidRPr="005608A0"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ru-KZ"/>
              </w:rPr>
              <w:t xml:space="preserve">"Жапырақтар ұшты" </w:t>
            </w:r>
            <w:r w:rsidR="005608A0">
              <w:rPr>
                <w:rFonts w:ascii="Times New Roman" w:eastAsia="Times New Roman" w:hAnsi="Times New Roman" w:cs="Times New Roman"/>
                <w:b/>
                <w:sz w:val="24"/>
                <w:szCs w:val="24"/>
                <w:lang w:val="kk-KZ"/>
              </w:rPr>
              <w:t>қимылды ойын</w:t>
            </w:r>
          </w:p>
          <w:p w14:paraId="171FF09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Қолдар жапырақ екен, (алақандарды жайып, саусақтарды тікірейтіп, ары-бері айналдыру)</w:t>
            </w:r>
          </w:p>
          <w:p w14:paraId="3F5CC41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Бұтада отыр екен. (саусақтарды жұдырықтарға қысып алу)</w:t>
            </w:r>
          </w:p>
          <w:p w14:paraId="64DA8E6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41F1C44B" w14:textId="6649BA76" w:rsidR="00CE0C83" w:rsidRPr="005A68D0" w:rsidRDefault="00CE0C83" w:rsidP="00CE0C83">
            <w:pPr>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жеке-жеке</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xml:space="preserve">) </w:t>
            </w:r>
            <w:r w:rsidRPr="005608A0">
              <w:rPr>
                <w:rFonts w:ascii="Times New Roman" w:eastAsia="Times New Roman" w:hAnsi="Times New Roman" w:cs="Times New Roman"/>
                <w:b/>
                <w:bCs/>
                <w:sz w:val="24"/>
                <w:szCs w:val="24"/>
              </w:rPr>
              <w:t>(</w:t>
            </w:r>
            <w:proofErr w:type="spellStart"/>
            <w:r w:rsidRPr="005608A0">
              <w:rPr>
                <w:rFonts w:ascii="Times New Roman" w:eastAsia="Times New Roman" w:hAnsi="Times New Roman" w:cs="Times New Roman"/>
                <w:b/>
                <w:bCs/>
                <w:sz w:val="24"/>
                <w:szCs w:val="24"/>
              </w:rPr>
              <w:t>дене</w:t>
            </w:r>
            <w:proofErr w:type="spellEnd"/>
            <w:r w:rsidRPr="005608A0">
              <w:rPr>
                <w:rFonts w:ascii="Times New Roman" w:eastAsia="Times New Roman" w:hAnsi="Times New Roman" w:cs="Times New Roman"/>
                <w:b/>
                <w:bCs/>
                <w:sz w:val="24"/>
                <w:szCs w:val="24"/>
              </w:rPr>
              <w:t xml:space="preserve"> </w:t>
            </w:r>
            <w:proofErr w:type="spellStart"/>
            <w:r w:rsidRPr="005608A0">
              <w:rPr>
                <w:rFonts w:ascii="Times New Roman" w:eastAsia="Times New Roman" w:hAnsi="Times New Roman" w:cs="Times New Roman"/>
                <w:b/>
                <w:bCs/>
                <w:sz w:val="24"/>
                <w:szCs w:val="24"/>
              </w:rPr>
              <w:t>шынықтыру</w:t>
            </w:r>
            <w:proofErr w:type="spellEnd"/>
            <w:r w:rsidR="005608A0">
              <w:rPr>
                <w:rFonts w:ascii="Times New Roman" w:eastAsia="Times New Roman" w:hAnsi="Times New Roman" w:cs="Times New Roman"/>
                <w:b/>
                <w:bCs/>
                <w:sz w:val="24"/>
                <w:szCs w:val="24"/>
                <w:lang w:val="kk-KZ"/>
              </w:rPr>
              <w:t>, денсаулық әрекет</w:t>
            </w:r>
            <w:r w:rsidRPr="005608A0">
              <w:rPr>
                <w:rFonts w:ascii="Times New Roman" w:eastAsia="Times New Roman" w:hAnsi="Times New Roman" w:cs="Times New Roman"/>
                <w:b/>
                <w:bCs/>
                <w:sz w:val="24"/>
                <w:szCs w:val="24"/>
              </w:rPr>
              <w:t>)</w:t>
            </w: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218650F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Жапсырудан ойын-жаттығу</w:t>
            </w:r>
          </w:p>
          <w:p w14:paraId="38DCCE4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"Менің үйім осындай".</w:t>
            </w:r>
          </w:p>
          <w:p w14:paraId="4B41749F" w14:textId="39053D20" w:rsidR="005608A0" w:rsidRDefault="00CE0C83" w:rsidP="005608A0">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Мақсат-міндеттері. Балаларды дайын шаршы, үшбұрыш пішінді қағаздар арқылы үй бейнесін құрастырып, жапсыруды үйрету; геометриялық пішіндер қасиеттері және желімдеу техникасы жөнінде ұғымдарды қалыптастыру.</w:t>
            </w:r>
            <w:r w:rsidR="005608A0" w:rsidRPr="005608A0">
              <w:rPr>
                <w:rFonts w:ascii="Times New Roman" w:eastAsia="Times New Roman" w:hAnsi="Times New Roman" w:cs="Times New Roman"/>
                <w:b/>
                <w:bCs/>
                <w:sz w:val="24"/>
                <w:szCs w:val="24"/>
                <w:lang w:val="kk-KZ"/>
              </w:rPr>
              <w:t xml:space="preserve"> </w:t>
            </w:r>
            <w:r w:rsidR="005608A0" w:rsidRPr="005608A0">
              <w:rPr>
                <w:rFonts w:ascii="Times New Roman" w:eastAsia="Times New Roman" w:hAnsi="Times New Roman" w:cs="Times New Roman"/>
                <w:b/>
                <w:bCs/>
                <w:sz w:val="24"/>
                <w:szCs w:val="24"/>
                <w:lang w:val="kk-KZ"/>
              </w:rPr>
              <w:lastRenderedPageBreak/>
              <w:t>(</w:t>
            </w:r>
            <w:r w:rsidR="005608A0">
              <w:rPr>
                <w:rFonts w:ascii="Times New Roman" w:eastAsia="Times New Roman" w:hAnsi="Times New Roman" w:cs="Times New Roman"/>
                <w:b/>
                <w:bCs/>
                <w:sz w:val="24"/>
                <w:szCs w:val="24"/>
                <w:lang w:val="kk-KZ"/>
              </w:rPr>
              <w:t>жапсыру</w:t>
            </w:r>
            <w:r w:rsidR="005608A0" w:rsidRPr="005608A0">
              <w:rPr>
                <w:rFonts w:ascii="Times New Roman" w:eastAsia="Times New Roman" w:hAnsi="Times New Roman" w:cs="Times New Roman"/>
                <w:b/>
                <w:bCs/>
                <w:sz w:val="24"/>
                <w:szCs w:val="24"/>
                <w:lang w:val="kk-KZ"/>
              </w:rPr>
              <w:t>, шығармашылық әрекет)</w:t>
            </w:r>
          </w:p>
          <w:p w14:paraId="09E141C6" w14:textId="2923DDD1" w:rsidR="00CE0C83" w:rsidRPr="00DE66ED" w:rsidRDefault="00CE0C83" w:rsidP="00CE0C83">
            <w:pPr>
              <w:widowControl w:val="0"/>
              <w:rPr>
                <w:rFonts w:ascii="Times New Roman" w:eastAsia="Times New Roman" w:hAnsi="Times New Roman" w:cs="Times New Roman"/>
                <w:sz w:val="24"/>
                <w:szCs w:val="24"/>
                <w:lang w:val="kk-KZ"/>
              </w:rPr>
            </w:pPr>
          </w:p>
          <w:p w14:paraId="2C9D936C" w14:textId="77777777" w:rsidR="005608A0" w:rsidRPr="00DE66ED" w:rsidRDefault="005608A0" w:rsidP="00CE0C83">
            <w:pPr>
              <w:widowControl w:val="0"/>
              <w:rPr>
                <w:rFonts w:ascii="Times New Roman" w:eastAsia="Times New Roman" w:hAnsi="Times New Roman" w:cs="Times New Roman"/>
                <w:sz w:val="24"/>
                <w:szCs w:val="24"/>
                <w:lang w:val="kk-KZ"/>
              </w:rPr>
            </w:pPr>
          </w:p>
          <w:p w14:paraId="21A4F83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Саусақ жаттығуы.</w:t>
            </w:r>
          </w:p>
          <w:p w14:paraId="50D2FAB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Үйді салғым келеді (шапалақтау),</w:t>
            </w:r>
          </w:p>
          <w:p w14:paraId="48E858A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Қабырғасы керегі (шапалақтау),</w:t>
            </w:r>
          </w:p>
          <w:p w14:paraId="149DDE4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Қабат-қабат кірпіштер (жұдырықтарды бір-бірінің үстен қойып, орындарын алмастыру),</w:t>
            </w:r>
          </w:p>
          <w:p w14:paraId="4CC75E86" w14:textId="339B8515" w:rsidR="00CE0C83" w:rsidRPr="00DE66ED" w:rsidRDefault="00CE0C83" w:rsidP="005608A0">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Қатар-қатар кезегі (жұдырықтарды бір-бірінің үстен қойып, орындарын алмастыру).</w:t>
            </w:r>
          </w:p>
          <w:p w14:paraId="178225C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Шатыр болса төбесі (қос алақандар ұштарын тиістіріп, "шатыр" құру, бастың төбесіне қою),</w:t>
            </w:r>
          </w:p>
          <w:p w14:paraId="76EF263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Ұшбұрыштай жебесі (қос алақандар ұштарын тиістіріп, "шатыр" құру, бастың төбесіне қою),</w:t>
            </w:r>
          </w:p>
          <w:p w14:paraId="4F9AFD2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Терезелер - көзайна (көздерді ашып-жұму).</w:t>
            </w:r>
          </w:p>
          <w:p w14:paraId="73043E0B" w14:textId="51AFEC93" w:rsidR="00CE0C83" w:rsidRPr="005A68D0" w:rsidRDefault="00CE0C83" w:rsidP="00CE0C83">
            <w:pPr>
              <w:rPr>
                <w:rFonts w:ascii="Times New Roman" w:eastAsia="Times New Roman" w:hAnsi="Times New Roman" w:cs="Times New Roman"/>
                <w:b/>
                <w:i/>
                <w:color w:val="000000"/>
                <w:sz w:val="24"/>
                <w:szCs w:val="24"/>
                <w:lang w:val="kk-KZ" w:eastAsia="ru-RU"/>
              </w:rPr>
            </w:pPr>
            <w:r w:rsidRPr="00DE66ED">
              <w:rPr>
                <w:rFonts w:ascii="Times New Roman" w:eastAsia="Times New Roman" w:hAnsi="Times New Roman" w:cs="Times New Roman"/>
                <w:sz w:val="24"/>
                <w:szCs w:val="24"/>
                <w:lang w:val="kk-KZ"/>
              </w:rPr>
              <w:t xml:space="preserve">Мен ғой - үйдің иесі (алақандарды өз кеудесіне салу). </w:t>
            </w:r>
            <w:r>
              <w:rPr>
                <w:rFonts w:ascii="Times New Roman" w:eastAsia="Times New Roman" w:hAnsi="Times New Roman" w:cs="Times New Roman"/>
                <w:b/>
                <w:sz w:val="24"/>
                <w:szCs w:val="24"/>
              </w:rPr>
              <w:t>(</w:t>
            </w:r>
            <w:proofErr w:type="spellStart"/>
            <w:r w:rsidR="005608A0">
              <w:rPr>
                <w:rFonts w:ascii="Times New Roman" w:eastAsia="Times New Roman" w:hAnsi="Times New Roman" w:cs="Times New Roman"/>
                <w:b/>
                <w:sz w:val="24"/>
                <w:szCs w:val="24"/>
              </w:rPr>
              <w:t>қазақ</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тілі</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коммуникативтік</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676CF104"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Қоршаған ортамен танысудан ойын-жаттығу</w:t>
            </w:r>
          </w:p>
          <w:p w14:paraId="5967268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"Алтын күз".</w:t>
            </w:r>
          </w:p>
          <w:p w14:paraId="1906D12A" w14:textId="635449AE" w:rsidR="005608A0" w:rsidRDefault="00CE0C83" w:rsidP="005608A0">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 xml:space="preserve">Мақсат-міндеттер. 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балалардың </w:t>
            </w:r>
            <w:r w:rsidRPr="00DE66ED">
              <w:rPr>
                <w:rFonts w:ascii="Times New Roman" w:eastAsia="Times New Roman" w:hAnsi="Times New Roman" w:cs="Times New Roman"/>
                <w:sz w:val="24"/>
                <w:szCs w:val="24"/>
                <w:lang w:val="kk-KZ"/>
              </w:rPr>
              <w:lastRenderedPageBreak/>
              <w:t>қарапайым экологиялық мəдениетін қалыптастыру; алтын күз туралы ұғым беру.</w:t>
            </w:r>
            <w:r w:rsidR="005608A0" w:rsidRPr="005608A0">
              <w:rPr>
                <w:rFonts w:ascii="Times New Roman" w:eastAsia="Times New Roman" w:hAnsi="Times New Roman" w:cs="Times New Roman"/>
                <w:b/>
                <w:bCs/>
                <w:sz w:val="24"/>
                <w:szCs w:val="24"/>
                <w:lang w:val="kk-KZ"/>
              </w:rPr>
              <w:t xml:space="preserve"> (</w:t>
            </w:r>
            <w:r w:rsidR="005608A0">
              <w:rPr>
                <w:rFonts w:ascii="Times New Roman" w:eastAsia="Times New Roman" w:hAnsi="Times New Roman" w:cs="Times New Roman"/>
                <w:b/>
                <w:bCs/>
                <w:sz w:val="24"/>
                <w:szCs w:val="24"/>
                <w:lang w:val="kk-KZ"/>
              </w:rPr>
              <w:t>қоршаған ортамен танысу</w:t>
            </w:r>
            <w:r w:rsidR="005608A0" w:rsidRPr="005608A0">
              <w:rPr>
                <w:rFonts w:ascii="Times New Roman" w:eastAsia="Times New Roman" w:hAnsi="Times New Roman" w:cs="Times New Roman"/>
                <w:b/>
                <w:bCs/>
                <w:sz w:val="24"/>
                <w:szCs w:val="24"/>
                <w:lang w:val="kk-KZ"/>
              </w:rPr>
              <w:t xml:space="preserve">, </w:t>
            </w:r>
            <w:r w:rsidR="005608A0">
              <w:rPr>
                <w:rFonts w:ascii="Times New Roman" w:eastAsia="Times New Roman" w:hAnsi="Times New Roman" w:cs="Times New Roman"/>
                <w:b/>
                <w:bCs/>
                <w:sz w:val="24"/>
                <w:szCs w:val="24"/>
                <w:lang w:val="kk-KZ"/>
              </w:rPr>
              <w:t xml:space="preserve">әлеуметтік </w:t>
            </w:r>
            <w:r w:rsidR="005608A0" w:rsidRPr="005608A0">
              <w:rPr>
                <w:rFonts w:ascii="Times New Roman" w:eastAsia="Times New Roman" w:hAnsi="Times New Roman" w:cs="Times New Roman"/>
                <w:b/>
                <w:bCs/>
                <w:sz w:val="24"/>
                <w:szCs w:val="24"/>
                <w:lang w:val="kk-KZ"/>
              </w:rPr>
              <w:t>әрекет)</w:t>
            </w:r>
          </w:p>
          <w:p w14:paraId="653D0CF6" w14:textId="3592F83F" w:rsidR="00CE0C83" w:rsidRPr="00DE66ED" w:rsidRDefault="00CE0C83" w:rsidP="00CE0C83">
            <w:pPr>
              <w:widowControl w:val="0"/>
              <w:rPr>
                <w:rFonts w:ascii="Times New Roman" w:eastAsia="Times New Roman" w:hAnsi="Times New Roman" w:cs="Times New Roman"/>
                <w:sz w:val="24"/>
                <w:szCs w:val="24"/>
                <w:lang w:val="kk-KZ"/>
              </w:rPr>
            </w:pPr>
          </w:p>
          <w:p w14:paraId="79D6C743" w14:textId="77777777" w:rsidR="00CE0C83" w:rsidRPr="00DE66ED" w:rsidRDefault="00CE0C83" w:rsidP="00CE0C83">
            <w:pPr>
              <w:widowControl w:val="0"/>
              <w:rPr>
                <w:rFonts w:ascii="Times New Roman" w:eastAsia="Times New Roman" w:hAnsi="Times New Roman" w:cs="Times New Roman"/>
                <w:sz w:val="24"/>
                <w:szCs w:val="24"/>
                <w:lang w:val="kk-KZ"/>
              </w:rPr>
            </w:pPr>
          </w:p>
          <w:p w14:paraId="41BC0856" w14:textId="0C33FDD6" w:rsidR="00CE0C83" w:rsidRPr="00BC67A4" w:rsidRDefault="00BC67A4" w:rsidP="00CE0C83">
            <w:pPr>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«Кішкентай диірменші» құрылыс</w:t>
            </w:r>
            <w:r>
              <w:rPr>
                <w:rFonts w:ascii="Times New Roman" w:eastAsia="Times New Roman" w:hAnsi="Times New Roman" w:cs="Times New Roman"/>
                <w:b/>
                <w:sz w:val="24"/>
                <w:szCs w:val="24"/>
                <w:lang w:val="kk-KZ"/>
              </w:rPr>
              <w:t xml:space="preserve"> ойыны</w:t>
            </w:r>
          </w:p>
          <w:p w14:paraId="71B8796A" w14:textId="77777777" w:rsidR="00BC67A4" w:rsidRDefault="00BC67A4" w:rsidP="00CE0C83">
            <w:pPr>
              <w:rPr>
                <w:rFonts w:ascii="Times New Roman" w:eastAsia="Times New Roman" w:hAnsi="Times New Roman" w:cs="Times New Roman"/>
                <w:sz w:val="24"/>
                <w:szCs w:val="24"/>
                <w:lang w:val="ru-KZ" w:eastAsia="ru-RU"/>
              </w:rPr>
            </w:pPr>
            <w:r w:rsidRPr="00BC67A4">
              <w:rPr>
                <w:rFonts w:ascii="Times New Roman" w:eastAsia="Times New Roman" w:hAnsi="Times New Roman" w:cs="Times New Roman"/>
                <w:sz w:val="24"/>
                <w:szCs w:val="24"/>
                <w:lang w:val="kk-KZ" w:eastAsia="ru-RU"/>
              </w:rPr>
              <w:t>Мақсат</w:t>
            </w:r>
            <w:r w:rsidRPr="00BC67A4">
              <w:rPr>
                <w:rFonts w:ascii="Times New Roman" w:eastAsia="Times New Roman" w:hAnsi="Times New Roman" w:cs="Times New Roman"/>
                <w:sz w:val="24"/>
                <w:szCs w:val="24"/>
                <w:lang w:val="ru-KZ" w:eastAsia="ru-RU"/>
              </w:rPr>
              <w:t>-м</w:t>
            </w:r>
            <w:r w:rsidRPr="00BC67A4">
              <w:rPr>
                <w:rFonts w:ascii="Times New Roman" w:eastAsia="Times New Roman" w:hAnsi="Times New Roman" w:cs="Times New Roman"/>
                <w:sz w:val="24"/>
                <w:szCs w:val="24"/>
                <w:lang w:val="kk-KZ" w:eastAsia="ru-RU"/>
              </w:rPr>
              <w:t>індеттері</w:t>
            </w:r>
            <w:r w:rsidRPr="00BC67A4">
              <w:rPr>
                <w:rFonts w:ascii="Times New Roman" w:eastAsia="Times New Roman" w:hAnsi="Times New Roman" w:cs="Times New Roman"/>
                <w:sz w:val="24"/>
                <w:szCs w:val="24"/>
                <w:lang w:val="ru-KZ" w:eastAsia="ru-RU"/>
              </w:rPr>
              <w:t>:</w:t>
            </w:r>
            <w:r w:rsidRPr="005608A0">
              <w:rPr>
                <w:rFonts w:ascii="Times New Roman" w:eastAsia="Times New Roman" w:hAnsi="Times New Roman" w:cs="Times New Roman"/>
                <w:sz w:val="24"/>
                <w:szCs w:val="24"/>
                <w:lang w:val="ru-KZ" w:eastAsia="ru-RU"/>
              </w:rPr>
              <w:t> </w:t>
            </w:r>
          </w:p>
          <w:p w14:paraId="1983F253" w14:textId="77777777" w:rsidR="00BC67A4" w:rsidRDefault="00BC67A4" w:rsidP="00CE0C8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диірмен туралы білімдерін кеңейту. Есінде сақтауға жағдай жасау.</w:t>
            </w:r>
          </w:p>
          <w:p w14:paraId="04CD332C" w14:textId="1B5CCC74" w:rsidR="00BC67A4" w:rsidRPr="00BC67A4" w:rsidRDefault="00BC67A4" w:rsidP="00CE0C83">
            <w:pPr>
              <w:rPr>
                <w:rFonts w:ascii="Times New Roman" w:eastAsia="Times New Roman" w:hAnsi="Times New Roman" w:cs="Times New Roman"/>
                <w:b/>
                <w:bCs/>
                <w:color w:val="000000"/>
                <w:sz w:val="24"/>
                <w:szCs w:val="24"/>
                <w:lang w:val="kk-KZ" w:eastAsia="ru-RU"/>
              </w:rPr>
            </w:pPr>
            <w:r w:rsidRPr="00BC67A4">
              <w:rPr>
                <w:rFonts w:ascii="Times New Roman" w:eastAsia="Times New Roman" w:hAnsi="Times New Roman" w:cs="Times New Roman"/>
                <w:b/>
                <w:bCs/>
                <w:color w:val="000000"/>
                <w:sz w:val="24"/>
                <w:szCs w:val="24"/>
                <w:lang w:val="kk-KZ" w:eastAsia="ru-RU"/>
              </w:rPr>
              <w:t>(құрастыру, танымдық әрекет)</w:t>
            </w:r>
          </w:p>
        </w:tc>
      </w:tr>
      <w:tr w:rsidR="005608A0" w:rsidRPr="005A68D0" w14:paraId="74D913B2" w14:textId="77777777" w:rsidTr="00BA10E1">
        <w:tc>
          <w:tcPr>
            <w:tcW w:w="2356" w:type="dxa"/>
          </w:tcPr>
          <w:p w14:paraId="1D2F5FC0" w14:textId="77777777" w:rsidR="00CE0C83" w:rsidRPr="005A68D0" w:rsidRDefault="00CE0C83" w:rsidP="00CE0C83">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735581F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"Күз" тақпағын жаттау.</w:t>
            </w:r>
          </w:p>
          <w:p w14:paraId="32681AC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 тілін жаттықтыру. Әртүрлі өлең, </w:t>
            </w:r>
            <w:r w:rsidRPr="00DE66ED">
              <w:rPr>
                <w:rFonts w:ascii="Times New Roman" w:eastAsia="Times New Roman" w:hAnsi="Times New Roman" w:cs="Times New Roman"/>
                <w:sz w:val="24"/>
                <w:szCs w:val="24"/>
                <w:lang w:val="kk-KZ"/>
              </w:rPr>
              <w:lastRenderedPageBreak/>
              <w:t>тақпақтарды айтқызу.</w:t>
            </w:r>
          </w:p>
          <w:p w14:paraId="5ED81EB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Тұрдыбек Досанов "Күз".</w:t>
            </w:r>
          </w:p>
          <w:p w14:paraId="241FCEF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Ұшырды жапырақты жел екпіні,</w:t>
            </w:r>
          </w:p>
          <w:p w14:paraId="73549EB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Ол, сірә, көрді дейсің елеп кімді.</w:t>
            </w:r>
          </w:p>
          <w:p w14:paraId="1058E3E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Жоғалтқан ойыншығын жас баладай,</w:t>
            </w:r>
          </w:p>
          <w:p w14:paraId="79F94BC4" w14:textId="77777777" w:rsidR="00CE0C83" w:rsidRPr="00DE66ED" w:rsidRDefault="00CE0C83" w:rsidP="00CE0C83">
            <w:pPr>
              <w:tabs>
                <w:tab w:val="left" w:pos="1590"/>
              </w:tabs>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Мұңайып үй артында терек тұрды.</w:t>
            </w:r>
            <w:r w:rsidRPr="00DE66ED">
              <w:rPr>
                <w:rFonts w:ascii="Times New Roman" w:eastAsia="Times New Roman" w:hAnsi="Times New Roman" w:cs="Times New Roman"/>
                <w:b/>
                <w:sz w:val="24"/>
                <w:szCs w:val="24"/>
                <w:lang w:val="kk-KZ"/>
              </w:rPr>
              <w:t xml:space="preserve"> (сөйлеуді дамыту)</w:t>
            </w:r>
          </w:p>
          <w:p w14:paraId="3D791374" w14:textId="7A9B795F" w:rsidR="00BC67A4" w:rsidRPr="00BC67A4" w:rsidRDefault="00BA10E1" w:rsidP="00CE0C83">
            <w:pPr>
              <w:tabs>
                <w:tab w:val="left" w:pos="1590"/>
              </w:tabs>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Нуржаз</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41DEE9BC"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"Жау, жау, жаңбыр!" тақпағын жаттау.</w:t>
            </w:r>
          </w:p>
          <w:p w14:paraId="1FB99AC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 тілін жаттықтыру. Әртүрлі </w:t>
            </w:r>
            <w:r w:rsidRPr="00DE66ED">
              <w:rPr>
                <w:rFonts w:ascii="Times New Roman" w:eastAsia="Times New Roman" w:hAnsi="Times New Roman" w:cs="Times New Roman"/>
                <w:sz w:val="24"/>
                <w:szCs w:val="24"/>
                <w:lang w:val="kk-KZ"/>
              </w:rPr>
              <w:lastRenderedPageBreak/>
              <w:t>өлең, тақпақтарды айтқызу.</w:t>
            </w:r>
          </w:p>
          <w:p w14:paraId="2E748B9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Шәміл Мұхаметжанов "Жау, жау, жаңбыр!"</w:t>
            </w:r>
          </w:p>
          <w:p w14:paraId="481B963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Жау, жау, жаңбыр, селдетіп,</w:t>
            </w:r>
          </w:p>
          <w:p w14:paraId="655D9F1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Күткеніміз сен едің.</w:t>
            </w:r>
          </w:p>
          <w:p w14:paraId="53ACB4D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Жас егін де ержетіп,</w:t>
            </w:r>
          </w:p>
          <w:p w14:paraId="23A21EC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Желкілдетсін желегін.</w:t>
            </w:r>
          </w:p>
          <w:p w14:paraId="1D848CFF" w14:textId="77777777" w:rsidR="00CE0C83" w:rsidRPr="00DE66ED" w:rsidRDefault="00CE0C83" w:rsidP="00CE0C83">
            <w:pPr>
              <w:widowControl w:val="0"/>
              <w:rPr>
                <w:rFonts w:ascii="Times New Roman" w:eastAsia="Times New Roman" w:hAnsi="Times New Roman" w:cs="Times New Roman"/>
                <w:sz w:val="24"/>
                <w:szCs w:val="24"/>
                <w:lang w:val="kk-KZ"/>
              </w:rPr>
            </w:pPr>
          </w:p>
          <w:p w14:paraId="0121C30B"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да,</w:t>
            </w:r>
          </w:p>
          <w:p w14:paraId="07443D83"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 </w:t>
            </w:r>
            <w:proofErr w:type="spellStart"/>
            <w:r>
              <w:rPr>
                <w:rFonts w:ascii="Times New Roman" w:eastAsia="Times New Roman" w:hAnsi="Times New Roman" w:cs="Times New Roman"/>
                <w:sz w:val="24"/>
                <w:szCs w:val="24"/>
              </w:rPr>
              <w:t>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w:t>
            </w:r>
          </w:p>
          <w:p w14:paraId="5FF88D20"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бағымда</w:t>
            </w:r>
            <w:proofErr w:type="spellEnd"/>
          </w:p>
          <w:p w14:paraId="2082BD14" w14:textId="77777777" w:rsidR="00CE0C83" w:rsidRDefault="00CE0C83" w:rsidP="00CE0C83">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Өссін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іктер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68EC26A6" w14:textId="32E68E0B" w:rsidR="00BC67A4" w:rsidRPr="005A68D0" w:rsidRDefault="00BA10E1" w:rsidP="00CE0C8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rPr>
              <w:t>Аслан</w:t>
            </w: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1FB3756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"Өз үйіңді тап" дидактикалық ойыны.</w:t>
            </w:r>
          </w:p>
          <w:p w14:paraId="42ACE0D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Өз қаласы туралы, ондағы үйдің орны, әртүрлі ғимараттар туралы білімді </w:t>
            </w:r>
            <w:r w:rsidRPr="00DE66ED">
              <w:rPr>
                <w:rFonts w:ascii="Times New Roman" w:eastAsia="Times New Roman" w:hAnsi="Times New Roman" w:cs="Times New Roman"/>
                <w:sz w:val="24"/>
                <w:szCs w:val="24"/>
                <w:lang w:val="kk-KZ"/>
              </w:rPr>
              <w:lastRenderedPageBreak/>
              <w:t>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72CEB980" w14:textId="77777777" w:rsidR="00CE0C83" w:rsidRDefault="00CE0C83" w:rsidP="00CE0C83">
            <w:pPr>
              <w:rPr>
                <w:rFonts w:ascii="Times New Roman" w:eastAsia="Times New Roman" w:hAnsi="Times New Roman" w:cs="Times New Roman"/>
                <w:b/>
                <w:sz w:val="24"/>
                <w:szCs w:val="24"/>
              </w:rPr>
            </w:pPr>
            <w:r w:rsidRPr="00DE66ED">
              <w:rPr>
                <w:rFonts w:ascii="Times New Roman" w:eastAsia="Times New Roman" w:hAnsi="Times New Roman" w:cs="Times New Roman"/>
                <w:sz w:val="24"/>
                <w:szCs w:val="24"/>
                <w:lang w:val="kk-KZ"/>
              </w:rPr>
              <w:t xml:space="preserve">Барысы: балаларға бірнеше ғимараттан тұратын суреттер ұсынылады, олар өз үйлерін тауып, жауап іздеуі керек.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693A285" w14:textId="6EE4A4D5" w:rsidR="00BC67A4" w:rsidRPr="006B68DE" w:rsidRDefault="00BA10E1" w:rsidP="00CE0C83">
            <w:pPr>
              <w:rPr>
                <w:rFonts w:ascii="Times New Roman" w:eastAsia="Times New Roman" w:hAnsi="Times New Roman" w:cs="Times New Roman"/>
                <w:bCs/>
                <w:sz w:val="24"/>
                <w:szCs w:val="24"/>
                <w:lang w:val="kk-KZ" w:eastAsia="ru-RU"/>
              </w:rPr>
            </w:pPr>
            <w:proofErr w:type="spellStart"/>
            <w:r>
              <w:rPr>
                <w:rFonts w:ascii="Times New Roman" w:eastAsia="Times New Roman" w:hAnsi="Times New Roman" w:cs="Times New Roman"/>
                <w:bCs/>
                <w:sz w:val="24"/>
                <w:szCs w:val="24"/>
              </w:rPr>
              <w:t>Ақниет</w:t>
            </w:r>
            <w:proofErr w:type="spellEnd"/>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46ECFA2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"Суреттерді орналастыр" дидактикалық ойыны.</w:t>
            </w:r>
          </w:p>
          <w:p w14:paraId="6203FF8A" w14:textId="77777777" w:rsidR="00CE0C83" w:rsidRDefault="00CE0C83" w:rsidP="00CE0C83">
            <w:pPr>
              <w:rPr>
                <w:rFonts w:ascii="Times New Roman" w:eastAsia="Times New Roman" w:hAnsi="Times New Roman" w:cs="Times New Roman"/>
                <w:b/>
                <w:sz w:val="24"/>
                <w:szCs w:val="24"/>
              </w:rPr>
            </w:pPr>
            <w:r w:rsidRPr="00DE66ED">
              <w:rPr>
                <w:rFonts w:ascii="Times New Roman" w:eastAsia="Times New Roman" w:hAnsi="Times New Roman" w:cs="Times New Roman"/>
                <w:sz w:val="24"/>
                <w:szCs w:val="24"/>
                <w:lang w:val="kk-KZ"/>
              </w:rPr>
              <w:t xml:space="preserve">Мақсат-міндеттері. Заттарды </w:t>
            </w:r>
            <w:r w:rsidRPr="00DE66ED">
              <w:rPr>
                <w:rFonts w:ascii="Times New Roman" w:eastAsia="Times New Roman" w:hAnsi="Times New Roman" w:cs="Times New Roman"/>
                <w:sz w:val="24"/>
                <w:szCs w:val="24"/>
                <w:lang w:val="kk-KZ"/>
              </w:rPr>
              <w:lastRenderedPageBreak/>
              <w:t xml:space="preserve">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28CE9798" w14:textId="1B3A5CFA" w:rsidR="00BC67A4" w:rsidRPr="00BC67A4" w:rsidRDefault="00BA10E1" w:rsidP="00CE0C83">
            <w:pPr>
              <w:rPr>
                <w:rFonts w:ascii="Times New Roman" w:hAnsi="Times New Roman" w:cs="Times New Roman"/>
                <w:bCs/>
                <w:sz w:val="24"/>
                <w:szCs w:val="24"/>
                <w:lang w:val="kk-KZ"/>
              </w:rPr>
            </w:pPr>
            <w:r>
              <w:rPr>
                <w:rFonts w:ascii="Times New Roman" w:hAnsi="Times New Roman" w:cs="Times New Roman"/>
                <w:bCs/>
                <w:sz w:val="24"/>
                <w:szCs w:val="24"/>
              </w:rPr>
              <w:t>Аслан</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0A2FC261"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Жыл мезгілі жайлы әңгімелесу.</w:t>
            </w:r>
          </w:p>
          <w:p w14:paraId="58C4894D" w14:textId="77777777" w:rsidR="00CE0C83" w:rsidRPr="00DE66ED"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Қарапайым сұрақтарға толық жауап беру </w:t>
            </w:r>
            <w:r w:rsidRPr="00DE66ED">
              <w:rPr>
                <w:rFonts w:ascii="Times New Roman" w:eastAsia="Times New Roman" w:hAnsi="Times New Roman" w:cs="Times New Roman"/>
                <w:sz w:val="24"/>
                <w:szCs w:val="24"/>
                <w:lang w:val="kk-KZ"/>
              </w:rPr>
              <w:lastRenderedPageBreak/>
              <w:t>іскерліктерін жетілдіру.</w:t>
            </w:r>
          </w:p>
          <w:p w14:paraId="189A5C71" w14:textId="25DA3B96" w:rsidR="00BC67A4" w:rsidRPr="005A68D0" w:rsidRDefault="00BA10E1" w:rsidP="00CE0C83">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rPr>
              <w:t>Ақерке</w:t>
            </w:r>
            <w:proofErr w:type="spellEnd"/>
          </w:p>
        </w:tc>
      </w:tr>
      <w:tr w:rsidR="00CE0C83" w:rsidRPr="005A68D0" w14:paraId="6D2BD72E" w14:textId="77777777" w:rsidTr="00CE0C83">
        <w:tc>
          <w:tcPr>
            <w:tcW w:w="2356" w:type="dxa"/>
          </w:tcPr>
          <w:p w14:paraId="1CD0486F" w14:textId="77777777" w:rsidR="00CE0C83" w:rsidRPr="005A68D0" w:rsidRDefault="00CE0C83" w:rsidP="00CE0C83">
            <w:pPr>
              <w:rPr>
                <w:rFonts w:ascii="Times New Roman" w:hAnsi="Times New Roman" w:cs="Times New Roman"/>
                <w:b/>
                <w:sz w:val="24"/>
                <w:szCs w:val="24"/>
                <w:lang w:val="kk-KZ"/>
              </w:rPr>
            </w:pPr>
            <w:bookmarkStart w:id="0" w:name="_GoBack"/>
            <w:bookmarkEnd w:id="0"/>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DE66ED">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8" w:type="dxa"/>
            <w:gridSpan w:val="7"/>
          </w:tcPr>
          <w:p w14:paraId="7D7784BA" w14:textId="0CDDF3BA" w:rsidR="00CE0C83" w:rsidRPr="00CE0C83" w:rsidRDefault="00CE0C83" w:rsidP="00CE0C83">
            <w:pPr>
              <w:rPr>
                <w:rFonts w:ascii="Times New Roman" w:hAnsi="Times New Roman" w:cs="Times New Roman"/>
                <w:sz w:val="24"/>
                <w:szCs w:val="24"/>
                <w:lang w:val="kk-KZ"/>
              </w:rPr>
            </w:pPr>
            <w:r w:rsidRPr="00CE0C83">
              <w:rPr>
                <w:rFonts w:ascii="Times New Roman" w:eastAsia="Times New Roman" w:hAnsi="Times New Roman" w:cs="Times New Roman"/>
                <w:sz w:val="24"/>
                <w:szCs w:val="24"/>
                <w:lang w:val="kk-KZ" w:eastAsia="zh-CN"/>
              </w:rPr>
              <w:t>Әңгіме жүргізу: "Бала танымын дамытудың маңыздылығы".</w:t>
            </w:r>
            <w:r w:rsidRPr="00CE0C83">
              <w:rPr>
                <w:rFonts w:ascii="Times New Roman" w:eastAsia="Times New Roman" w:hAnsi="Times New Roman" w:cs="Times New Roman"/>
                <w:b/>
                <w:bCs/>
                <w:sz w:val="24"/>
                <w:szCs w:val="24"/>
                <w:lang w:val="kk-KZ" w:eastAsia="zh-CN"/>
              </w:rPr>
              <w:t>(сөйлеуді дамыту, коммуникативтік әрекет)</w:t>
            </w:r>
          </w:p>
        </w:tc>
      </w:tr>
    </w:tbl>
    <w:p w14:paraId="45EAEED4" w14:textId="77777777" w:rsidR="00CE0C83" w:rsidRPr="005A68D0" w:rsidRDefault="00CE0C83" w:rsidP="00CE0C83">
      <w:pPr>
        <w:rPr>
          <w:rFonts w:ascii="Calibri" w:eastAsia="DengXian" w:hAnsi="Calibri" w:cs="Arial"/>
          <w:lang w:val="kk-KZ"/>
        </w:rPr>
      </w:pPr>
    </w:p>
    <w:p w14:paraId="60D9233D" w14:textId="77777777" w:rsidR="00CE0C83" w:rsidRPr="005A68D0" w:rsidRDefault="00CE0C83" w:rsidP="00CE0C83"/>
    <w:p w14:paraId="0529CE67" w14:textId="77777777" w:rsidR="00CE0C83" w:rsidRPr="00DC00EC" w:rsidRDefault="00CE0C83" w:rsidP="00CE0C83">
      <w:pPr>
        <w:rPr>
          <w:lang w:val="kk-KZ"/>
        </w:rPr>
      </w:pPr>
    </w:p>
    <w:p w14:paraId="2FE006D5" w14:textId="77777777" w:rsidR="00CE0C83" w:rsidRDefault="00CE0C83" w:rsidP="00CE0C83"/>
    <w:p w14:paraId="4072E2CF" w14:textId="77777777" w:rsidR="00CE0C83" w:rsidRPr="00F50ECD" w:rsidRDefault="00CE0C83" w:rsidP="00CE0C83">
      <w:pPr>
        <w:rPr>
          <w:lang w:val="kk-KZ"/>
        </w:rPr>
      </w:pPr>
    </w:p>
    <w:p w14:paraId="097584C4" w14:textId="77777777" w:rsidR="00CE0C83" w:rsidRDefault="00CE0C83"/>
    <w:sectPr w:rsidR="00CE0C83"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C83"/>
    <w:rsid w:val="005608A0"/>
    <w:rsid w:val="00BA10E1"/>
    <w:rsid w:val="00BC67A4"/>
    <w:rsid w:val="00CE0C83"/>
    <w:rsid w:val="00DE66ED"/>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E0C83"/>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E0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E0C83"/>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E0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7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2656</Words>
  <Characters>15143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6</cp:revision>
  <dcterms:created xsi:type="dcterms:W3CDTF">2023-03-28T08:19:00Z</dcterms:created>
  <dcterms:modified xsi:type="dcterms:W3CDTF">2025-02-28T18:40:00Z</dcterms:modified>
</cp:coreProperties>
</file>