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548C64" w14:textId="77777777" w:rsidR="00BE016C" w:rsidRPr="005A68D0" w:rsidRDefault="00BE016C" w:rsidP="00BE016C">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729A940B" w14:textId="23A89882" w:rsidR="00BE016C" w:rsidRPr="005A68D0" w:rsidRDefault="00BE016C" w:rsidP="00BE016C">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4A1A08">
        <w:rPr>
          <w:rFonts w:ascii="Times New Roman" w:eastAsia="Calibri" w:hAnsi="Times New Roman" w:cs="Times New Roman"/>
          <w:b/>
          <w:sz w:val="24"/>
          <w:szCs w:val="24"/>
          <w:u w:val="single"/>
          <w:lang w:val="kk-KZ" w:eastAsia="en-US"/>
        </w:rPr>
        <w:t>Шағын орталық</w:t>
      </w:r>
    </w:p>
    <w:p w14:paraId="2F2E6149" w14:textId="60079BE3" w:rsidR="00BE016C" w:rsidRPr="005A68D0" w:rsidRDefault="00BE016C" w:rsidP="00BE016C">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4A1A08">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2156E797" w14:textId="5CEA3F9E" w:rsidR="00BE016C" w:rsidRPr="005A68D0" w:rsidRDefault="00BE016C" w:rsidP="00BE016C">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004A1A08">
        <w:rPr>
          <w:rFonts w:ascii="Times New Roman" w:eastAsia="Calibri" w:hAnsi="Times New Roman" w:cs="Times New Roman"/>
          <w:sz w:val="24"/>
          <w:szCs w:val="24"/>
          <w:u w:val="single"/>
          <w:lang w:val="kk-KZ" w:eastAsia="en-US"/>
        </w:rPr>
        <w:t xml:space="preserve"> </w:t>
      </w:r>
      <w:r w:rsidRPr="005A68D0">
        <w:rPr>
          <w:rFonts w:ascii="Times New Roman" w:eastAsia="Calibri" w:hAnsi="Times New Roman" w:cs="Times New Roman"/>
          <w:sz w:val="24"/>
          <w:szCs w:val="24"/>
          <w:u w:val="single"/>
          <w:lang w:val="kk-KZ" w:eastAsia="en-US"/>
        </w:rPr>
        <w:t>4 жас</w:t>
      </w:r>
    </w:p>
    <w:p w14:paraId="1DFF5CEE" w14:textId="1D5CA5D9" w:rsidR="00BE016C" w:rsidRPr="005A68D0" w:rsidRDefault="00BE016C" w:rsidP="00BE016C">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03</w:t>
      </w:r>
      <w:r w:rsidRPr="005A68D0">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07</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қ</w:t>
      </w:r>
      <w:r>
        <w:rPr>
          <w:rFonts w:ascii="Times New Roman" w:eastAsia="Calibri" w:hAnsi="Times New Roman" w:cs="Times New Roman"/>
          <w:sz w:val="24"/>
          <w:szCs w:val="24"/>
          <w:u w:val="single"/>
          <w:lang w:val="kk-KZ" w:eastAsia="en-US"/>
        </w:rPr>
        <w:t>азан</w:t>
      </w:r>
      <w:r w:rsidRPr="005A68D0">
        <w:rPr>
          <w:rFonts w:ascii="Times New Roman" w:eastAsia="Calibri" w:hAnsi="Times New Roman" w:cs="Times New Roman"/>
          <w:sz w:val="24"/>
          <w:szCs w:val="24"/>
          <w:u w:val="single"/>
          <w:lang w:val="kk-KZ" w:eastAsia="en-US"/>
        </w:rPr>
        <w:t xml:space="preserve"> айы, 2022-2023 оқу жылы </w:t>
      </w:r>
    </w:p>
    <w:p w14:paraId="689CDE77" w14:textId="553285EF" w:rsidR="00BE016C" w:rsidRPr="005A68D0" w:rsidRDefault="00BE016C" w:rsidP="00BE016C">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4A1A08">
        <w:rPr>
          <w:rFonts w:ascii="Times New Roman" w:eastAsia="Calibri" w:hAnsi="Times New Roman" w:cs="Times New Roman"/>
          <w:sz w:val="24"/>
          <w:szCs w:val="24"/>
          <w:lang w:val="kk-KZ" w:eastAsia="en-US"/>
        </w:rPr>
        <w:t xml:space="preserve"> Аба</w:t>
      </w:r>
      <w:r w:rsidRPr="005A68D0">
        <w:rPr>
          <w:rFonts w:ascii="Times New Roman" w:eastAsia="Calibri" w:hAnsi="Times New Roman" w:cs="Times New Roman"/>
          <w:sz w:val="24"/>
          <w:szCs w:val="24"/>
          <w:lang w:val="kk-KZ" w:eastAsia="en-US"/>
        </w:rPr>
        <w:t xml:space="preserve">кова </w:t>
      </w:r>
      <w:r w:rsidR="004A1A08">
        <w:rPr>
          <w:rFonts w:ascii="Times New Roman" w:eastAsia="Calibri" w:hAnsi="Times New Roman" w:cs="Times New Roman"/>
          <w:sz w:val="24"/>
          <w:szCs w:val="24"/>
          <w:lang w:val="kk-KZ" w:eastAsia="en-US"/>
        </w:rPr>
        <w:t>Г.</w:t>
      </w:r>
      <w:r w:rsidRPr="005A68D0">
        <w:rPr>
          <w:rFonts w:ascii="Times New Roman" w:eastAsia="Calibri" w:hAnsi="Times New Roman" w:cs="Times New Roman"/>
          <w:sz w:val="24"/>
          <w:szCs w:val="24"/>
          <w:lang w:val="kk-KZ" w:eastAsia="en-US"/>
        </w:rPr>
        <w:t>А</w:t>
      </w:r>
    </w:p>
    <w:tbl>
      <w:tblPr>
        <w:tblStyle w:val="1"/>
        <w:tblW w:w="15174" w:type="dxa"/>
        <w:tblLook w:val="04A0" w:firstRow="1" w:lastRow="0" w:firstColumn="1" w:lastColumn="0" w:noHBand="0" w:noVBand="1"/>
      </w:tblPr>
      <w:tblGrid>
        <w:gridCol w:w="2355"/>
        <w:gridCol w:w="2428"/>
        <w:gridCol w:w="8"/>
        <w:gridCol w:w="2320"/>
        <w:gridCol w:w="2524"/>
        <w:gridCol w:w="50"/>
        <w:gridCol w:w="2390"/>
        <w:gridCol w:w="3099"/>
      </w:tblGrid>
      <w:tr w:rsidR="00BE016C" w:rsidRPr="005A68D0" w14:paraId="4D244920" w14:textId="77777777" w:rsidTr="004A1A08">
        <w:tc>
          <w:tcPr>
            <w:tcW w:w="2355" w:type="dxa"/>
          </w:tcPr>
          <w:p w14:paraId="650F6A6C" w14:textId="77777777" w:rsidR="00BE016C" w:rsidRPr="005A68D0" w:rsidRDefault="00BE016C"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436" w:type="dxa"/>
            <w:gridSpan w:val="2"/>
            <w:tcBorders>
              <w:bottom w:val="single" w:sz="4" w:space="0" w:color="auto"/>
            </w:tcBorders>
          </w:tcPr>
          <w:p w14:paraId="5AC2C4C8" w14:textId="77777777" w:rsidR="00BE016C" w:rsidRDefault="00BE016C"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1B72A05B" w14:textId="15ADE83F" w:rsidR="00BE016C" w:rsidRPr="005A68D0" w:rsidRDefault="00BE016C"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03.10.2022</w:t>
            </w:r>
          </w:p>
        </w:tc>
        <w:tc>
          <w:tcPr>
            <w:tcW w:w="2320" w:type="dxa"/>
            <w:tcBorders>
              <w:bottom w:val="single" w:sz="4" w:space="0" w:color="auto"/>
            </w:tcBorders>
          </w:tcPr>
          <w:p w14:paraId="40EBB3F2" w14:textId="77777777" w:rsidR="00BE016C" w:rsidRDefault="00BE016C"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r>
          </w:p>
          <w:p w14:paraId="177E84D9" w14:textId="6576C8F9" w:rsidR="00BE016C" w:rsidRPr="005A68D0" w:rsidRDefault="00BE016C"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04.10.2022</w:t>
            </w:r>
            <w:r w:rsidRPr="005A68D0">
              <w:rPr>
                <w:rFonts w:ascii="Times New Roman" w:eastAsia="Times New Roman" w:hAnsi="Times New Roman" w:cs="Times New Roman"/>
                <w:sz w:val="24"/>
                <w:lang w:val="kk-KZ"/>
              </w:rPr>
              <w:t xml:space="preserve"> </w:t>
            </w:r>
          </w:p>
        </w:tc>
        <w:tc>
          <w:tcPr>
            <w:tcW w:w="2524" w:type="dxa"/>
            <w:tcBorders>
              <w:bottom w:val="single" w:sz="4" w:space="0" w:color="auto"/>
            </w:tcBorders>
          </w:tcPr>
          <w:p w14:paraId="6BBB3EBD" w14:textId="1908F630" w:rsidR="00BE016C" w:rsidRDefault="00BE016C"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07D96156" w14:textId="7BA3034E" w:rsidR="00BE016C" w:rsidRPr="005A68D0" w:rsidRDefault="00BE016C"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05.10.2022</w:t>
            </w:r>
          </w:p>
          <w:p w14:paraId="0962C490" w14:textId="77777777" w:rsidR="00BE016C" w:rsidRPr="005A68D0" w:rsidRDefault="00BE016C"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440" w:type="dxa"/>
            <w:gridSpan w:val="2"/>
            <w:tcBorders>
              <w:bottom w:val="single" w:sz="4" w:space="0" w:color="auto"/>
            </w:tcBorders>
          </w:tcPr>
          <w:p w14:paraId="2D1B6B01" w14:textId="6E037FEB" w:rsidR="00BE016C" w:rsidRPr="005A68D0" w:rsidRDefault="00BE016C"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sidRPr="005A68D0">
              <w:rPr>
                <w:rFonts w:ascii="Times New Roman" w:eastAsia="Times New Roman" w:hAnsi="Times New Roman" w:cs="Times New Roman"/>
                <w:sz w:val="24"/>
              </w:rPr>
              <w:t>0</w:t>
            </w:r>
            <w:r>
              <w:rPr>
                <w:rFonts w:ascii="Times New Roman" w:eastAsia="Times New Roman" w:hAnsi="Times New Roman" w:cs="Times New Roman"/>
                <w:sz w:val="24"/>
              </w:rPr>
              <w:t>6</w:t>
            </w:r>
            <w:r w:rsidRPr="005A68D0">
              <w:rPr>
                <w:rFonts w:ascii="Times New Roman" w:eastAsia="Times New Roman" w:hAnsi="Times New Roman" w:cs="Times New Roman"/>
                <w:sz w:val="24"/>
                <w:lang w:val="kk-KZ"/>
              </w:rPr>
              <w:t>.</w:t>
            </w:r>
            <w:r>
              <w:rPr>
                <w:rFonts w:ascii="Times New Roman" w:eastAsia="Times New Roman" w:hAnsi="Times New Roman" w:cs="Times New Roman"/>
                <w:sz w:val="24"/>
                <w:lang w:val="kk-KZ"/>
              </w:rPr>
              <w:t>10</w:t>
            </w:r>
            <w:r w:rsidRPr="005A68D0">
              <w:rPr>
                <w:rFonts w:ascii="Times New Roman" w:eastAsia="Times New Roman" w:hAnsi="Times New Roman" w:cs="Times New Roman"/>
                <w:sz w:val="24"/>
                <w:lang w:val="kk-KZ"/>
              </w:rPr>
              <w:t>.2022</w:t>
            </w:r>
          </w:p>
        </w:tc>
        <w:tc>
          <w:tcPr>
            <w:tcW w:w="3099" w:type="dxa"/>
            <w:tcBorders>
              <w:bottom w:val="single" w:sz="4" w:space="0" w:color="auto"/>
            </w:tcBorders>
          </w:tcPr>
          <w:p w14:paraId="0FE4E307" w14:textId="77777777" w:rsidR="00BE016C" w:rsidRPr="005A68D0" w:rsidRDefault="00BE016C"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5AE638F7" w14:textId="1656C0AB" w:rsidR="00BE016C" w:rsidRPr="005A68D0" w:rsidRDefault="00BE016C"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rPr>
              <w:t>0</w:t>
            </w:r>
            <w:r>
              <w:rPr>
                <w:rFonts w:ascii="Times New Roman" w:eastAsia="Times New Roman" w:hAnsi="Times New Roman" w:cs="Times New Roman"/>
                <w:sz w:val="24"/>
              </w:rPr>
              <w:t>7</w:t>
            </w:r>
            <w:r w:rsidRPr="005A68D0">
              <w:rPr>
                <w:rFonts w:ascii="Times New Roman" w:eastAsia="Times New Roman" w:hAnsi="Times New Roman" w:cs="Times New Roman"/>
                <w:sz w:val="24"/>
                <w:lang w:val="kk-KZ"/>
              </w:rPr>
              <w:t>.</w:t>
            </w:r>
            <w:r>
              <w:rPr>
                <w:rFonts w:ascii="Times New Roman" w:eastAsia="Times New Roman" w:hAnsi="Times New Roman" w:cs="Times New Roman"/>
                <w:sz w:val="24"/>
                <w:lang w:val="kk-KZ"/>
              </w:rPr>
              <w:t>1</w:t>
            </w:r>
            <w:r w:rsidRPr="005A68D0">
              <w:rPr>
                <w:rFonts w:ascii="Times New Roman" w:eastAsia="Times New Roman" w:hAnsi="Times New Roman" w:cs="Times New Roman"/>
                <w:sz w:val="24"/>
                <w:lang w:val="kk-KZ"/>
              </w:rPr>
              <w:t>0.2022</w:t>
            </w:r>
          </w:p>
        </w:tc>
      </w:tr>
      <w:tr w:rsidR="00BE016C" w:rsidRPr="005A68D0" w14:paraId="7DE01C5F" w14:textId="77777777" w:rsidTr="00E603EC">
        <w:trPr>
          <w:trHeight w:val="667"/>
        </w:trPr>
        <w:tc>
          <w:tcPr>
            <w:tcW w:w="2355" w:type="dxa"/>
            <w:tcBorders>
              <w:right w:val="single" w:sz="4" w:space="0" w:color="auto"/>
            </w:tcBorders>
          </w:tcPr>
          <w:p w14:paraId="041631F6"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2875BF8" w14:textId="28A102A0" w:rsidR="00BE016C" w:rsidRPr="005A68D0" w:rsidRDefault="00BE016C" w:rsidP="00BE016C">
            <w:pPr>
              <w:jc w:val="both"/>
              <w:rPr>
                <w:rFonts w:ascii="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1F390E">
              <w:rPr>
                <w:rFonts w:ascii="Times New Roman" w:eastAsia="Times New Roman" w:hAnsi="Times New Roman" w:cs="Times New Roman"/>
                <w:b/>
                <w:sz w:val="24"/>
                <w:szCs w:val="24"/>
                <w:lang w:val="kk-KZ"/>
              </w:rPr>
              <w:t>(сөйлеуді дамыту</w:t>
            </w:r>
            <w:r w:rsidR="003D03A1">
              <w:rPr>
                <w:rFonts w:ascii="Times New Roman" w:eastAsia="Times New Roman" w:hAnsi="Times New Roman" w:cs="Times New Roman"/>
                <w:b/>
                <w:sz w:val="24"/>
                <w:szCs w:val="24"/>
                <w:lang w:val="kk-KZ"/>
              </w:rPr>
              <w:t>, коммуникативтік әрекет</w:t>
            </w:r>
            <w:r w:rsidRPr="001F390E">
              <w:rPr>
                <w:rFonts w:ascii="Times New Roman" w:eastAsia="Times New Roman" w:hAnsi="Times New Roman" w:cs="Times New Roman"/>
                <w:b/>
                <w:sz w:val="24"/>
                <w:szCs w:val="24"/>
                <w:lang w:val="kk-KZ"/>
              </w:rPr>
              <w:t>)</w:t>
            </w:r>
          </w:p>
        </w:tc>
      </w:tr>
      <w:tr w:rsidR="00BE016C" w:rsidRPr="005A68D0" w14:paraId="0C6BED51" w14:textId="77777777" w:rsidTr="00B97E1B">
        <w:trPr>
          <w:trHeight w:val="974"/>
        </w:trPr>
        <w:tc>
          <w:tcPr>
            <w:tcW w:w="2355" w:type="dxa"/>
          </w:tcPr>
          <w:p w14:paraId="19AD5C34"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2AB6FBC0"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48E4CBD1" w14:textId="3349134E" w:rsidR="00BE016C" w:rsidRPr="006B68DE" w:rsidRDefault="00BE016C" w:rsidP="00BE016C">
            <w:pPr>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Әңгімелесу: "Ата-ананың баланы балабақшаға апару және одан алып қайтуға кезіндегі әрекеттері", "Балаға қоршаған ортадағы заттардың атауын атап айтқызу және сол заттар туралы сұрақтарды қою ерекшеліктері".</w:t>
            </w:r>
            <w:r w:rsidR="003D03A1" w:rsidRPr="001F390E">
              <w:rPr>
                <w:rFonts w:ascii="Times New Roman" w:eastAsia="Times New Roman" w:hAnsi="Times New Roman" w:cs="Times New Roman"/>
                <w:b/>
                <w:sz w:val="24"/>
                <w:szCs w:val="24"/>
                <w:lang w:val="kk-KZ"/>
              </w:rPr>
              <w:t>(сөйлеуді дамыту</w:t>
            </w:r>
            <w:r w:rsidR="003D03A1">
              <w:rPr>
                <w:rFonts w:ascii="Times New Roman" w:eastAsia="Times New Roman" w:hAnsi="Times New Roman" w:cs="Times New Roman"/>
                <w:b/>
                <w:sz w:val="24"/>
                <w:szCs w:val="24"/>
                <w:lang w:val="kk-KZ"/>
              </w:rPr>
              <w:t>, коммуникативтік әрекет</w:t>
            </w:r>
            <w:r w:rsidR="003D03A1" w:rsidRPr="001F390E">
              <w:rPr>
                <w:rFonts w:ascii="Times New Roman" w:eastAsia="Times New Roman" w:hAnsi="Times New Roman" w:cs="Times New Roman"/>
                <w:b/>
                <w:sz w:val="24"/>
                <w:szCs w:val="24"/>
                <w:lang w:val="kk-KZ"/>
              </w:rPr>
              <w:t>)</w:t>
            </w:r>
          </w:p>
        </w:tc>
      </w:tr>
      <w:tr w:rsidR="00BE016C" w:rsidRPr="005A68D0" w14:paraId="62794ED0" w14:textId="77777777" w:rsidTr="004A1A08">
        <w:trPr>
          <w:trHeight w:val="694"/>
        </w:trPr>
        <w:tc>
          <w:tcPr>
            <w:tcW w:w="2355" w:type="dxa"/>
            <w:vMerge w:val="restart"/>
            <w:tcBorders>
              <w:right w:val="single" w:sz="4" w:space="0" w:color="auto"/>
            </w:tcBorders>
          </w:tcPr>
          <w:p w14:paraId="237BEE7B"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6478A50C"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28" w:type="dxa"/>
            <w:tcBorders>
              <w:top w:val="single" w:sz="6" w:space="0" w:color="CCCCCC"/>
              <w:left w:val="single" w:sz="6" w:space="0" w:color="CCCCCC"/>
              <w:bottom w:val="single" w:sz="6" w:space="0" w:color="000000"/>
              <w:right w:val="single" w:sz="6" w:space="0" w:color="000000"/>
            </w:tcBorders>
            <w:shd w:val="clear" w:color="auto" w:fill="auto"/>
          </w:tcPr>
          <w:p w14:paraId="27561A7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"Еңбекке баулу"</w:t>
            </w:r>
          </w:p>
          <w:p w14:paraId="03609854" w14:textId="3E7A7A06" w:rsidR="00BE016C" w:rsidRPr="00BE016C" w:rsidRDefault="00BE016C" w:rsidP="00BE016C">
            <w:pPr>
              <w:rPr>
                <w:rFonts w:ascii="Times New Roman" w:hAnsi="Times New Roman" w:cs="Times New Roman"/>
                <w:b/>
                <w:bCs/>
                <w:sz w:val="24"/>
                <w:szCs w:val="24"/>
                <w:lang w:val="kk-KZ"/>
              </w:rPr>
            </w:pPr>
            <w:r w:rsidRPr="001F390E">
              <w:rPr>
                <w:rFonts w:ascii="Times New Roman" w:eastAsia="Times New Roman" w:hAnsi="Times New Roman" w:cs="Times New Roman"/>
                <w:sz w:val="24"/>
                <w:szCs w:val="24"/>
                <w:lang w:val="kk-KZ"/>
              </w:rPr>
              <w:t xml:space="preserve">Мақсат-міндеттері. Балаларға қуыршақ киімдері мен төсек жабдықтарын жуу кезінде педагогке көмектесуді үйрету: балаларды жұмысқа кірісу алдында жұмыс алжапқыштарын киюді үйрету; жууға және кептіруге қажетті керек-жарақтарды, сондай-ақ жұмыс орнын дайындау, сабынды </w:t>
            </w:r>
            <w:r w:rsidRPr="001F390E">
              <w:rPr>
                <w:rFonts w:ascii="Times New Roman" w:eastAsia="Times New Roman" w:hAnsi="Times New Roman" w:cs="Times New Roman"/>
                <w:sz w:val="24"/>
                <w:szCs w:val="24"/>
                <w:lang w:val="kk-KZ"/>
              </w:rPr>
              <w:lastRenderedPageBreak/>
              <w:t>қолдана білу іскерліктерін дамыту.</w:t>
            </w:r>
            <w:r>
              <w:rPr>
                <w:rFonts w:ascii="Times New Roman" w:eastAsia="Times New Roman" w:hAnsi="Times New Roman" w:cs="Times New Roman"/>
                <w:sz w:val="24"/>
                <w:szCs w:val="24"/>
                <w:lang w:val="kk-KZ"/>
              </w:rPr>
              <w:t xml:space="preserve"> </w:t>
            </w:r>
            <w:r w:rsidRPr="00BE016C">
              <w:rPr>
                <w:rFonts w:ascii="Times New Roman" w:eastAsia="Times New Roman" w:hAnsi="Times New Roman" w:cs="Times New Roman"/>
                <w:b/>
                <w:bCs/>
                <w:sz w:val="24"/>
                <w:szCs w:val="24"/>
                <w:lang w:val="kk-KZ"/>
              </w:rPr>
              <w:t>(еңбек дағдылары)</w:t>
            </w:r>
          </w:p>
        </w:tc>
        <w:tc>
          <w:tcPr>
            <w:tcW w:w="2328" w:type="dxa"/>
            <w:gridSpan w:val="2"/>
            <w:tcBorders>
              <w:top w:val="single" w:sz="6" w:space="0" w:color="CCCCCC"/>
              <w:left w:val="single" w:sz="6" w:space="0" w:color="CCCCCC"/>
              <w:bottom w:val="single" w:sz="6" w:space="0" w:color="000000"/>
              <w:right w:val="single" w:sz="6" w:space="0" w:color="000000"/>
            </w:tcBorders>
            <w:shd w:val="clear" w:color="auto" w:fill="auto"/>
          </w:tcPr>
          <w:p w14:paraId="637336B8"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"Еңбекке баулу"</w:t>
            </w:r>
          </w:p>
          <w:p w14:paraId="2BC06F43" w14:textId="1ECB3433" w:rsidR="00BE016C" w:rsidRPr="006B68DE" w:rsidRDefault="00BE016C" w:rsidP="00BE016C">
            <w:pPr>
              <w:rPr>
                <w:rFonts w:ascii="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тарақтарды тазарту жұмыстарында педагогке көмектесуді үйрету: суланған тарақтарды шаю, оларды щеткалармен тазалау.</w:t>
            </w:r>
            <w:r w:rsidRPr="00BE016C">
              <w:rPr>
                <w:rFonts w:ascii="Times New Roman" w:eastAsia="Times New Roman" w:hAnsi="Times New Roman" w:cs="Times New Roman"/>
                <w:b/>
                <w:bCs/>
                <w:sz w:val="24"/>
                <w:szCs w:val="24"/>
                <w:lang w:val="kk-KZ"/>
              </w:rPr>
              <w:t xml:space="preserve"> (еңбек дағдылары)</w:t>
            </w:r>
          </w:p>
        </w:tc>
        <w:tc>
          <w:tcPr>
            <w:tcW w:w="2574" w:type="dxa"/>
            <w:gridSpan w:val="2"/>
            <w:tcBorders>
              <w:top w:val="single" w:sz="6" w:space="0" w:color="CCCCCC"/>
              <w:left w:val="single" w:sz="6" w:space="0" w:color="CCCCCC"/>
              <w:bottom w:val="single" w:sz="6" w:space="0" w:color="000000"/>
              <w:right w:val="single" w:sz="6" w:space="0" w:color="000000"/>
            </w:tcBorders>
            <w:shd w:val="clear" w:color="auto" w:fill="auto"/>
          </w:tcPr>
          <w:p w14:paraId="67D865B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"Еңбекке баулу"</w:t>
            </w:r>
          </w:p>
          <w:p w14:paraId="78E61C33" w14:textId="77777777" w:rsidR="00BE016C" w:rsidRPr="001F390E" w:rsidRDefault="00BE016C" w:rsidP="00BE016C">
            <w:pPr>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Балалардың еңбекке дұрыс көзқарасын қалыптастыру, өз-өздеріне қызмет етуге іскерліктерін дамыту.</w:t>
            </w:r>
          </w:p>
          <w:p w14:paraId="34CE6DE4" w14:textId="6E5A83D0" w:rsidR="00BE016C" w:rsidRDefault="00BE016C" w:rsidP="00BE016C">
            <w:pPr>
              <w:rPr>
                <w:rFonts w:ascii="Times New Roman" w:eastAsia="Times New Roman" w:hAnsi="Times New Roman" w:cs="Times New Roman"/>
                <w:sz w:val="24"/>
                <w:szCs w:val="24"/>
              </w:rPr>
            </w:pPr>
            <w:r w:rsidRPr="00BE016C">
              <w:rPr>
                <w:rFonts w:ascii="Times New Roman" w:eastAsia="Times New Roman" w:hAnsi="Times New Roman" w:cs="Times New Roman"/>
                <w:b/>
                <w:bCs/>
                <w:sz w:val="24"/>
                <w:szCs w:val="24"/>
                <w:lang w:val="kk-KZ"/>
              </w:rPr>
              <w:t>(еңбек дағдылары)</w:t>
            </w:r>
          </w:p>
          <w:p w14:paraId="10791F48" w14:textId="2ED4CD22" w:rsidR="00BE016C" w:rsidRPr="00BE016C" w:rsidRDefault="00BE016C" w:rsidP="00BE016C">
            <w:pPr>
              <w:rPr>
                <w:rFonts w:ascii="Times New Roman" w:eastAsia="Times New Roman" w:hAnsi="Times New Roman" w:cs="Times New Roman"/>
                <w:sz w:val="24"/>
                <w:szCs w:val="24"/>
              </w:rPr>
            </w:pPr>
          </w:p>
        </w:tc>
        <w:tc>
          <w:tcPr>
            <w:tcW w:w="2390" w:type="dxa"/>
            <w:tcBorders>
              <w:top w:val="single" w:sz="6" w:space="0" w:color="CCCCCC"/>
              <w:left w:val="single" w:sz="6" w:space="0" w:color="CCCCCC"/>
              <w:bottom w:val="single" w:sz="6" w:space="0" w:color="000000"/>
              <w:right w:val="single" w:sz="6" w:space="0" w:color="000000"/>
            </w:tcBorders>
            <w:shd w:val="clear" w:color="auto" w:fill="auto"/>
          </w:tcPr>
          <w:p w14:paraId="463054C7"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Еңбекке</w:t>
            </w:r>
            <w:proofErr w:type="spellEnd"/>
            <w:r>
              <w:rPr>
                <w:rFonts w:ascii="Times New Roman" w:eastAsia="Times New Roman" w:hAnsi="Times New Roman" w:cs="Times New Roman"/>
                <w:sz w:val="24"/>
                <w:szCs w:val="24"/>
              </w:rPr>
              <w:t xml:space="preserve"> баулу"</w:t>
            </w:r>
          </w:p>
          <w:p w14:paraId="11B1BAA4" w14:textId="3E11E2EF" w:rsidR="00BE016C" w:rsidRPr="005A68D0" w:rsidRDefault="00BE016C" w:rsidP="00BE016C">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таза, </w:t>
            </w:r>
            <w:proofErr w:type="spellStart"/>
            <w:r>
              <w:rPr>
                <w:rFonts w:ascii="Times New Roman" w:eastAsia="Times New Roman" w:hAnsi="Times New Roman" w:cs="Times New Roman"/>
                <w:sz w:val="24"/>
                <w:szCs w:val="24"/>
              </w:rPr>
              <w:t>ұқыпты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дербес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түсуге</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ұйымшылдыққа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r w:rsidRPr="00BE016C">
              <w:rPr>
                <w:rFonts w:ascii="Times New Roman" w:eastAsia="Times New Roman" w:hAnsi="Times New Roman" w:cs="Times New Roman"/>
                <w:b/>
                <w:bCs/>
                <w:sz w:val="24"/>
                <w:szCs w:val="24"/>
                <w:lang w:val="kk-KZ"/>
              </w:rPr>
              <w:t xml:space="preserve"> (еңбек дағдылары)</w:t>
            </w:r>
          </w:p>
        </w:tc>
        <w:tc>
          <w:tcPr>
            <w:tcW w:w="3099" w:type="dxa"/>
            <w:tcBorders>
              <w:top w:val="single" w:sz="6" w:space="0" w:color="CCCCCC"/>
              <w:left w:val="single" w:sz="6" w:space="0" w:color="CCCCCC"/>
              <w:bottom w:val="single" w:sz="6" w:space="0" w:color="000000"/>
              <w:right w:val="single" w:sz="6" w:space="0" w:color="000000"/>
            </w:tcBorders>
            <w:shd w:val="clear" w:color="auto" w:fill="auto"/>
          </w:tcPr>
          <w:p w14:paraId="46DC455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"Еңбекке баулу"</w:t>
            </w:r>
          </w:p>
          <w:p w14:paraId="4022FFE4" w14:textId="77777777" w:rsidR="00BE016C" w:rsidRPr="001F390E" w:rsidRDefault="00BE016C" w:rsidP="00BE016C">
            <w:pPr>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топ бөлмесіндегі реттілікті сақтауды үйрету: үстел, орындықтардың, сөрелердің шаңын сүрту. Ойнап болған соң ойыншықтарын орын-орнына жинауға тәрбиелеу.</w:t>
            </w:r>
          </w:p>
          <w:p w14:paraId="6A51E2DE" w14:textId="36CD19DF" w:rsidR="00BE016C" w:rsidRPr="00BE016C" w:rsidRDefault="00BE016C" w:rsidP="00BE016C">
            <w:pPr>
              <w:rPr>
                <w:rFonts w:ascii="Times New Roman" w:hAnsi="Times New Roman" w:cs="Times New Roman"/>
                <w:sz w:val="24"/>
                <w:szCs w:val="24"/>
                <w:lang w:val="kk-KZ"/>
              </w:rPr>
            </w:pPr>
            <w:r w:rsidRPr="00BE016C">
              <w:rPr>
                <w:rFonts w:ascii="Times New Roman" w:eastAsia="Times New Roman" w:hAnsi="Times New Roman" w:cs="Times New Roman"/>
                <w:b/>
                <w:bCs/>
                <w:sz w:val="24"/>
                <w:szCs w:val="24"/>
                <w:lang w:val="kk-KZ"/>
              </w:rPr>
              <w:t>(еңбек дағдылары)</w:t>
            </w:r>
          </w:p>
        </w:tc>
      </w:tr>
      <w:tr w:rsidR="00BE016C" w:rsidRPr="005A68D0" w14:paraId="7A0FADD1" w14:textId="77777777" w:rsidTr="004A1A08">
        <w:trPr>
          <w:trHeight w:val="3242"/>
        </w:trPr>
        <w:tc>
          <w:tcPr>
            <w:tcW w:w="2355" w:type="dxa"/>
            <w:vMerge/>
            <w:tcBorders>
              <w:right w:val="single" w:sz="4" w:space="0" w:color="auto"/>
            </w:tcBorders>
          </w:tcPr>
          <w:p w14:paraId="62D17E8B" w14:textId="77777777" w:rsidR="00BE016C" w:rsidRPr="005A68D0" w:rsidRDefault="00BE016C" w:rsidP="00BE016C">
            <w:pPr>
              <w:rPr>
                <w:rFonts w:ascii="Times New Roman" w:hAnsi="Times New Roman" w:cs="Times New Roman"/>
                <w:b/>
                <w:sz w:val="24"/>
                <w:szCs w:val="24"/>
                <w:lang w:val="kk-KZ"/>
              </w:rPr>
            </w:pPr>
          </w:p>
        </w:tc>
        <w:tc>
          <w:tcPr>
            <w:tcW w:w="2428" w:type="dxa"/>
            <w:tcBorders>
              <w:top w:val="single" w:sz="6" w:space="0" w:color="CCCCCC"/>
              <w:left w:val="single" w:sz="6" w:space="0" w:color="CCCCCC"/>
              <w:bottom w:val="single" w:sz="6" w:space="0" w:color="000000"/>
              <w:right w:val="single" w:sz="6" w:space="0" w:color="000000"/>
            </w:tcBorders>
            <w:shd w:val="clear" w:color="auto" w:fill="auto"/>
          </w:tcPr>
          <w:p w14:paraId="7B75DCB4"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"Үй құрылысының ретін көрсет" дидактикалық ойыны.</w:t>
            </w:r>
          </w:p>
          <w:p w14:paraId="73A0E37E"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sz w:val="24"/>
                <w:szCs w:val="24"/>
                <w:lang w:val="kk-KZ"/>
              </w:rPr>
              <w:t xml:space="preserve">Мақсат-міндеттері. Түстерді ажыратуды жаттықтыру; ойлау қабілеттерін, қабылдау, ес, зейін процестерін дамыту. </w:t>
            </w:r>
            <w:r w:rsidRPr="001F390E">
              <w:rPr>
                <w:rFonts w:ascii="Times New Roman" w:eastAsia="Times New Roman" w:hAnsi="Times New Roman" w:cs="Times New Roman"/>
                <w:b/>
                <w:sz w:val="24"/>
                <w:szCs w:val="24"/>
                <w:lang w:val="kk-KZ"/>
              </w:rPr>
              <w:t>(сөйлеуді дамыту)</w:t>
            </w:r>
          </w:p>
          <w:p w14:paraId="7E444D95" w14:textId="77777777" w:rsidR="00BE016C" w:rsidRPr="001F390E" w:rsidRDefault="00BE016C" w:rsidP="00BE016C">
            <w:pPr>
              <w:widowControl w:val="0"/>
              <w:rPr>
                <w:rFonts w:ascii="Times New Roman" w:eastAsia="Times New Roman" w:hAnsi="Times New Roman" w:cs="Times New Roman"/>
                <w:b/>
                <w:sz w:val="24"/>
                <w:szCs w:val="24"/>
                <w:lang w:val="kk-KZ"/>
              </w:rPr>
            </w:pPr>
          </w:p>
          <w:p w14:paraId="1D61543A"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"Айырмашылықты тап" дамытушы ойыны.</w:t>
            </w:r>
          </w:p>
          <w:p w14:paraId="39E8FBBA"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 ұқсас жұп заттарды, суреттерді салыстырып, олардағы ұқсастықтар мен айырмашылықтарды табу қабілеттерін, қабылдау, зейін қабілеттерін дамыту.</w:t>
            </w:r>
          </w:p>
          <w:p w14:paraId="19F07370" w14:textId="3A0DF36D" w:rsidR="00BE016C" w:rsidRPr="00980D8C" w:rsidRDefault="00BE016C" w:rsidP="00BE016C">
            <w:pPr>
              <w:ind w:right="48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Барысы. Салыстыруға бірінші зат немесе сурет </w:t>
            </w:r>
            <w:r w:rsidRPr="001F390E">
              <w:rPr>
                <w:rFonts w:ascii="Times New Roman" w:eastAsia="Times New Roman" w:hAnsi="Times New Roman" w:cs="Times New Roman"/>
                <w:sz w:val="24"/>
                <w:szCs w:val="24"/>
                <w:lang w:val="kk-KZ"/>
              </w:rPr>
              <w:lastRenderedPageBreak/>
              <w:t xml:space="preserve">балаларға біраз уақыт көрсетеді. Содан кейін екінші зат не суретке көңіл аударылады. Басты міндет - заттардың не суреттердің несімен ұқсамайтынын айту.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28" w:type="dxa"/>
            <w:gridSpan w:val="2"/>
            <w:tcBorders>
              <w:top w:val="single" w:sz="6" w:space="0" w:color="CCCCCC"/>
              <w:left w:val="single" w:sz="6" w:space="0" w:color="CCCCCC"/>
              <w:bottom w:val="single" w:sz="6" w:space="0" w:color="000000"/>
              <w:right w:val="single" w:sz="6" w:space="0" w:color="000000"/>
            </w:tcBorders>
            <w:shd w:val="clear" w:color="auto" w:fill="auto"/>
          </w:tcPr>
          <w:p w14:paraId="444062CE"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ай</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жерде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шырылдады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дидактикалық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751B5A3D" w14:textId="77777777" w:rsidR="00BE016C" w:rsidRDefault="00BE016C" w:rsidP="00BE01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шыққанын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анықтау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алдын</w:t>
            </w:r>
            <w:proofErr w:type="spellEnd"/>
            <w:r>
              <w:rPr>
                <w:rFonts w:ascii="Times New Roman" w:eastAsia="Times New Roman" w:hAnsi="Times New Roman" w:cs="Times New Roman"/>
                <w:sz w:val="24"/>
                <w:szCs w:val="24"/>
              </w:rPr>
              <w:t xml:space="preserve"> ала </w:t>
            </w:r>
            <w:proofErr w:type="spellStart"/>
            <w:r>
              <w:rPr>
                <w:rFonts w:ascii="Times New Roman" w:eastAsia="Times New Roman" w:hAnsi="Times New Roman" w:cs="Times New Roman"/>
                <w:sz w:val="24"/>
                <w:szCs w:val="24"/>
              </w:rPr>
              <w:t>дайындық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қоңыраушаны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дайындайды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(музыка)</w:t>
            </w:r>
          </w:p>
          <w:p w14:paraId="3561DB75" w14:textId="77777777" w:rsidR="00BE016C" w:rsidRDefault="00BE016C" w:rsidP="00BE016C">
            <w:pPr>
              <w:widowControl w:val="0"/>
              <w:rPr>
                <w:rFonts w:ascii="Times New Roman" w:eastAsia="Times New Roman" w:hAnsi="Times New Roman" w:cs="Times New Roman"/>
                <w:b/>
                <w:sz w:val="24"/>
                <w:szCs w:val="24"/>
              </w:rPr>
            </w:pPr>
          </w:p>
          <w:p w14:paraId="062CF6BE" w14:textId="77777777" w:rsidR="00BE016C" w:rsidRDefault="00BE016C" w:rsidP="00BE01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Үстел</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Басқатырғыш</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Құрастырғыш</w:t>
            </w:r>
            <w:proofErr w:type="spellEnd"/>
            <w:r>
              <w:rPr>
                <w:rFonts w:ascii="Times New Roman" w:eastAsia="Times New Roman" w:hAnsi="Times New Roman" w:cs="Times New Roman"/>
                <w:b/>
                <w:sz w:val="24"/>
                <w:szCs w:val="24"/>
              </w:rPr>
              <w:t>".</w:t>
            </w:r>
          </w:p>
          <w:p w14:paraId="38895A77" w14:textId="06028555" w:rsidR="00BE016C" w:rsidRPr="005A68D0" w:rsidRDefault="00BE016C" w:rsidP="00BE016C">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логикалық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ойлауды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574" w:type="dxa"/>
            <w:gridSpan w:val="2"/>
            <w:tcBorders>
              <w:top w:val="single" w:sz="6" w:space="0" w:color="CCCCCC"/>
              <w:left w:val="single" w:sz="6" w:space="0" w:color="CCCCCC"/>
              <w:bottom w:val="single" w:sz="6" w:space="0" w:color="000000"/>
              <w:right w:val="single" w:sz="6" w:space="0" w:color="000000"/>
            </w:tcBorders>
            <w:shd w:val="clear" w:color="auto" w:fill="auto"/>
          </w:tcPr>
          <w:p w14:paraId="29C1CB19"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"Күз" мезгіліне байланысты сюжетті суреттер көрсету.</w:t>
            </w:r>
          </w:p>
          <w:p w14:paraId="0A9940EC" w14:textId="77777777" w:rsidR="00BE016C" w:rsidRDefault="00BE016C" w:rsidP="00BE016C">
            <w:pPr>
              <w:widowControl w:val="0"/>
              <w:rPr>
                <w:rFonts w:ascii="Times New Roman" w:eastAsia="Times New Roman" w:hAnsi="Times New Roman" w:cs="Times New Roman"/>
                <w:b/>
                <w:sz w:val="24"/>
                <w:szCs w:val="24"/>
              </w:rPr>
            </w:pPr>
            <w:r w:rsidRPr="001F390E">
              <w:rPr>
                <w:rFonts w:ascii="Times New Roman" w:eastAsia="Times New Roman" w:hAnsi="Times New Roman" w:cs="Times New Roman"/>
                <w:sz w:val="24"/>
                <w:szCs w:val="24"/>
                <w:lang w:val="kk-KZ"/>
              </w:rPr>
              <w:t xml:space="preserve">Мақсат-міндеттері. Тақырыпқа байланысты сұрақтар қою. </w:t>
            </w:r>
            <w:proofErr w:type="spellStart"/>
            <w:r>
              <w:rPr>
                <w:rFonts w:ascii="Times New Roman" w:eastAsia="Times New Roman" w:hAnsi="Times New Roman" w:cs="Times New Roman"/>
                <w:sz w:val="24"/>
                <w:szCs w:val="24"/>
              </w:rPr>
              <w:t>Балалардан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сұрақ</w:t>
            </w:r>
            <w:proofErr w:type="gramStart"/>
            <w:r>
              <w:rPr>
                <w:rFonts w:ascii="Times New Roman" w:eastAsia="Times New Roman" w:hAnsi="Times New Roman" w:cs="Times New Roman"/>
                <w:sz w:val="24"/>
                <w:szCs w:val="24"/>
              </w:rPr>
              <w:t>тар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345C521C" w14:textId="77777777" w:rsidR="00BE016C" w:rsidRDefault="00BE016C" w:rsidP="00BE016C">
            <w:pPr>
              <w:widowControl w:val="0"/>
              <w:rPr>
                <w:rFonts w:ascii="Times New Roman" w:eastAsia="Times New Roman" w:hAnsi="Times New Roman" w:cs="Times New Roman"/>
                <w:sz w:val="24"/>
                <w:szCs w:val="24"/>
              </w:rPr>
            </w:pPr>
          </w:p>
          <w:p w14:paraId="54C6D4BC" w14:textId="77777777" w:rsidR="00BE016C" w:rsidRDefault="00BE016C" w:rsidP="00BE01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Қадыр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Мырза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Әлидің</w:t>
            </w:r>
            <w:proofErr w:type="spellEnd"/>
            <w:r>
              <w:rPr>
                <w:rFonts w:ascii="Times New Roman" w:eastAsia="Times New Roman" w:hAnsi="Times New Roman" w:cs="Times New Roman"/>
                <w:b/>
                <w:sz w:val="24"/>
                <w:szCs w:val="24"/>
              </w:rPr>
              <w:t xml:space="preserve"> "Сары" </w:t>
            </w:r>
            <w:proofErr w:type="spellStart"/>
            <w:r>
              <w:rPr>
                <w:rFonts w:ascii="Times New Roman" w:eastAsia="Times New Roman" w:hAnsi="Times New Roman" w:cs="Times New Roman"/>
                <w:b/>
                <w:sz w:val="24"/>
                <w:szCs w:val="24"/>
              </w:rPr>
              <w:t>атты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тақпағын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жаттау</w:t>
            </w:r>
            <w:proofErr w:type="spellEnd"/>
            <w:r>
              <w:rPr>
                <w:rFonts w:ascii="Times New Roman" w:eastAsia="Times New Roman" w:hAnsi="Times New Roman" w:cs="Times New Roman"/>
                <w:b/>
                <w:sz w:val="24"/>
                <w:szCs w:val="24"/>
              </w:rPr>
              <w:t>.</w:t>
            </w:r>
          </w:p>
          <w:p w14:paraId="6ADC24F5"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Сәлем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w:t>
            </w:r>
          </w:p>
          <w:p w14:paraId="1A82C417"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w:t>
            </w:r>
          </w:p>
          <w:p w14:paraId="25A96E37"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Сүйгеніңді</w:t>
            </w:r>
            <w:proofErr w:type="spellEnd"/>
            <w:r>
              <w:rPr>
                <w:rFonts w:ascii="Times New Roman" w:eastAsia="Times New Roman" w:hAnsi="Times New Roman" w:cs="Times New Roman"/>
                <w:sz w:val="24"/>
                <w:szCs w:val="24"/>
              </w:rPr>
              <w:t xml:space="preserve"> ал,</w:t>
            </w:r>
          </w:p>
          <w:p w14:paraId="6FF5EEDF"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w:t>
            </w:r>
            <w:proofErr w:type="spellEnd"/>
            <w:r>
              <w:rPr>
                <w:rFonts w:ascii="Times New Roman" w:eastAsia="Times New Roman" w:hAnsi="Times New Roman" w:cs="Times New Roman"/>
                <w:sz w:val="24"/>
                <w:szCs w:val="24"/>
              </w:rPr>
              <w:t xml:space="preserve"> ал!</w:t>
            </w:r>
          </w:p>
          <w:p w14:paraId="48D9D85F"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w:t>
            </w:r>
            <w:proofErr w:type="spellStart"/>
            <w:r>
              <w:rPr>
                <w:rFonts w:ascii="Times New Roman" w:eastAsia="Times New Roman" w:hAnsi="Times New Roman" w:cs="Times New Roman"/>
                <w:sz w:val="24"/>
                <w:szCs w:val="24"/>
              </w:rPr>
              <w:t>шабдал</w:t>
            </w:r>
            <w:proofErr w:type="spellEnd"/>
            <w:r>
              <w:rPr>
                <w:rFonts w:ascii="Times New Roman" w:eastAsia="Times New Roman" w:hAnsi="Times New Roman" w:cs="Times New Roman"/>
                <w:sz w:val="24"/>
                <w:szCs w:val="24"/>
              </w:rPr>
              <w:t>,</w:t>
            </w:r>
          </w:p>
          <w:p w14:paraId="684E9BFC"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w:t>
            </w:r>
            <w:proofErr w:type="spellStart"/>
            <w:r>
              <w:rPr>
                <w:rFonts w:ascii="Times New Roman" w:eastAsia="Times New Roman" w:hAnsi="Times New Roman" w:cs="Times New Roman"/>
                <w:sz w:val="24"/>
                <w:szCs w:val="24"/>
              </w:rPr>
              <w:t>ө</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w:t>
            </w:r>
            <w:proofErr w:type="spellEnd"/>
            <w:r>
              <w:rPr>
                <w:rFonts w:ascii="Times New Roman" w:eastAsia="Times New Roman" w:hAnsi="Times New Roman" w:cs="Times New Roman"/>
                <w:sz w:val="24"/>
                <w:szCs w:val="24"/>
              </w:rPr>
              <w:t>,</w:t>
            </w:r>
          </w:p>
          <w:p w14:paraId="2AC30CD5"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w:t>
            </w:r>
            <w:proofErr w:type="spellStart"/>
            <w:r>
              <w:rPr>
                <w:rFonts w:ascii="Times New Roman" w:eastAsia="Times New Roman" w:hAnsi="Times New Roman" w:cs="Times New Roman"/>
                <w:sz w:val="24"/>
                <w:szCs w:val="24"/>
              </w:rPr>
              <w:t>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імшік</w:t>
            </w:r>
            <w:proofErr w:type="spellEnd"/>
            <w:r>
              <w:rPr>
                <w:rFonts w:ascii="Times New Roman" w:eastAsia="Times New Roman" w:hAnsi="Times New Roman" w:cs="Times New Roman"/>
                <w:sz w:val="24"/>
                <w:szCs w:val="24"/>
              </w:rPr>
              <w:t>,</w:t>
            </w:r>
          </w:p>
          <w:p w14:paraId="08606BB7" w14:textId="17D00BA4" w:rsidR="00BE016C" w:rsidRPr="00E2686F" w:rsidRDefault="00BE016C" w:rsidP="00BE016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Сары бал</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390" w:type="dxa"/>
            <w:tcBorders>
              <w:top w:val="single" w:sz="6" w:space="0" w:color="CCCCCC"/>
              <w:left w:val="single" w:sz="6" w:space="0" w:color="CCCCCC"/>
              <w:bottom w:val="single" w:sz="6" w:space="0" w:color="000000"/>
              <w:right w:val="single" w:sz="6" w:space="0" w:color="000000"/>
            </w:tcBorders>
            <w:shd w:val="clear" w:color="auto" w:fill="auto"/>
          </w:tcPr>
          <w:p w14:paraId="235B5843"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"Орманшы" дидактикалық ойыны.</w:t>
            </w:r>
          </w:p>
          <w:p w14:paraId="0255D956"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 балалардың кейбір ағаштар мен бұталардың (діңі, жапырақтары, жемістері мен тұқымдары) пайда болуы туралы білімдерін бекіту.</w:t>
            </w:r>
          </w:p>
          <w:p w14:paraId="327F674C"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Барысы: педагог бір баланы "орманшы" етіп таңдайды, қалған балалар орманшының көмекшілері болады.</w:t>
            </w:r>
          </w:p>
          <w:p w14:paraId="5CAAAB26"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(сөйлеуді дамыту, қазақ тілі)</w:t>
            </w:r>
          </w:p>
          <w:p w14:paraId="1A74A7CD" w14:textId="77777777" w:rsidR="00BE016C" w:rsidRPr="001F390E" w:rsidRDefault="00BE016C" w:rsidP="00BE016C">
            <w:pPr>
              <w:widowControl w:val="0"/>
              <w:rPr>
                <w:rFonts w:ascii="Times New Roman" w:eastAsia="Times New Roman" w:hAnsi="Times New Roman" w:cs="Times New Roman"/>
                <w:sz w:val="24"/>
                <w:szCs w:val="24"/>
                <w:lang w:val="kk-KZ"/>
              </w:rPr>
            </w:pPr>
          </w:p>
          <w:p w14:paraId="08561288"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"Дәл осындай гүлді тап" үстел үсті ойыны.</w:t>
            </w:r>
          </w:p>
          <w:p w14:paraId="7610EED8" w14:textId="6911A194" w:rsidR="00BE016C" w:rsidRPr="00E2686F"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Мақсат-міндеттері. Балаларды суреттегі кескінге ұқсас заттарды табуға жаттығу, </w:t>
            </w:r>
            <w:r w:rsidRPr="001F390E">
              <w:rPr>
                <w:rFonts w:ascii="Times New Roman" w:eastAsia="Times New Roman" w:hAnsi="Times New Roman" w:cs="Times New Roman"/>
                <w:sz w:val="24"/>
                <w:szCs w:val="24"/>
                <w:lang w:val="kk-KZ"/>
              </w:rPr>
              <w:lastRenderedPageBreak/>
              <w:t xml:space="preserve">зейінділікке тәрбиелеу, балалардың сөйлеу тілін қалыптастыру.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3099" w:type="dxa"/>
            <w:tcBorders>
              <w:top w:val="single" w:sz="6" w:space="0" w:color="CCCCCC"/>
              <w:left w:val="single" w:sz="6" w:space="0" w:color="CCCCCC"/>
              <w:bottom w:val="single" w:sz="6" w:space="0" w:color="000000"/>
              <w:right w:val="single" w:sz="6" w:space="0" w:color="000000"/>
            </w:tcBorders>
            <w:shd w:val="clear" w:color="auto" w:fill="auto"/>
          </w:tcPr>
          <w:p w14:paraId="6470911E"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"Қуыршақты серуенге даярлайық" дидактикалық ойыны.</w:t>
            </w:r>
          </w:p>
          <w:p w14:paraId="4D7C0A62"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sz w:val="24"/>
                <w:szCs w:val="24"/>
                <w:lang w:val="kk-KZ"/>
              </w:rPr>
              <w:t xml:space="preserve">Мақсат-міндеттер: балалардың киім-кешек және киіну тәртібі туралы білімдерін бекіту және нақтылау. Сөздік қорларын байыту және толықтыру. </w:t>
            </w:r>
            <w:r w:rsidRPr="001F390E">
              <w:rPr>
                <w:rFonts w:ascii="Times New Roman" w:eastAsia="Times New Roman" w:hAnsi="Times New Roman" w:cs="Times New Roman"/>
                <w:b/>
                <w:sz w:val="24"/>
                <w:szCs w:val="24"/>
                <w:lang w:val="kk-KZ"/>
              </w:rPr>
              <w:t>(сөйлеуді дамыту, қазақ тілі)</w:t>
            </w:r>
          </w:p>
          <w:p w14:paraId="2AA72D51" w14:textId="77777777" w:rsidR="00BE016C" w:rsidRPr="001F390E" w:rsidRDefault="00BE016C" w:rsidP="00BE016C">
            <w:pPr>
              <w:widowControl w:val="0"/>
              <w:rPr>
                <w:rFonts w:ascii="Times New Roman" w:eastAsia="Times New Roman" w:hAnsi="Times New Roman" w:cs="Times New Roman"/>
                <w:sz w:val="24"/>
                <w:szCs w:val="24"/>
                <w:lang w:val="kk-KZ"/>
              </w:rPr>
            </w:pPr>
          </w:p>
          <w:p w14:paraId="6A823C7D"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"Қуыршақ қонаққа барады" дидактикалық ойыны.</w:t>
            </w:r>
          </w:p>
          <w:p w14:paraId="02A7CA7C" w14:textId="21576CDE" w:rsidR="00BE016C" w:rsidRPr="00E2686F"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Мақсат-міндеттері. Ұзын - қысқа, жуан - жіңішке, ұзындығы бірдей деген өлшемдерді салыстыруды жаттықтыру.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r>
      <w:tr w:rsidR="00BE016C" w:rsidRPr="005A68D0" w14:paraId="5EB9614E" w14:textId="77777777" w:rsidTr="00E603EC">
        <w:tc>
          <w:tcPr>
            <w:tcW w:w="2355" w:type="dxa"/>
          </w:tcPr>
          <w:p w14:paraId="468C22AA"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31F831E1"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(Жалпы дамытушы жаттығулар, қимыл белсенділігі) (орамалмен)</w:t>
            </w:r>
          </w:p>
          <w:p w14:paraId="199E452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1. Бастапқы қалып аяқ алшақ, дене тік, қол төменде.</w:t>
            </w:r>
          </w:p>
          <w:p w14:paraId="67D0B147"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1.1. Балалар орамалдарымен беттерін жауып, "тауып ал" дейді.</w:t>
            </w:r>
          </w:p>
          <w:p w14:paraId="4C2DDA2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1.2. Бастапқы қалып (жаттығу 4-5 рет қайталанады).</w:t>
            </w:r>
          </w:p>
          <w:p w14:paraId="16167FC1"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2. Бастапқы қалып аяқ алшақ, дене тік, қол төменде.</w:t>
            </w:r>
          </w:p>
          <w:p w14:paraId="782FDF6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2.1. Оңға бұрылу, қолдарын созу, орамалдарын умаждап "жуамыз" дейді.</w:t>
            </w:r>
          </w:p>
          <w:p w14:paraId="5F9B9ABC"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6F8C106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3. Бастапқы қалып жерде отырады, аяқ алшақ, орамалдар тізе үстінде.</w:t>
            </w:r>
          </w:p>
          <w:p w14:paraId="6B5E7E7C"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3.1. Жерге шалқасынан жатып, орамалдармен беттерін жауып "ұйықтайық" дейді.</w:t>
            </w:r>
          </w:p>
          <w:p w14:paraId="23273C1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3.2. Бастапқы қалып (жаттығу 3 рет қайталанады).</w:t>
            </w:r>
          </w:p>
          <w:p w14:paraId="3338ADCC"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4. Бастапқы қалып аяқ бірге, дене бос, қол төменде.</w:t>
            </w:r>
          </w:p>
          <w:p w14:paraId="20703F7B"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4.1. Орамалдарын көкірек тұсында ұстап, бір орында тұрып секіру.</w:t>
            </w:r>
          </w:p>
          <w:p w14:paraId="091AA85B" w14:textId="0D401965" w:rsidR="00BE016C" w:rsidRPr="005A68D0" w:rsidRDefault="00BE016C" w:rsidP="00BE016C">
            <w:pPr>
              <w:rPr>
                <w:rFonts w:ascii="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4.2. Бастапқы қалып (жаттығу 3 рет қайталанады).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BE016C" w:rsidRPr="005A68D0" w14:paraId="50B770FE" w14:textId="77777777" w:rsidTr="00E603EC">
        <w:tc>
          <w:tcPr>
            <w:tcW w:w="2355" w:type="dxa"/>
          </w:tcPr>
          <w:p w14:paraId="314AC160" w14:textId="77777777" w:rsidR="00BE016C" w:rsidRPr="005A68D0" w:rsidRDefault="00BE016C" w:rsidP="00BE016C">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t>Ұйымдастырылған іс-әрекетке</w:t>
            </w:r>
          </w:p>
          <w:p w14:paraId="1BE9596B"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9" w:type="dxa"/>
            <w:gridSpan w:val="7"/>
          </w:tcPr>
          <w:p w14:paraId="2ECE48F9" w14:textId="77777777" w:rsidR="00BE016C" w:rsidRPr="00BE016C" w:rsidRDefault="00BE016C" w:rsidP="00BE016C">
            <w:pPr>
              <w:rPr>
                <w:rFonts w:ascii="Times New Roman" w:hAnsi="Times New Roman" w:cs="Times New Roman"/>
                <w:b/>
                <w:sz w:val="24"/>
                <w:szCs w:val="24"/>
                <w:lang w:val="kk-KZ"/>
              </w:rPr>
            </w:pPr>
            <w:r w:rsidRPr="00BE016C">
              <w:rPr>
                <w:rFonts w:ascii="Times New Roman" w:hAnsi="Times New Roman" w:cs="Times New Roman"/>
                <w:b/>
                <w:sz w:val="24"/>
                <w:szCs w:val="24"/>
                <w:lang w:val="kk-KZ"/>
              </w:rPr>
              <w:t>"Қай қолымда көп?" дидактикалық ойыны.</w:t>
            </w:r>
          </w:p>
          <w:p w14:paraId="3AD25272" w14:textId="77777777" w:rsidR="00BE016C" w:rsidRPr="00BE016C" w:rsidRDefault="00BE016C" w:rsidP="00BE016C">
            <w:pPr>
              <w:rPr>
                <w:rFonts w:ascii="Times New Roman" w:hAnsi="Times New Roman" w:cs="Times New Roman"/>
                <w:sz w:val="24"/>
                <w:szCs w:val="24"/>
                <w:lang w:val="kk-KZ"/>
              </w:rPr>
            </w:pPr>
            <w:r w:rsidRPr="00BE016C">
              <w:rPr>
                <w:rFonts w:ascii="Times New Roman" w:hAnsi="Times New Roman" w:cs="Times New Roman"/>
                <w:sz w:val="24"/>
                <w:szCs w:val="24"/>
                <w:lang w:val="kk-KZ"/>
              </w:rPr>
              <w:t>Мақсат-міндеттері. Аз және көп заттарды ажыратуды, салыстыруды жаттықтыру; ойлау қабілеттерін дамыту.</w:t>
            </w:r>
          </w:p>
          <w:p w14:paraId="621813AB" w14:textId="31B1BF06" w:rsidR="00BE016C" w:rsidRPr="00DC00EC" w:rsidRDefault="00BE016C" w:rsidP="00BE016C">
            <w:pPr>
              <w:rPr>
                <w:rFonts w:ascii="Times New Roman" w:hAnsi="Times New Roman" w:cs="Times New Roman"/>
                <w:sz w:val="24"/>
                <w:szCs w:val="24"/>
                <w:lang w:val="kk-KZ"/>
              </w:rPr>
            </w:pPr>
            <w:r w:rsidRPr="00BE016C">
              <w:rPr>
                <w:rFonts w:ascii="Times New Roman" w:hAnsi="Times New Roman" w:cs="Times New Roman"/>
                <w:b/>
                <w:sz w:val="24"/>
                <w:szCs w:val="24"/>
                <w:lang w:val="ru"/>
              </w:rPr>
              <w:t>(</w:t>
            </w:r>
            <w:proofErr w:type="spellStart"/>
            <w:r w:rsidRPr="00BE016C">
              <w:rPr>
                <w:rFonts w:ascii="Times New Roman" w:hAnsi="Times New Roman" w:cs="Times New Roman"/>
                <w:b/>
                <w:sz w:val="24"/>
                <w:szCs w:val="24"/>
                <w:lang w:val="ru"/>
              </w:rPr>
              <w:t>танымдық</w:t>
            </w:r>
            <w:proofErr w:type="spellEnd"/>
            <w:r w:rsidRPr="00BE016C">
              <w:rPr>
                <w:rFonts w:ascii="Times New Roman" w:hAnsi="Times New Roman" w:cs="Times New Roman"/>
                <w:b/>
                <w:sz w:val="24"/>
                <w:szCs w:val="24"/>
                <w:lang w:val="ru"/>
              </w:rPr>
              <w:t xml:space="preserve"> </w:t>
            </w:r>
            <w:proofErr w:type="spellStart"/>
            <w:r w:rsidRPr="00BE016C">
              <w:rPr>
                <w:rFonts w:ascii="Times New Roman" w:hAnsi="Times New Roman" w:cs="Times New Roman"/>
                <w:b/>
                <w:sz w:val="24"/>
                <w:szCs w:val="24"/>
                <w:lang w:val="ru"/>
              </w:rPr>
              <w:t>дағдылар</w:t>
            </w:r>
            <w:proofErr w:type="spellEnd"/>
            <w:r w:rsidRPr="00BE016C">
              <w:rPr>
                <w:rFonts w:ascii="Times New Roman" w:hAnsi="Times New Roman" w:cs="Times New Roman"/>
                <w:b/>
                <w:sz w:val="24"/>
                <w:szCs w:val="24"/>
                <w:lang w:val="ru"/>
              </w:rPr>
              <w:t xml:space="preserve">, </w:t>
            </w:r>
            <w:proofErr w:type="spellStart"/>
            <w:r w:rsidRPr="00BE016C">
              <w:rPr>
                <w:rFonts w:ascii="Times New Roman" w:hAnsi="Times New Roman" w:cs="Times New Roman"/>
                <w:b/>
                <w:sz w:val="24"/>
                <w:szCs w:val="24"/>
                <w:lang w:val="ru"/>
              </w:rPr>
              <w:t>сөйлеуді</w:t>
            </w:r>
            <w:proofErr w:type="spellEnd"/>
            <w:r w:rsidRPr="00BE016C">
              <w:rPr>
                <w:rFonts w:ascii="Times New Roman" w:hAnsi="Times New Roman" w:cs="Times New Roman"/>
                <w:b/>
                <w:sz w:val="24"/>
                <w:szCs w:val="24"/>
                <w:lang w:val="ru"/>
              </w:rPr>
              <w:t xml:space="preserve"> </w:t>
            </w:r>
            <w:proofErr w:type="spellStart"/>
            <w:r w:rsidRPr="00BE016C">
              <w:rPr>
                <w:rFonts w:ascii="Times New Roman" w:hAnsi="Times New Roman" w:cs="Times New Roman"/>
                <w:b/>
                <w:sz w:val="24"/>
                <w:szCs w:val="24"/>
                <w:lang w:val="ru"/>
              </w:rPr>
              <w:t>дамыту</w:t>
            </w:r>
            <w:proofErr w:type="spellEnd"/>
            <w:r w:rsidRPr="00BE016C">
              <w:rPr>
                <w:rFonts w:ascii="Times New Roman" w:hAnsi="Times New Roman" w:cs="Times New Roman"/>
                <w:b/>
                <w:sz w:val="24"/>
                <w:szCs w:val="24"/>
                <w:lang w:val="ru"/>
              </w:rPr>
              <w:t>)</w:t>
            </w:r>
          </w:p>
        </w:tc>
      </w:tr>
      <w:tr w:rsidR="00BE016C" w:rsidRPr="005A68D0" w14:paraId="59108EE8" w14:textId="77777777" w:rsidTr="004A1A08">
        <w:tc>
          <w:tcPr>
            <w:tcW w:w="2355" w:type="dxa"/>
            <w:tcBorders>
              <w:right w:val="single" w:sz="4" w:space="0" w:color="auto"/>
            </w:tcBorders>
          </w:tcPr>
          <w:p w14:paraId="2876B35D"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 xml:space="preserve">Білім беру </w:t>
            </w:r>
            <w:r w:rsidRPr="005A68D0">
              <w:rPr>
                <w:rFonts w:ascii="Times New Roman" w:hAnsi="Times New Roman" w:cs="Times New Roman"/>
                <w:b/>
                <w:sz w:val="24"/>
                <w:szCs w:val="24"/>
                <w:lang w:val="kk-KZ"/>
              </w:rPr>
              <w:lastRenderedPageBreak/>
              <w:t>ұйымының кестесі бойынша ұйымдастырылған</w:t>
            </w:r>
          </w:p>
          <w:p w14:paraId="6CCBD09F"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1E640710"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Дене шынықтыру</w:t>
            </w:r>
          </w:p>
          <w:p w14:paraId="7E6FB571"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"Допты домалатайық".</w:t>
            </w:r>
          </w:p>
          <w:p w14:paraId="1E90BEF1"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бірінің артынан бірі аяқтың ұшымен және өкшемен сап түзеп жүруге жаттықтыру; сапқа өз еріктерімен тұру қабілеттерін дамыту; тұрған заттың басына доп тигізу арқылы жоғары секіру және допты аяқпен қайшылап ұстап, отырып-тұрып домалату іскерліктерін жетілдіру.</w:t>
            </w:r>
          </w:p>
          <w:p w14:paraId="31F9E603"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Добым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добым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домалақ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620F5BCC" w14:textId="5AF9DF59" w:rsidR="00BE016C" w:rsidRPr="005A68D0" w:rsidRDefault="00BE016C" w:rsidP="00BE016C">
            <w:pPr>
              <w:rPr>
                <w:rFonts w:ascii="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Кішкентай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үйрену</w:t>
            </w:r>
            <w:proofErr w:type="spellEnd"/>
            <w:r>
              <w:rPr>
                <w:rFonts w:ascii="Times New Roman" w:eastAsia="Times New Roman" w:hAnsi="Times New Roman" w:cs="Times New Roman"/>
                <w:sz w:val="24"/>
                <w:szCs w:val="24"/>
              </w:rPr>
              <w:t>.</w:t>
            </w:r>
          </w:p>
        </w:tc>
        <w:tc>
          <w:tcPr>
            <w:tcW w:w="2320" w:type="dxa"/>
            <w:tcBorders>
              <w:top w:val="single" w:sz="6" w:space="0" w:color="CCCCCC"/>
              <w:left w:val="single" w:sz="6" w:space="0" w:color="CCCCCC"/>
              <w:bottom w:val="single" w:sz="6" w:space="0" w:color="000000"/>
              <w:right w:val="single" w:sz="6" w:space="0" w:color="000000"/>
            </w:tcBorders>
            <w:shd w:val="clear" w:color="auto" w:fill="auto"/>
          </w:tcPr>
          <w:p w14:paraId="3EFA4681"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Дене шынықтыру</w:t>
            </w:r>
          </w:p>
          <w:p w14:paraId="226F8F4B"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"Домалайық".</w:t>
            </w:r>
          </w:p>
          <w:p w14:paraId="2CD8EE37"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тұрған заттың басына доп тигізу арқылы жоғары секіру және допты аяқпен қайшылап ұстап, отырып-тұрып домалату іскерліктерін бекіту, ұйымдастырылған іс-әрекетті пысықтау.</w:t>
            </w:r>
          </w:p>
          <w:p w14:paraId="19376FC7"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Себетке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лақтыр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02417AA7" w14:textId="7EC7D6D1" w:rsidR="00BE016C" w:rsidRPr="005A68D0" w:rsidRDefault="00BE016C" w:rsidP="00BE016C">
            <w:pPr>
              <w:shd w:val="clear" w:color="auto" w:fill="FFFFFF"/>
              <w:rPr>
                <w:rFonts w:ascii="Times New Roman" w:hAnsi="Times New Roman" w:cs="Times New Roman"/>
                <w:b/>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себетке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түсіруді</w:t>
            </w:r>
            <w:proofErr w:type="spellEnd"/>
            <w:r>
              <w:rPr>
                <w:rFonts w:ascii="Times New Roman" w:eastAsia="Times New Roman" w:hAnsi="Times New Roman" w:cs="Times New Roman"/>
                <w:sz w:val="24"/>
                <w:szCs w:val="24"/>
              </w:rPr>
              <w:t xml:space="preserve"> үйрету.</w:t>
            </w:r>
          </w:p>
        </w:tc>
        <w:tc>
          <w:tcPr>
            <w:tcW w:w="2524" w:type="dxa"/>
            <w:tcBorders>
              <w:top w:val="single" w:sz="6" w:space="0" w:color="CCCCCC"/>
              <w:left w:val="single" w:sz="6" w:space="0" w:color="CCCCCC"/>
              <w:bottom w:val="single" w:sz="6" w:space="0" w:color="000000"/>
              <w:right w:val="single" w:sz="6" w:space="0" w:color="000000"/>
            </w:tcBorders>
            <w:shd w:val="clear" w:color="auto" w:fill="auto"/>
          </w:tcPr>
          <w:p w14:paraId="2B68507E"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Қазақ тілі</w:t>
            </w:r>
          </w:p>
          <w:p w14:paraId="5BE4BA1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"Алтын күз. Сап-сары жапырақтар".</w:t>
            </w:r>
          </w:p>
          <w:p w14:paraId="70C375F7"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Қазақ тілін тыңдауды үйрету, күзгі табиғат, күзгі еңбек түрлерімен, күз мезгілінің белгілерімен таныстыру, жапырақтар, көгөністер мен жемістерге тән түстерді атауға жаттықтыру.</w:t>
            </w:r>
          </w:p>
          <w:p w14:paraId="159189BB"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"Сәйкестендір" дидактикалық ойыны.</w:t>
            </w:r>
          </w:p>
          <w:p w14:paraId="507DAAEF" w14:textId="0B5D8E4C" w:rsidR="00BE016C" w:rsidRPr="005A68D0" w:rsidRDefault="00BE016C" w:rsidP="00BE016C">
            <w:pPr>
              <w:widowControl w:val="0"/>
              <w:rPr>
                <w:rFonts w:ascii="Times New Roman" w:eastAsia="Times New Roman" w:hAnsi="Times New Roman" w:cs="Arial"/>
                <w:b/>
                <w:color w:val="000000"/>
                <w:sz w:val="24"/>
                <w:szCs w:val="24"/>
                <w:lang w:val="kk-KZ" w:eastAsia="ru-RU"/>
              </w:rPr>
            </w:pPr>
            <w:r w:rsidRPr="001F390E">
              <w:rPr>
                <w:rFonts w:ascii="Times New Roman" w:eastAsia="Times New Roman" w:hAnsi="Times New Roman" w:cs="Times New Roman"/>
                <w:sz w:val="24"/>
                <w:szCs w:val="24"/>
                <w:lang w:val="kk-KZ"/>
              </w:rPr>
              <w:t xml:space="preserve">Мақсат-міндеттері. Ағаш жапырақтарының үлкен және кішкентай жапырақтарын сәйкестендіру.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250B0E78" w14:textId="2A4E73F7" w:rsidR="00BE016C" w:rsidRPr="005A68D0" w:rsidRDefault="00BE016C" w:rsidP="00BE016C">
            <w:pPr>
              <w:rPr>
                <w:rFonts w:ascii="Times New Roman" w:eastAsia="Times New Roman" w:hAnsi="Times New Roman" w:cs="Arial"/>
                <w:b/>
                <w:color w:val="000000"/>
                <w:sz w:val="24"/>
                <w:szCs w:val="24"/>
                <w:lang w:val="kk-KZ" w:eastAsia="ru-RU"/>
              </w:rPr>
            </w:pPr>
          </w:p>
        </w:tc>
        <w:tc>
          <w:tcPr>
            <w:tcW w:w="2440" w:type="dxa"/>
            <w:gridSpan w:val="2"/>
            <w:tcBorders>
              <w:top w:val="single" w:sz="6" w:space="0" w:color="CCCCCC"/>
              <w:left w:val="single" w:sz="6" w:space="0" w:color="CCCCCC"/>
              <w:bottom w:val="single" w:sz="6" w:space="0" w:color="000000"/>
              <w:right w:val="single" w:sz="6" w:space="0" w:color="000000"/>
            </w:tcBorders>
            <w:shd w:val="clear" w:color="auto" w:fill="auto"/>
          </w:tcPr>
          <w:p w14:paraId="44EA7692"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71D3997A"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"Ару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w:t>
            </w:r>
          </w:p>
          <w:p w14:paraId="5DB3C060"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оның</w:t>
            </w:r>
            <w:proofErr w:type="spellEnd"/>
            <w:r>
              <w:rPr>
                <w:rFonts w:ascii="Times New Roman" w:eastAsia="Times New Roman" w:hAnsi="Times New Roman" w:cs="Times New Roman"/>
                <w:sz w:val="24"/>
                <w:szCs w:val="24"/>
              </w:rPr>
              <w:t xml:space="preserve"> сын-</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мағынасын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ырғақтарын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кереметтері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Музыка </w:t>
            </w:r>
            <w:proofErr w:type="spellStart"/>
            <w:r>
              <w:rPr>
                <w:rFonts w:ascii="Times New Roman" w:eastAsia="Times New Roman" w:hAnsi="Times New Roman" w:cs="Times New Roman"/>
                <w:sz w:val="24"/>
                <w:szCs w:val="24"/>
              </w:rPr>
              <w:t>әуенімен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қалыптастыру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дыбысты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адамгершілік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w:t>
            </w:r>
            <w:proofErr w:type="gram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қатынас</w:t>
            </w:r>
            <w:proofErr w:type="spellEnd"/>
            <w:r>
              <w:rPr>
                <w:rFonts w:ascii="Times New Roman" w:eastAsia="Times New Roman" w:hAnsi="Times New Roman" w:cs="Times New Roman"/>
                <w:sz w:val="24"/>
                <w:szCs w:val="24"/>
              </w:rPr>
              <w:t xml:space="preserve"> пен </w:t>
            </w:r>
            <w:proofErr w:type="spellStart"/>
            <w:r>
              <w:rPr>
                <w:rFonts w:ascii="Times New Roman" w:eastAsia="Times New Roman" w:hAnsi="Times New Roman" w:cs="Times New Roman"/>
                <w:sz w:val="24"/>
                <w:szCs w:val="24"/>
              </w:rPr>
              <w:t>ізгілік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ережелеріне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эстетикалық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талғамы</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мен </w:t>
            </w:r>
            <w:proofErr w:type="spellStart"/>
            <w:r>
              <w:rPr>
                <w:rFonts w:ascii="Times New Roman" w:eastAsia="Times New Roman" w:hAnsi="Times New Roman" w:cs="Times New Roman"/>
                <w:sz w:val="24"/>
                <w:szCs w:val="24"/>
              </w:rPr>
              <w:t>ұйымдастырылған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іс-әрекетке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p w14:paraId="07B4D67A" w14:textId="77777777" w:rsidR="00BE016C" w:rsidRDefault="00BE016C" w:rsidP="00BE016C">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
          <w:p w14:paraId="3F94A8DD"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Ғажап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күздің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сыйлығы</w:t>
            </w:r>
            <w:proofErr w:type="spellEnd"/>
            <w:r>
              <w:rPr>
                <w:rFonts w:ascii="Times New Roman" w:eastAsia="Times New Roman" w:hAnsi="Times New Roman" w:cs="Times New Roman"/>
                <w:sz w:val="24"/>
                <w:szCs w:val="24"/>
              </w:rPr>
              <w:t>".</w:t>
            </w:r>
          </w:p>
          <w:p w14:paraId="451F03AA"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өкшемен</w:t>
            </w:r>
            <w:proofErr w:type="spellEnd"/>
            <w:r>
              <w:rPr>
                <w:rFonts w:ascii="Times New Roman" w:eastAsia="Times New Roman" w:hAnsi="Times New Roman" w:cs="Times New Roman"/>
                <w:sz w:val="24"/>
                <w:szCs w:val="24"/>
              </w:rPr>
              <w:t xml:space="preserve"> сап </w:t>
            </w:r>
            <w:proofErr w:type="spellStart"/>
            <w:r>
              <w:rPr>
                <w:rFonts w:ascii="Times New Roman" w:eastAsia="Times New Roman" w:hAnsi="Times New Roman" w:cs="Times New Roman"/>
                <w:sz w:val="24"/>
                <w:szCs w:val="24"/>
              </w:rPr>
              <w:t>түзеп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сапқа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еріктерімен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тигізу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w:t>
            </w:r>
          </w:p>
          <w:p w14:paraId="51DC6F2B"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"Чемпион" </w:t>
            </w:r>
            <w:proofErr w:type="spellStart"/>
            <w:r>
              <w:rPr>
                <w:rFonts w:ascii="Times New Roman" w:eastAsia="Times New Roman" w:hAnsi="Times New Roman" w:cs="Times New Roman"/>
                <w:b/>
                <w:sz w:val="24"/>
                <w:szCs w:val="24"/>
              </w:rPr>
              <w:t>қимылды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3436D51C" w14:textId="10A1995E" w:rsidR="00BE016C" w:rsidRPr="00275C49"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еңіс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тақтайдың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үстімен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жүруді</w:t>
            </w:r>
            <w:proofErr w:type="spellEnd"/>
            <w:r>
              <w:rPr>
                <w:rFonts w:ascii="Times New Roman" w:eastAsia="Times New Roman" w:hAnsi="Times New Roman" w:cs="Times New Roman"/>
                <w:sz w:val="24"/>
                <w:szCs w:val="24"/>
              </w:rPr>
              <w:t xml:space="preserve"> үйрету.</w:t>
            </w:r>
          </w:p>
        </w:tc>
        <w:tc>
          <w:tcPr>
            <w:tcW w:w="3099" w:type="dxa"/>
            <w:tcBorders>
              <w:top w:val="single" w:sz="6" w:space="0" w:color="CCCCCC"/>
              <w:left w:val="single" w:sz="6" w:space="0" w:color="CCCCCC"/>
              <w:bottom w:val="single" w:sz="6" w:space="0" w:color="000000"/>
              <w:right w:val="single" w:sz="6" w:space="0" w:color="000000"/>
            </w:tcBorders>
            <w:shd w:val="clear" w:color="auto" w:fill="auto"/>
          </w:tcPr>
          <w:p w14:paraId="369A508A" w14:textId="5F431422" w:rsidR="00BE016C" w:rsidRPr="005A68D0" w:rsidRDefault="00BE016C" w:rsidP="00BE016C">
            <w:pPr>
              <w:widowControl w:val="0"/>
              <w:autoSpaceDE w:val="0"/>
              <w:autoSpaceDN w:val="0"/>
              <w:contextualSpacing/>
              <w:rPr>
                <w:rFonts w:ascii="Times New Roman" w:eastAsia="Times New Roman" w:hAnsi="Times New Roman" w:cs="Arial"/>
                <w:b/>
                <w:i/>
                <w:iCs/>
                <w:color w:val="000000"/>
                <w:sz w:val="24"/>
                <w:szCs w:val="24"/>
                <w:lang w:val="kk-KZ" w:eastAsia="ru-RU"/>
              </w:rPr>
            </w:pPr>
          </w:p>
        </w:tc>
      </w:tr>
      <w:tr w:rsidR="00BE016C" w:rsidRPr="005A68D0" w14:paraId="6963D2ED" w14:textId="77777777" w:rsidTr="00E603EC">
        <w:tc>
          <w:tcPr>
            <w:tcW w:w="2355" w:type="dxa"/>
          </w:tcPr>
          <w:p w14:paraId="6B472CC6"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248DA79C" w14:textId="7DCA7EEE" w:rsidR="00BE016C" w:rsidRPr="005A68D0" w:rsidRDefault="00BE016C" w:rsidP="00BE016C">
            <w:pPr>
              <w:rPr>
                <w:rFonts w:ascii="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Балаларға өз киімдерін тануды, атауды, өз шкафын таңбалауыш арқылы табуды үйрету.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BE016C" w:rsidRPr="005A68D0" w14:paraId="5845E939" w14:textId="77777777" w:rsidTr="004A1A08">
        <w:tc>
          <w:tcPr>
            <w:tcW w:w="2355" w:type="dxa"/>
          </w:tcPr>
          <w:p w14:paraId="359FC456"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5C747B4D"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 xml:space="preserve">Теректі бақылау. </w:t>
            </w:r>
            <w:r w:rsidRPr="001F390E">
              <w:rPr>
                <w:rFonts w:ascii="Times New Roman" w:eastAsia="Times New Roman" w:hAnsi="Times New Roman" w:cs="Times New Roman"/>
                <w:b/>
                <w:sz w:val="24"/>
                <w:szCs w:val="24"/>
                <w:lang w:val="kk-KZ"/>
              </w:rPr>
              <w:lastRenderedPageBreak/>
              <w:t>(қоршаған ортамен танысу, сөйлеуді дамыту, көркем сөз)</w:t>
            </w:r>
          </w:p>
          <w:p w14:paraId="7BAB2923"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Бақылау барысында теректің құрылымының ерекшеліктерімен таныстыру.</w:t>
            </w:r>
          </w:p>
          <w:p w14:paraId="705620B1"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Тақпақ.</w:t>
            </w:r>
          </w:p>
          <w:p w14:paraId="3331259B"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Жақсылықты қолдаймыз,</w:t>
            </w:r>
          </w:p>
          <w:p w14:paraId="7F7C762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Табиғатты қорғаймыз.</w:t>
            </w:r>
          </w:p>
          <w:p w14:paraId="64CDEE57"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Терек егеміз бақтарға,</w:t>
            </w:r>
          </w:p>
          <w:p w14:paraId="4B3D6BBA"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Айналасын қоршаймыз.</w:t>
            </w:r>
          </w:p>
          <w:p w14:paraId="0E5A9C89"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терек</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ағашы</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Терек</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жақындау</w:t>
            </w:r>
            <w:proofErr w:type="spellEnd"/>
            <w:r>
              <w:rPr>
                <w:rFonts w:ascii="Times New Roman" w:eastAsia="Times New Roman" w:hAnsi="Times New Roman" w:cs="Times New Roman"/>
                <w:sz w:val="24"/>
                <w:szCs w:val="24"/>
              </w:rPr>
              <w:t>.</w:t>
            </w:r>
          </w:p>
          <w:p w14:paraId="4533DEB4"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шықпай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сыр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жұмыртқа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жиектері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аратісті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теректен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аталады</w:t>
            </w:r>
            <w:proofErr w:type="spellEnd"/>
            <w:r>
              <w:rPr>
                <w:rFonts w:ascii="Times New Roman" w:eastAsia="Times New Roman" w:hAnsi="Times New Roman" w:cs="Times New Roman"/>
                <w:sz w:val="24"/>
                <w:szCs w:val="24"/>
              </w:rPr>
              <w:t xml:space="preserve">. Терек </w:t>
            </w:r>
            <w:proofErr w:type="spellStart"/>
            <w:r>
              <w:rPr>
                <w:rFonts w:ascii="Times New Roman" w:eastAsia="Times New Roman" w:hAnsi="Times New Roman" w:cs="Times New Roman"/>
                <w:sz w:val="24"/>
                <w:szCs w:val="24"/>
              </w:rPr>
              <w:t>ауаны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тамыры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ылғал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Терек </w:t>
            </w:r>
            <w:proofErr w:type="spellStart"/>
            <w:r>
              <w:rPr>
                <w:rFonts w:ascii="Times New Roman" w:eastAsia="Times New Roman" w:hAnsi="Times New Roman" w:cs="Times New Roman"/>
                <w:sz w:val="24"/>
                <w:szCs w:val="24"/>
              </w:rPr>
              <w:t>ағашы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бен </w:t>
            </w:r>
            <w:proofErr w:type="spellStart"/>
            <w:r>
              <w:rPr>
                <w:rFonts w:ascii="Times New Roman" w:eastAsia="Times New Roman" w:hAnsi="Times New Roman" w:cs="Times New Roman"/>
                <w:sz w:val="24"/>
                <w:szCs w:val="24"/>
              </w:rPr>
              <w:t>сіріңке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жасайды</w:t>
            </w:r>
            <w:proofErr w:type="spellEnd"/>
            <w:r>
              <w:rPr>
                <w:rFonts w:ascii="Times New Roman" w:eastAsia="Times New Roman" w:hAnsi="Times New Roman" w:cs="Times New Roman"/>
                <w:sz w:val="24"/>
                <w:szCs w:val="24"/>
              </w:rPr>
              <w:t>.</w:t>
            </w:r>
          </w:p>
          <w:p w14:paraId="71F37C4D"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нәтижесіне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үлестерін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қосуды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24F478CE"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Гүлдер</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аралар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51CB40CA"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w:t>
            </w:r>
            <w:proofErr w:type="gramStart"/>
            <w:r>
              <w:rPr>
                <w:rFonts w:ascii="Times New Roman" w:eastAsia="Times New Roman" w:hAnsi="Times New Roman" w:cs="Times New Roman"/>
                <w:sz w:val="24"/>
                <w:szCs w:val="24"/>
              </w:rPr>
              <w:t>птар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жиналуды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w:t>
            </w:r>
          </w:p>
          <w:p w14:paraId="7D8169EF"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таратпалы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таңбалауыштар</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гүлдер</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аралар</w:t>
            </w:r>
            <w:proofErr w:type="spellEnd"/>
            <w:r>
              <w:rPr>
                <w:rFonts w:ascii="Times New Roman" w:eastAsia="Times New Roman" w:hAnsi="Times New Roman" w:cs="Times New Roman"/>
                <w:sz w:val="24"/>
                <w:szCs w:val="24"/>
              </w:rPr>
              <w:t>).</w:t>
            </w:r>
          </w:p>
          <w:p w14:paraId="68C9ECE2"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Допты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ұстап</w:t>
            </w:r>
            <w:proofErr w:type="spellEnd"/>
            <w:r>
              <w:rPr>
                <w:rFonts w:ascii="Times New Roman" w:eastAsia="Times New Roman" w:hAnsi="Times New Roman" w:cs="Times New Roman"/>
                <w:b/>
                <w:sz w:val="24"/>
                <w:szCs w:val="24"/>
              </w:rPr>
              <w:t xml:space="preserve"> ал"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25918C12"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Ептілікті</w:t>
            </w:r>
            <w:proofErr w:type="spellEnd"/>
            <w:r>
              <w:rPr>
                <w:rFonts w:ascii="Times New Roman" w:eastAsia="Times New Roman" w:hAnsi="Times New Roman" w:cs="Times New Roman"/>
                <w:sz w:val="24"/>
                <w:szCs w:val="24"/>
              </w:rPr>
              <w:t xml:space="preserve">, реакция </w:t>
            </w:r>
            <w:proofErr w:type="spellStart"/>
            <w:r>
              <w:rPr>
                <w:rFonts w:ascii="Times New Roman" w:eastAsia="Times New Roman" w:hAnsi="Times New Roman" w:cs="Times New Roman"/>
                <w:sz w:val="24"/>
                <w:szCs w:val="24"/>
              </w:rPr>
              <w:t>жылдамдығын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доппен</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ойындар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w:t>
            </w:r>
          </w:p>
          <w:p w14:paraId="5BB74C94" w14:textId="77777777" w:rsidR="00BE016C" w:rsidRDefault="00BE016C" w:rsidP="00BE016C">
            <w:pPr>
              <w:widowControl w:val="0"/>
              <w:rPr>
                <w:rFonts w:ascii="Times New Roman" w:eastAsia="Times New Roman" w:hAnsi="Times New Roman" w:cs="Times New Roman"/>
                <w:b/>
                <w:sz w:val="24"/>
                <w:szCs w:val="24"/>
              </w:rPr>
            </w:pPr>
            <w:proofErr w:type="spellStart"/>
            <w:proofErr w:type="gramStart"/>
            <w:r>
              <w:rPr>
                <w:rFonts w:ascii="Times New Roman" w:eastAsia="Times New Roman" w:hAnsi="Times New Roman" w:cs="Times New Roman"/>
                <w:b/>
                <w:sz w:val="24"/>
                <w:szCs w:val="24"/>
              </w:rPr>
              <w:t>Дене</w:t>
            </w:r>
            <w:proofErr w:type="spellEnd"/>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тәрбиесі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бойынша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жеке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жұмыстар</w:t>
            </w:r>
            <w:proofErr w:type="spellEnd"/>
            <w:r>
              <w:rPr>
                <w:rFonts w:ascii="Times New Roman" w:eastAsia="Times New Roman" w:hAnsi="Times New Roman" w:cs="Times New Roman"/>
                <w:b/>
                <w:sz w:val="24"/>
                <w:szCs w:val="24"/>
              </w:rPr>
              <w:t>.</w:t>
            </w:r>
          </w:p>
          <w:p w14:paraId="2201B2E4"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Допты</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жаттығулары</w:t>
            </w:r>
            <w:proofErr w:type="spellEnd"/>
            <w:r>
              <w:rPr>
                <w:rFonts w:ascii="Times New Roman" w:eastAsia="Times New Roman" w:hAnsi="Times New Roman" w:cs="Times New Roman"/>
                <w:sz w:val="24"/>
                <w:szCs w:val="24"/>
              </w:rPr>
              <w:t>.</w:t>
            </w:r>
          </w:p>
          <w:p w14:paraId="3638A899" w14:textId="77777777" w:rsidR="00BE016C" w:rsidRDefault="00BE016C" w:rsidP="00BE01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p w14:paraId="4D3BE2D8" w14:textId="36A8D245" w:rsidR="00BE016C" w:rsidRPr="005A68D0" w:rsidRDefault="00BE016C" w:rsidP="00BE016C">
            <w:pPr>
              <w:shd w:val="clear" w:color="auto" w:fill="FFFFFF"/>
              <w:spacing w:after="150"/>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Балалар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бетінше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тақырыбын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таңдауды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c>
          <w:tcPr>
            <w:tcW w:w="2320" w:type="dxa"/>
            <w:tcBorders>
              <w:top w:val="single" w:sz="6" w:space="0" w:color="CCCCCC"/>
              <w:left w:val="single" w:sz="6" w:space="0" w:color="CCCCCC"/>
              <w:bottom w:val="single" w:sz="6" w:space="0" w:color="000000"/>
              <w:right w:val="single" w:sz="6" w:space="0" w:color="000000"/>
            </w:tcBorders>
            <w:shd w:val="clear" w:color="auto" w:fill="auto"/>
          </w:tcPr>
          <w:p w14:paraId="05976EFF"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 xml:space="preserve">Суды бақылау. </w:t>
            </w:r>
            <w:r w:rsidRPr="001F390E">
              <w:rPr>
                <w:rFonts w:ascii="Times New Roman" w:eastAsia="Times New Roman" w:hAnsi="Times New Roman" w:cs="Times New Roman"/>
                <w:b/>
                <w:sz w:val="24"/>
                <w:szCs w:val="24"/>
                <w:lang w:val="kk-KZ"/>
              </w:rPr>
              <w:lastRenderedPageBreak/>
              <w:t>(қоршаған ортамен танысу, сөйлеуді дамыту)</w:t>
            </w:r>
          </w:p>
          <w:p w14:paraId="1D89DC8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Балалардың суды ұқыпты пайдалану туралы түсініктерін қалыптастыру.</w:t>
            </w:r>
          </w:p>
          <w:p w14:paraId="4CDD906A"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6AFA11E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Бақылау барысы: балалардың назарын судың қасиеттеріне аудару: сұйық, әртүрлі температурада болу мүмкіндігі (ыстық, суық). Су мөлдір, онда бәрі көрінеді. Ыстық күнде бассейнде су тез қызады. Тоғандағы, өзендегі, көлдегі су жазда қызады, адамдар шомылуға </w:t>
            </w:r>
            <w:r w:rsidRPr="001F390E">
              <w:rPr>
                <w:rFonts w:ascii="Times New Roman" w:eastAsia="Times New Roman" w:hAnsi="Times New Roman" w:cs="Times New Roman"/>
                <w:sz w:val="24"/>
                <w:szCs w:val="24"/>
                <w:lang w:val="kk-KZ"/>
              </w:rPr>
              <w:lastRenderedPageBreak/>
              <w:t>барады. Асфальтқа шашыраған судың қаншалықты тез кебетінін көрсету. Үлкен балалармен суға қандай заттар батып жатқанын, қайсы батпайтынын анықтау. Неліктен олар жүзіп немесе батып бара жатқанын анықтау.</w:t>
            </w:r>
          </w:p>
          <w:p w14:paraId="168D3A70"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b/>
                <w:sz w:val="24"/>
                <w:szCs w:val="24"/>
                <w:lang w:val="kk-KZ"/>
              </w:rPr>
              <w:t xml:space="preserve">Еңбек әрекеті: </w:t>
            </w:r>
            <w:r w:rsidRPr="001F390E">
              <w:rPr>
                <w:rFonts w:ascii="Times New Roman" w:eastAsia="Times New Roman" w:hAnsi="Times New Roman" w:cs="Times New Roman"/>
                <w:sz w:val="24"/>
                <w:szCs w:val="24"/>
                <w:lang w:val="kk-KZ"/>
              </w:rPr>
              <w:t>қурап қалған шөптерді жинау (тәрбиешінің көмегімен).</w:t>
            </w:r>
          </w:p>
          <w:p w14:paraId="43078FA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қарапайым еңбек дағдыларына баулу.</w:t>
            </w:r>
          </w:p>
          <w:p w14:paraId="141F305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Құралдары: қолғаптар, қаптар.</w:t>
            </w:r>
          </w:p>
          <w:p w14:paraId="0B8E73AB"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Педагог балалардың шөптерге аллергиясын ескеру тиіс.</w:t>
            </w:r>
          </w:p>
          <w:p w14:paraId="72F81679"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"Толқиды теңіз" қимылды ойыны. (дене шынықтыру, көркем сөз)</w:t>
            </w:r>
          </w:p>
          <w:p w14:paraId="3283185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Мақсат-міндеттері. Балаларды </w:t>
            </w:r>
            <w:r w:rsidRPr="001F390E">
              <w:rPr>
                <w:rFonts w:ascii="Times New Roman" w:eastAsia="Times New Roman" w:hAnsi="Times New Roman" w:cs="Times New Roman"/>
                <w:sz w:val="24"/>
                <w:szCs w:val="24"/>
                <w:lang w:val="kk-KZ"/>
              </w:rPr>
              <w:lastRenderedPageBreak/>
              <w:t>шыдамдылыққа тәрбиелеу.</w:t>
            </w:r>
          </w:p>
          <w:p w14:paraId="6A4AA417"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Балалар ойын алаңында айналып жүріп:</w:t>
            </w:r>
          </w:p>
          <w:p w14:paraId="4C85ED4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Толқиды теңіз бір,</w:t>
            </w:r>
          </w:p>
          <w:p w14:paraId="48EDB93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Толқиды теңіз екі,</w:t>
            </w:r>
          </w:p>
          <w:p w14:paraId="62E6E0F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Толқиды теңіз үш,</w:t>
            </w:r>
          </w:p>
          <w:p w14:paraId="4E52800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Толқиды теңіз төрт.</w:t>
            </w:r>
          </w:p>
          <w:p w14:paraId="4E07AF18"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Тәрбиеші белгісі бойынша: "Толқын мұз бол!"- дегенде балалар қозғалмай қалу керек.</w:t>
            </w:r>
          </w:p>
          <w:p w14:paraId="17D4F7EC"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"Әткеншек" қимыл-қозғалыс ойыны. (дене шынықтыру, көркем сөз)</w:t>
            </w:r>
          </w:p>
          <w:p w14:paraId="6037E828"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шеңберге тұрып, бойымен жүруге және жүгіруге бейімдеу; вестибуляр аппатарын дамыту; ептілікке, ұйымшылдыққа тәрбиелеу.</w:t>
            </w:r>
          </w:p>
          <w:p w14:paraId="5BD2350D"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Ақырын-ақырын итеріп,</w:t>
            </w:r>
          </w:p>
          <w:p w14:paraId="2A4A0A7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Әткеншекті </w:t>
            </w:r>
            <w:r w:rsidRPr="001F390E">
              <w:rPr>
                <w:rFonts w:ascii="Times New Roman" w:eastAsia="Times New Roman" w:hAnsi="Times New Roman" w:cs="Times New Roman"/>
                <w:sz w:val="24"/>
                <w:szCs w:val="24"/>
                <w:lang w:val="kk-KZ"/>
              </w:rPr>
              <w:lastRenderedPageBreak/>
              <w:t>қозғалтамыз.</w:t>
            </w:r>
          </w:p>
          <w:p w14:paraId="7581444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Жылдам-жылдам жүгіріп,</w:t>
            </w:r>
          </w:p>
          <w:p w14:paraId="7B258D6A"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Шеңберді айналдырамыз.</w:t>
            </w:r>
          </w:p>
          <w:p w14:paraId="6AAF271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Д. Ахметова.</w:t>
            </w:r>
          </w:p>
          <w:p w14:paraId="5C7BD33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14:paraId="15626C07"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Балалардың еркін ойыны.</w:t>
            </w:r>
          </w:p>
          <w:p w14:paraId="0D7A5CE0" w14:textId="7BD6FEDD" w:rsidR="00BE016C" w:rsidRPr="005A68D0" w:rsidRDefault="00BE016C" w:rsidP="00BE016C">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sidRPr="001F390E">
              <w:rPr>
                <w:rFonts w:ascii="Times New Roman" w:eastAsia="Times New Roman" w:hAnsi="Times New Roman" w:cs="Times New Roman"/>
                <w:sz w:val="24"/>
                <w:szCs w:val="24"/>
                <w:lang w:val="kk-KZ"/>
              </w:rPr>
              <w:t xml:space="preserve">Балаларға өз </w:t>
            </w:r>
            <w:r w:rsidRPr="001F390E">
              <w:rPr>
                <w:rFonts w:ascii="Times New Roman" w:eastAsia="Times New Roman" w:hAnsi="Times New Roman" w:cs="Times New Roman"/>
                <w:sz w:val="24"/>
                <w:szCs w:val="24"/>
                <w:lang w:val="kk-KZ"/>
              </w:rPr>
              <w:lastRenderedPageBreak/>
              <w:t>бетінше ойын тақырыбын таңдауды үйрету.</w:t>
            </w:r>
          </w:p>
        </w:tc>
        <w:tc>
          <w:tcPr>
            <w:tcW w:w="2524" w:type="dxa"/>
            <w:tcBorders>
              <w:top w:val="single" w:sz="6" w:space="0" w:color="CCCCCC"/>
              <w:left w:val="single" w:sz="6" w:space="0" w:color="CCCCCC"/>
              <w:bottom w:val="single" w:sz="6" w:space="0" w:color="000000"/>
              <w:right w:val="single" w:sz="6" w:space="0" w:color="000000"/>
            </w:tcBorders>
            <w:shd w:val="clear" w:color="auto" w:fill="auto"/>
          </w:tcPr>
          <w:p w14:paraId="01FC5894"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 xml:space="preserve">Күнді бақылау </w:t>
            </w:r>
            <w:r w:rsidRPr="001F390E">
              <w:rPr>
                <w:rFonts w:ascii="Times New Roman" w:eastAsia="Times New Roman" w:hAnsi="Times New Roman" w:cs="Times New Roman"/>
                <w:b/>
                <w:sz w:val="24"/>
                <w:szCs w:val="24"/>
                <w:lang w:val="kk-KZ"/>
              </w:rPr>
              <w:lastRenderedPageBreak/>
              <w:t>(қоршаған ортамен танысу, сөйлеуді дамыту, көркем сөз)</w:t>
            </w:r>
          </w:p>
          <w:p w14:paraId="48DED5A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Күннің көзі жылу мен жарықтың негізгі көзі болатынын ұғындыру, күннің шығуын қадағалауды жалғастыру.</w:t>
            </w:r>
          </w:p>
          <w:p w14:paraId="27B6F768"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Күнің сәулесі туралы айту.</w:t>
            </w:r>
          </w:p>
          <w:p w14:paraId="313E20C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Тақпақ.</w:t>
            </w:r>
          </w:p>
          <w:p w14:paraId="377D5860"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Алақай, алақай!</w:t>
            </w:r>
          </w:p>
          <w:p w14:paraId="5EB4370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Күн шықты, күн шықты,</w:t>
            </w:r>
          </w:p>
          <w:p w14:paraId="42B03E2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Жер үстіне нұр шықты!</w:t>
            </w:r>
          </w:p>
          <w:p w14:paraId="7E4CDE2A"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"Көк ту" ойыны.</w:t>
            </w:r>
          </w:p>
          <w:p w14:paraId="65F3F17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Достыққа, белсенділікке, ұйымшылдыққа баулу.</w:t>
            </w:r>
          </w:p>
          <w:p w14:paraId="5A830D9D"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Балалар екі топқа бөлінеді. Әр топта өз тулары болады.</w:t>
            </w:r>
          </w:p>
          <w:p w14:paraId="70AE206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Әр тудың қорғаушысы болады. Ту қорғаушылар тудың қасында тұрады.</w:t>
            </w:r>
          </w:p>
          <w:p w14:paraId="631D8CCB" w14:textId="77777777" w:rsidR="00BE016C" w:rsidRDefault="00BE016C" w:rsidP="00BE016C">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Бас</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қарсыластарын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p w14:paraId="7FAF3A4F"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сызылады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қарсыластарына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қарам</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тырысады</w:t>
            </w:r>
            <w:proofErr w:type="spellEnd"/>
            <w:r>
              <w:rPr>
                <w:rFonts w:ascii="Times New Roman" w:eastAsia="Times New Roman" w:hAnsi="Times New Roman" w:cs="Times New Roman"/>
                <w:sz w:val="24"/>
                <w:szCs w:val="24"/>
              </w:rPr>
              <w:t>.</w:t>
            </w:r>
          </w:p>
          <w:p w14:paraId="005CDE7E"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Сөйті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w:t>
            </w:r>
          </w:p>
          <w:p w14:paraId="05D02992" w14:textId="77777777" w:rsidR="00BE016C" w:rsidRDefault="00BE016C" w:rsidP="00BE016C">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Же</w:t>
            </w:r>
            <w:proofErr w:type="gramEnd"/>
            <w:r>
              <w:rPr>
                <w:rFonts w:ascii="Times New Roman" w:eastAsia="Times New Roman" w:hAnsi="Times New Roman" w:cs="Times New Roman"/>
                <w:sz w:val="24"/>
                <w:szCs w:val="24"/>
              </w:rPr>
              <w:t>ңілген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шабуыл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жасалады</w:t>
            </w:r>
            <w:proofErr w:type="spellEnd"/>
            <w:r>
              <w:rPr>
                <w:rFonts w:ascii="Times New Roman" w:eastAsia="Times New Roman" w:hAnsi="Times New Roman" w:cs="Times New Roman"/>
                <w:sz w:val="24"/>
                <w:szCs w:val="24"/>
              </w:rPr>
              <w:t>.</w:t>
            </w:r>
          </w:p>
          <w:p w14:paraId="1DD77672"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Егер</w:t>
            </w:r>
            <w:proofErr w:type="spellEnd"/>
            <w:r>
              <w:rPr>
                <w:rFonts w:ascii="Times New Roman" w:eastAsia="Times New Roman" w:hAnsi="Times New Roman" w:cs="Times New Roman"/>
                <w:sz w:val="24"/>
                <w:szCs w:val="24"/>
              </w:rPr>
              <w:t xml:space="preserve"> де </w:t>
            </w:r>
            <w:proofErr w:type="spellStart"/>
            <w:r>
              <w:rPr>
                <w:rFonts w:ascii="Times New Roman" w:eastAsia="Times New Roman" w:hAnsi="Times New Roman" w:cs="Times New Roman"/>
                <w:sz w:val="24"/>
                <w:szCs w:val="24"/>
              </w:rPr>
              <w:t>туларын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қорғап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p>
          <w:p w14:paraId="6DE7C24C"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Қағып</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алмай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өт</w:t>
            </w:r>
            <w:proofErr w:type="spellEnd"/>
            <w:r>
              <w:rPr>
                <w:rFonts w:ascii="Times New Roman" w:eastAsia="Times New Roman" w:hAnsi="Times New Roman" w:cs="Times New Roman"/>
                <w:b/>
                <w:sz w:val="24"/>
                <w:szCs w:val="24"/>
              </w:rPr>
              <w:t xml:space="preserve">" (кегли)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6F15D12F"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кегли </w:t>
            </w:r>
            <w:proofErr w:type="spellStart"/>
            <w:r>
              <w:rPr>
                <w:rFonts w:ascii="Times New Roman" w:eastAsia="Times New Roman" w:hAnsi="Times New Roman" w:cs="Times New Roman"/>
                <w:sz w:val="24"/>
                <w:szCs w:val="24"/>
              </w:rPr>
              <w:t>арасымен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ептілекпен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мөлшерін</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тепе-</w:t>
            </w:r>
            <w:proofErr w:type="spellStart"/>
            <w:r>
              <w:rPr>
                <w:rFonts w:ascii="Times New Roman" w:eastAsia="Times New Roman" w:hAnsi="Times New Roman" w:cs="Times New Roman"/>
                <w:sz w:val="24"/>
                <w:szCs w:val="24"/>
              </w:rPr>
              <w:t>те</w:t>
            </w:r>
            <w:proofErr w:type="gramEnd"/>
            <w:r>
              <w:rPr>
                <w:rFonts w:ascii="Times New Roman" w:eastAsia="Times New Roman" w:hAnsi="Times New Roman" w:cs="Times New Roman"/>
                <w:sz w:val="24"/>
                <w:szCs w:val="24"/>
              </w:rPr>
              <w:t>ңдікті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p w14:paraId="3306EC24"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Құралдар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кеглилер</w:t>
            </w:r>
            <w:proofErr w:type="spellEnd"/>
            <w:r>
              <w:rPr>
                <w:rFonts w:ascii="Times New Roman" w:eastAsia="Times New Roman" w:hAnsi="Times New Roman" w:cs="Times New Roman"/>
                <w:sz w:val="24"/>
                <w:szCs w:val="24"/>
              </w:rPr>
              <w:t>.</w:t>
            </w:r>
          </w:p>
          <w:p w14:paraId="2B9DE27E"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алаңдағы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ағаштардан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ғақ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sz w:val="24"/>
                <w:szCs w:val="24"/>
              </w:rPr>
              <w:t>.</w:t>
            </w:r>
          </w:p>
          <w:p w14:paraId="6306C534"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еңбекқ</w:t>
            </w:r>
            <w:proofErr w:type="gramStart"/>
            <w:r>
              <w:rPr>
                <w:rFonts w:ascii="Times New Roman" w:eastAsia="Times New Roman" w:hAnsi="Times New Roman" w:cs="Times New Roman"/>
                <w:sz w:val="24"/>
                <w:szCs w:val="24"/>
              </w:rPr>
              <w:t>орлы</w:t>
            </w:r>
            <w:proofErr w:type="gramEnd"/>
            <w:r>
              <w:rPr>
                <w:rFonts w:ascii="Times New Roman" w:eastAsia="Times New Roman" w:hAnsi="Times New Roman" w:cs="Times New Roman"/>
                <w:sz w:val="24"/>
                <w:szCs w:val="24"/>
              </w:rPr>
              <w:t>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A49C023" w14:textId="15C83608" w:rsidR="00BE016C" w:rsidRPr="005A68D0" w:rsidRDefault="00BE016C" w:rsidP="00BE016C">
            <w:pPr>
              <w:spacing w:line="240" w:lineRule="atLeast"/>
              <w:rPr>
                <w:rFonts w:ascii="Times New Roman" w:hAnsi="Times New Roman" w:cs="Times New Roman"/>
                <w:sz w:val="24"/>
                <w:szCs w:val="24"/>
                <w:lang w:val="kk-KZ"/>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tc>
        <w:tc>
          <w:tcPr>
            <w:tcW w:w="2440" w:type="dxa"/>
            <w:gridSpan w:val="2"/>
            <w:tcBorders>
              <w:top w:val="single" w:sz="6" w:space="0" w:color="CCCCCC"/>
              <w:left w:val="single" w:sz="6" w:space="0" w:color="CCCCCC"/>
              <w:bottom w:val="single" w:sz="6" w:space="0" w:color="000000"/>
              <w:right w:val="single" w:sz="6" w:space="0" w:color="000000"/>
            </w:tcBorders>
            <w:shd w:val="clear" w:color="auto" w:fill="auto"/>
          </w:tcPr>
          <w:p w14:paraId="3CCD9817"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 xml:space="preserve">Суды бақылау. </w:t>
            </w:r>
            <w:r w:rsidRPr="001F390E">
              <w:rPr>
                <w:rFonts w:ascii="Times New Roman" w:eastAsia="Times New Roman" w:hAnsi="Times New Roman" w:cs="Times New Roman"/>
                <w:b/>
                <w:sz w:val="24"/>
                <w:szCs w:val="24"/>
                <w:lang w:val="kk-KZ"/>
              </w:rPr>
              <w:lastRenderedPageBreak/>
              <w:t>(қоршаған ортамен танысу, сөйлеуді дамыту)</w:t>
            </w:r>
          </w:p>
          <w:p w14:paraId="36507343"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Судың қасиеттері туралы түсініктерді тиянақтау; табиғи құбылыстарға қызығушылықты арттыру.</w:t>
            </w:r>
          </w:p>
          <w:p w14:paraId="4762A110"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Іс-тәжірибеде: құйылатыны, төгілетіні, ыдыста, шалшықта қозғалмай тұратынын анықтау.</w:t>
            </w:r>
          </w:p>
          <w:p w14:paraId="2DC9C6D8"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Салқын, жылы, ыстықта кеуіп кетеді дегенді айтқызу.</w:t>
            </w:r>
          </w:p>
          <w:p w14:paraId="30DE12C1"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Іс-тәжірибеде судың адамның, өсімдіктердің тіршілігіне ықпалына көңіл аудару.</w:t>
            </w:r>
          </w:p>
          <w:p w14:paraId="52823820"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Гүлзарды суару, таза ас суын ішкізу.</w:t>
            </w:r>
          </w:p>
          <w:p w14:paraId="68AFFE70"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Іс-тәжірибеде суды асфальтқа төгіп, күннің көзінде кебуін бақылату.</w:t>
            </w:r>
          </w:p>
          <w:p w14:paraId="42C0EE3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Балаларға "кеуіп кетеді" дегенді айтқызу.</w:t>
            </w:r>
          </w:p>
          <w:p w14:paraId="7E7FCAE2"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b/>
                <w:sz w:val="24"/>
                <w:szCs w:val="24"/>
                <w:lang w:val="kk-KZ"/>
              </w:rPr>
              <w:t xml:space="preserve">Еңбек әрекеті: </w:t>
            </w:r>
            <w:r w:rsidRPr="001F390E">
              <w:rPr>
                <w:rFonts w:ascii="Times New Roman" w:eastAsia="Times New Roman" w:hAnsi="Times New Roman" w:cs="Times New Roman"/>
                <w:sz w:val="24"/>
                <w:szCs w:val="24"/>
                <w:lang w:val="kk-KZ"/>
              </w:rPr>
              <w:lastRenderedPageBreak/>
              <w:t>гүлзарда өскен гүлдерді суару.</w:t>
            </w:r>
          </w:p>
          <w:p w14:paraId="07973990"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Балалардың қарапайым еңбек дағдыларына баулу.</w:t>
            </w:r>
          </w:p>
          <w:p w14:paraId="4F880DB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Құралдары: су құйғыштар.</w:t>
            </w:r>
          </w:p>
          <w:p w14:paraId="318345D4"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"Ақсүйек" қимыл-қозғалыс ойыны. (дене шынықтыру)</w:t>
            </w:r>
          </w:p>
          <w:p w14:paraId="141AA4C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қырағылыққа, дәлдікке үйрету.</w:t>
            </w:r>
          </w:p>
          <w:p w14:paraId="5D2FC95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Ойынға қатысушы балалар бір қатарға тұрады. Тәрбиеші ақсүйекті қолына алып, балалардың ту сыртына шығады да, алысқа лақтырады. Балалар ақсүйектің лақтырылған бағытын көрмеуі керек. "Ақсүйек" жерге түскеннен кейін тәрбиеші: "Ақсүйекті іздеңдер, кім жылдам табар екен? - дейді. Ойынның шарты бойынша ақсүйекті </w:t>
            </w:r>
            <w:r w:rsidRPr="001F390E">
              <w:rPr>
                <w:rFonts w:ascii="Times New Roman" w:eastAsia="Times New Roman" w:hAnsi="Times New Roman" w:cs="Times New Roman"/>
                <w:sz w:val="24"/>
                <w:szCs w:val="24"/>
                <w:lang w:val="kk-KZ"/>
              </w:rPr>
              <w:lastRenderedPageBreak/>
              <w:t>тауып алған бала басқаларына білдірмей, тәрбиешіге әкеліп беруі керек. Егер балалардың бірі байқап қалса, ақсүйекті тауып алған баланы қуып жетіп, денесіне қолын тигізуі керек. Сонда ақ сүйек өзіне беріледі. Сөйтіп, ақсүйекті ешкімге жеткізбей тәрбиешіге табыс еткен бала жеңімпаз аталады. Өз бетінше ойынды ұйымдастыруды дамытуды жалғастыру, ереженің нормасын және тәртібін орындау.</w:t>
            </w:r>
          </w:p>
          <w:p w14:paraId="0D4D1702"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b/>
                <w:sz w:val="24"/>
                <w:szCs w:val="24"/>
                <w:lang w:val="kk-KZ"/>
              </w:rPr>
              <w:t xml:space="preserve">Еңбек әрекеті: </w:t>
            </w:r>
            <w:r w:rsidRPr="001F390E">
              <w:rPr>
                <w:rFonts w:ascii="Times New Roman" w:eastAsia="Times New Roman" w:hAnsi="Times New Roman" w:cs="Times New Roman"/>
                <w:sz w:val="24"/>
                <w:szCs w:val="24"/>
                <w:lang w:val="kk-KZ"/>
              </w:rPr>
              <w:t>гүлді күту.</w:t>
            </w:r>
          </w:p>
          <w:p w14:paraId="617864D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Учаскеде өсетін өсімдіктерді өз бетінше қорғауды үйрету; гүлге ұқыпты қарауды және сүюді тәрбиелеу.</w:t>
            </w:r>
          </w:p>
          <w:p w14:paraId="62C27AE1"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roofErr w:type="spellStart"/>
            <w:r>
              <w:rPr>
                <w:rFonts w:ascii="Times New Roman" w:eastAsia="Times New Roman" w:hAnsi="Times New Roman" w:cs="Times New Roman"/>
                <w:b/>
                <w:sz w:val="24"/>
                <w:szCs w:val="24"/>
              </w:rPr>
              <w:t>Осындай</w:t>
            </w:r>
            <w:proofErr w:type="spellEnd"/>
            <w:r>
              <w:rPr>
                <w:rFonts w:ascii="Times New Roman" w:eastAsia="Times New Roman" w:hAnsi="Times New Roman" w:cs="Times New Roman"/>
                <w:b/>
                <w:sz w:val="24"/>
                <w:szCs w:val="24"/>
              </w:rPr>
              <w:t xml:space="preserve"> бола </w:t>
            </w:r>
            <w:proofErr w:type="spellStart"/>
            <w:r>
              <w:rPr>
                <w:rFonts w:ascii="Times New Roman" w:eastAsia="Times New Roman" w:hAnsi="Times New Roman" w:cs="Times New Roman"/>
                <w:b/>
                <w:sz w:val="24"/>
                <w:szCs w:val="24"/>
              </w:rPr>
              <w:t>ма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болмай</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59F0E899"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w:t>
            </w:r>
            <w:proofErr w:type="gramStart"/>
            <w:r>
              <w:rPr>
                <w:rFonts w:ascii="Times New Roman" w:eastAsia="Times New Roman" w:hAnsi="Times New Roman" w:cs="Times New Roman"/>
                <w:sz w:val="24"/>
                <w:szCs w:val="24"/>
              </w:rPr>
              <w:t>ра</w:t>
            </w:r>
            <w:proofErr w:type="gramEnd"/>
            <w:r>
              <w:rPr>
                <w:rFonts w:ascii="Times New Roman" w:eastAsia="Times New Roman" w:hAnsi="Times New Roman" w:cs="Times New Roman"/>
                <w:sz w:val="24"/>
                <w:szCs w:val="24"/>
              </w:rPr>
              <w:t>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жауабын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түсіндіруді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p w14:paraId="0A180DC7"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w:t>
            </w:r>
            <w:proofErr w:type="spellEnd"/>
            <w:r>
              <w:rPr>
                <w:rFonts w:ascii="Times New Roman" w:eastAsia="Times New Roman" w:hAnsi="Times New Roman" w:cs="Times New Roman"/>
                <w:sz w:val="24"/>
                <w:szCs w:val="24"/>
              </w:rPr>
              <w:t>?</w:t>
            </w:r>
          </w:p>
          <w:p w14:paraId="57D536C0"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Қараңғы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қадағалау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тартылатын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қозғалысына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Өсімдіктер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өсу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үшін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w:t>
            </w:r>
          </w:p>
          <w:p w14:paraId="6A5CD27B" w14:textId="29A24B14" w:rsidR="00BE016C" w:rsidRPr="005A68D0" w:rsidRDefault="00BE016C" w:rsidP="00BE016C">
            <w:pPr>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w:t>
            </w:r>
          </w:p>
        </w:tc>
        <w:tc>
          <w:tcPr>
            <w:tcW w:w="3099" w:type="dxa"/>
            <w:tcBorders>
              <w:top w:val="single" w:sz="6" w:space="0" w:color="CCCCCC"/>
              <w:left w:val="single" w:sz="6" w:space="0" w:color="CCCCCC"/>
              <w:bottom w:val="single" w:sz="6" w:space="0" w:color="000000"/>
              <w:right w:val="single" w:sz="6" w:space="0" w:color="000000"/>
            </w:tcBorders>
            <w:shd w:val="clear" w:color="auto" w:fill="auto"/>
          </w:tcPr>
          <w:p w14:paraId="5227043F" w14:textId="77777777" w:rsidR="00BE016C" w:rsidRDefault="00BE016C" w:rsidP="00BE01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Жаңбырлы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күн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туралы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lastRenderedPageBreak/>
              <w:t>сөйлесу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немесе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бақылау</w:t>
            </w:r>
            <w:proofErr w:type="spellEnd"/>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w:t>
            </w:r>
            <w:proofErr w:type="gram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w:t>
            </w:r>
            <w:proofErr w:type="gramStart"/>
            <w:r>
              <w:rPr>
                <w:rFonts w:ascii="Times New Roman" w:eastAsia="Times New Roman" w:hAnsi="Times New Roman" w:cs="Times New Roman"/>
                <w:b/>
                <w:sz w:val="24"/>
                <w:szCs w:val="24"/>
              </w:rPr>
              <w:t>о</w:t>
            </w:r>
            <w:proofErr w:type="gramEnd"/>
            <w:r>
              <w:rPr>
                <w:rFonts w:ascii="Times New Roman" w:eastAsia="Times New Roman" w:hAnsi="Times New Roman" w:cs="Times New Roman"/>
                <w:b/>
                <w:sz w:val="24"/>
                <w:szCs w:val="24"/>
              </w:rPr>
              <w:t>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3DDAD7C1"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табиғат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сезіне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луге</w:t>
            </w:r>
            <w:proofErr w:type="spellEnd"/>
            <w:proofErr w:type="gramEnd"/>
            <w:r>
              <w:rPr>
                <w:rFonts w:ascii="Times New Roman" w:eastAsia="Times New Roman" w:hAnsi="Times New Roman" w:cs="Times New Roman"/>
                <w:sz w:val="24"/>
                <w:szCs w:val="24"/>
              </w:rPr>
              <w:t xml:space="preserve"> баулу; </w:t>
            </w:r>
            <w:proofErr w:type="spellStart"/>
            <w:r>
              <w:rPr>
                <w:rFonts w:ascii="Times New Roman" w:eastAsia="Times New Roman" w:hAnsi="Times New Roman" w:cs="Times New Roman"/>
                <w:sz w:val="24"/>
                <w:szCs w:val="24"/>
              </w:rPr>
              <w:t>табиғи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құбылыстары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жаңбырлы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қажет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заттарды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түсіру</w:t>
            </w:r>
            <w:proofErr w:type="spellEnd"/>
            <w:r>
              <w:rPr>
                <w:rFonts w:ascii="Times New Roman" w:eastAsia="Times New Roman" w:hAnsi="Times New Roman" w:cs="Times New Roman"/>
                <w:sz w:val="24"/>
                <w:szCs w:val="24"/>
              </w:rPr>
              <w:t>.</w:t>
            </w:r>
          </w:p>
          <w:p w14:paraId="0F93CC0D"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Күн</w:t>
            </w:r>
            <w:proofErr w:type="spellEnd"/>
            <w:r>
              <w:rPr>
                <w:rFonts w:ascii="Times New Roman" w:eastAsia="Times New Roman" w:hAnsi="Times New Roman" w:cs="Times New Roman"/>
                <w:b/>
                <w:sz w:val="24"/>
                <w:szCs w:val="24"/>
              </w:rPr>
              <w:t xml:space="preserve"> мен </w:t>
            </w:r>
            <w:proofErr w:type="spellStart"/>
            <w:r>
              <w:rPr>
                <w:rFonts w:ascii="Times New Roman" w:eastAsia="Times New Roman" w:hAnsi="Times New Roman" w:cs="Times New Roman"/>
                <w:b/>
                <w:sz w:val="24"/>
                <w:szCs w:val="24"/>
              </w:rPr>
              <w:t>жаңбыр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407C665"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жан-жаққа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шашырап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соғылмай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вестибуляр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аппаратын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кеңістікті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бағдарлау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жетілдіру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952E8F5"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шетінде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Аспан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шығуға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алаңда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Жаңбыр</w:t>
            </w:r>
            <w:proofErr w:type="spellEnd"/>
            <w:r>
              <w:rPr>
                <w:rFonts w:ascii="Times New Roman" w:eastAsia="Times New Roman" w:hAnsi="Times New Roman" w:cs="Times New Roman"/>
                <w:sz w:val="24"/>
                <w:szCs w:val="24"/>
              </w:rPr>
              <w:t xml:space="preserve">! Тез-тез </w:t>
            </w:r>
            <w:proofErr w:type="spellStart"/>
            <w:r>
              <w:rPr>
                <w:rFonts w:ascii="Times New Roman" w:eastAsia="Times New Roman" w:hAnsi="Times New Roman" w:cs="Times New Roman"/>
                <w:sz w:val="24"/>
                <w:szCs w:val="24"/>
              </w:rPr>
              <w:t>үйге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іңдер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естіп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бәрі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орындықтардың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қайтадан</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Күн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Барыңдар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серуендеңдер</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дейді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басталады</w:t>
            </w:r>
            <w:proofErr w:type="spellEnd"/>
            <w:r>
              <w:rPr>
                <w:rFonts w:ascii="Times New Roman" w:eastAsia="Times New Roman" w:hAnsi="Times New Roman" w:cs="Times New Roman"/>
                <w:sz w:val="24"/>
                <w:szCs w:val="24"/>
              </w:rPr>
              <w:t>.</w:t>
            </w:r>
          </w:p>
          <w:p w14:paraId="6CBFD7CB"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Қапты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көлденең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нысанағ</w:t>
            </w:r>
            <w:proofErr w:type="gramStart"/>
            <w:r>
              <w:rPr>
                <w:rFonts w:ascii="Times New Roman" w:eastAsia="Times New Roman" w:hAnsi="Times New Roman" w:cs="Times New Roman"/>
                <w:b/>
                <w:sz w:val="24"/>
                <w:szCs w:val="24"/>
              </w:rPr>
              <w:t>а</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ла</w:t>
            </w:r>
            <w:proofErr w:type="gramEnd"/>
            <w:r>
              <w:rPr>
                <w:rFonts w:ascii="Times New Roman" w:eastAsia="Times New Roman" w:hAnsi="Times New Roman" w:cs="Times New Roman"/>
                <w:b/>
                <w:sz w:val="24"/>
                <w:szCs w:val="24"/>
              </w:rPr>
              <w:t>қтыру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16C669F4"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Дәлдікке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ептілкке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бейімдеу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көлденең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нысанға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машықтандыру</w:t>
            </w:r>
            <w:proofErr w:type="spellEnd"/>
            <w:r>
              <w:rPr>
                <w:rFonts w:ascii="Times New Roman" w:eastAsia="Times New Roman" w:hAnsi="Times New Roman" w:cs="Times New Roman"/>
                <w:sz w:val="24"/>
                <w:szCs w:val="24"/>
              </w:rPr>
              <w:t>.</w:t>
            </w:r>
          </w:p>
          <w:p w14:paraId="54DB7BFF"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Құралдар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лақ</w:t>
            </w:r>
            <w:proofErr w:type="gramStart"/>
            <w:r>
              <w:rPr>
                <w:rFonts w:ascii="Times New Roman" w:eastAsia="Times New Roman" w:hAnsi="Times New Roman" w:cs="Times New Roman"/>
                <w:sz w:val="24"/>
                <w:szCs w:val="24"/>
              </w:rPr>
              <w:t>тыру</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арналған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салынған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қаптар</w:t>
            </w:r>
            <w:proofErr w:type="spellEnd"/>
            <w:r>
              <w:rPr>
                <w:rFonts w:ascii="Times New Roman" w:eastAsia="Times New Roman" w:hAnsi="Times New Roman" w:cs="Times New Roman"/>
                <w:sz w:val="24"/>
                <w:szCs w:val="24"/>
              </w:rPr>
              <w:t>.</w:t>
            </w:r>
          </w:p>
          <w:p w14:paraId="0330D4FC"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sz w:val="24"/>
                <w:szCs w:val="24"/>
              </w:rPr>
              <w:t>бақшадағы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өністерді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суару</w:t>
            </w:r>
            <w:proofErr w:type="spellEnd"/>
            <w:r>
              <w:rPr>
                <w:rFonts w:ascii="Times New Roman" w:eastAsia="Times New Roman" w:hAnsi="Times New Roman" w:cs="Times New Roman"/>
                <w:sz w:val="24"/>
                <w:szCs w:val="24"/>
              </w:rPr>
              <w:t>.</w:t>
            </w:r>
          </w:p>
          <w:p w14:paraId="036777E1"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 xml:space="preserve">Су </w:t>
            </w:r>
            <w:proofErr w:type="spellStart"/>
            <w:r>
              <w:rPr>
                <w:rFonts w:ascii="Times New Roman" w:eastAsia="Times New Roman" w:hAnsi="Times New Roman" w:cs="Times New Roman"/>
                <w:sz w:val="24"/>
                <w:szCs w:val="24"/>
              </w:rPr>
              <w:t>құй</w:t>
            </w:r>
            <w:proofErr w:type="gramEnd"/>
            <w:r>
              <w:rPr>
                <w:rFonts w:ascii="Times New Roman" w:eastAsia="Times New Roman" w:hAnsi="Times New Roman" w:cs="Times New Roman"/>
                <w:sz w:val="24"/>
                <w:szCs w:val="24"/>
              </w:rPr>
              <w:t>ғышпен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әрекет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машықтандыру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қамқорлыққа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0603BBBD" w14:textId="336EAC49" w:rsidR="00BE016C" w:rsidRPr="005A68D0" w:rsidRDefault="00BE016C" w:rsidP="00BE016C">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sz w:val="24"/>
                <w:szCs w:val="24"/>
              </w:rPr>
              <w:t>Балалардың</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w:t>
            </w:r>
          </w:p>
        </w:tc>
      </w:tr>
      <w:tr w:rsidR="00BE016C" w:rsidRPr="005A68D0" w14:paraId="5A818D0B" w14:textId="77777777" w:rsidTr="00E603EC">
        <w:tc>
          <w:tcPr>
            <w:tcW w:w="2355" w:type="dxa"/>
          </w:tcPr>
          <w:p w14:paraId="0D1105F4"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611E17BD" w14:textId="37D44A2C" w:rsidR="00BE016C" w:rsidRPr="005A68D0" w:rsidRDefault="00BE016C" w:rsidP="00BE016C">
            <w:pPr>
              <w:rPr>
                <w:rFonts w:ascii="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Балаларды киімдерін жүйелі түрде шешуге дағдыландыру, шкаф сөрелеріне киімдерін орналастыру, қолдарын жуу.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BE016C" w:rsidRPr="005A68D0" w14:paraId="45BAB409" w14:textId="77777777" w:rsidTr="004A1A08">
        <w:tc>
          <w:tcPr>
            <w:tcW w:w="2355" w:type="dxa"/>
          </w:tcPr>
          <w:p w14:paraId="0992462D"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4B9AD063" w14:textId="77777777" w:rsidR="00BE016C" w:rsidRPr="005A68D0" w:rsidRDefault="00BE016C" w:rsidP="00BE016C">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5151C556" w14:textId="77777777" w:rsidR="00BE016C" w:rsidRPr="00C74562" w:rsidRDefault="00BE016C" w:rsidP="00BE016C">
            <w:pPr>
              <w:widowControl w:val="0"/>
              <w:rPr>
                <w:rFonts w:ascii="Times New Roman" w:eastAsia="Times New Roman" w:hAnsi="Times New Roman" w:cs="Times New Roman"/>
                <w:b/>
                <w:sz w:val="24"/>
                <w:szCs w:val="24"/>
                <w:lang w:val="kk-KZ"/>
              </w:rPr>
            </w:pPr>
            <w:r w:rsidRPr="00C74562">
              <w:rPr>
                <w:rFonts w:ascii="Times New Roman" w:eastAsia="Times New Roman" w:hAnsi="Times New Roman" w:cs="Times New Roman"/>
                <w:b/>
                <w:sz w:val="24"/>
                <w:szCs w:val="24"/>
                <w:lang w:val="kk-KZ"/>
              </w:rPr>
              <w:t>Сөйлеуді дамытудан ойын-жаттығу.</w:t>
            </w:r>
          </w:p>
          <w:p w14:paraId="490C684E" w14:textId="77777777" w:rsidR="00BE016C" w:rsidRPr="00C74562" w:rsidRDefault="00BE016C" w:rsidP="00BE016C">
            <w:pPr>
              <w:widowControl w:val="0"/>
              <w:rPr>
                <w:rFonts w:ascii="Times New Roman" w:eastAsia="Times New Roman" w:hAnsi="Times New Roman" w:cs="Times New Roman"/>
                <w:sz w:val="24"/>
                <w:szCs w:val="24"/>
                <w:lang w:val="kk-KZ"/>
              </w:rPr>
            </w:pPr>
            <w:r w:rsidRPr="00C74562">
              <w:rPr>
                <w:rFonts w:ascii="Times New Roman" w:eastAsia="Times New Roman" w:hAnsi="Times New Roman" w:cs="Times New Roman"/>
                <w:sz w:val="24"/>
                <w:szCs w:val="24"/>
                <w:lang w:val="kk-KZ"/>
              </w:rPr>
              <w:t>Қызыл сары, сап-сары.. атты тақпақты жаттау. Дауысты [ұ], [ү] дыбыстары.</w:t>
            </w:r>
          </w:p>
          <w:p w14:paraId="7C0A6009" w14:textId="15766CFB" w:rsidR="00BE016C" w:rsidRPr="00C74562" w:rsidRDefault="00BE016C" w:rsidP="00BE016C">
            <w:pPr>
              <w:widowControl w:val="0"/>
              <w:rPr>
                <w:rFonts w:ascii="Times New Roman" w:eastAsia="Times New Roman" w:hAnsi="Times New Roman" w:cs="Times New Roman"/>
                <w:sz w:val="24"/>
                <w:szCs w:val="24"/>
                <w:lang w:val="kk-KZ"/>
              </w:rPr>
            </w:pPr>
            <w:r w:rsidRPr="00C74562">
              <w:rPr>
                <w:rFonts w:ascii="Times New Roman" w:eastAsia="Times New Roman" w:hAnsi="Times New Roman" w:cs="Times New Roman"/>
                <w:sz w:val="24"/>
                <w:szCs w:val="24"/>
                <w:lang w:val="kk-KZ"/>
              </w:rPr>
              <w:t>Мақсат-міндеттері. Балаларға күзгі құбылыстың бірі, жапырақтардың түсуі жөнінде мағлұмат беру, ересектің соңынан күз туралы көркем сөзді қайталап, жаттауды үйрету.</w:t>
            </w:r>
          </w:p>
          <w:p w14:paraId="7B3FA442" w14:textId="74D301BC" w:rsidR="003D03A1" w:rsidRPr="003D03A1" w:rsidRDefault="003D03A1" w:rsidP="00BE016C">
            <w:pPr>
              <w:widowControl w:val="0"/>
              <w:rPr>
                <w:rFonts w:ascii="Times New Roman" w:eastAsia="Times New Roman" w:hAnsi="Times New Roman" w:cs="Times New Roman"/>
                <w:b/>
                <w:bCs/>
                <w:sz w:val="24"/>
                <w:szCs w:val="24"/>
                <w:lang w:val="kk-KZ"/>
              </w:rPr>
            </w:pPr>
            <w:r w:rsidRPr="003D03A1">
              <w:rPr>
                <w:rFonts w:ascii="Times New Roman" w:eastAsia="Times New Roman" w:hAnsi="Times New Roman" w:cs="Times New Roman"/>
                <w:b/>
                <w:bCs/>
                <w:sz w:val="24"/>
                <w:szCs w:val="24"/>
                <w:lang w:val="kk-KZ"/>
              </w:rPr>
              <w:t>(сөйдеуді дамыту, коммуникативтік әрекет)</w:t>
            </w:r>
          </w:p>
          <w:p w14:paraId="35132218" w14:textId="77777777" w:rsidR="00BE016C" w:rsidRPr="00C74562" w:rsidRDefault="00BE016C" w:rsidP="00BE016C">
            <w:pPr>
              <w:widowControl w:val="0"/>
              <w:rPr>
                <w:rFonts w:ascii="Times New Roman" w:eastAsia="Times New Roman" w:hAnsi="Times New Roman" w:cs="Times New Roman"/>
                <w:sz w:val="24"/>
                <w:szCs w:val="24"/>
                <w:lang w:val="kk-KZ"/>
              </w:rPr>
            </w:pPr>
          </w:p>
          <w:p w14:paraId="3A0FD10E" w14:textId="77777777" w:rsidR="00BE016C" w:rsidRPr="00C74562" w:rsidRDefault="00BE016C" w:rsidP="00BE016C">
            <w:pPr>
              <w:widowControl w:val="0"/>
              <w:rPr>
                <w:rFonts w:ascii="Times New Roman" w:eastAsia="Times New Roman" w:hAnsi="Times New Roman" w:cs="Times New Roman"/>
                <w:b/>
                <w:sz w:val="24"/>
                <w:szCs w:val="24"/>
                <w:lang w:val="kk-KZ"/>
              </w:rPr>
            </w:pPr>
            <w:r w:rsidRPr="00C74562">
              <w:rPr>
                <w:rFonts w:ascii="Times New Roman" w:eastAsia="Times New Roman" w:hAnsi="Times New Roman" w:cs="Times New Roman"/>
                <w:b/>
                <w:sz w:val="24"/>
                <w:szCs w:val="24"/>
                <w:lang w:val="kk-KZ"/>
              </w:rPr>
              <w:t>"Торғайлар мен қарғалар" театрландырылған ойын.</w:t>
            </w:r>
          </w:p>
          <w:p w14:paraId="0BD3D3DD" w14:textId="77777777" w:rsidR="00BE016C" w:rsidRPr="00C74562" w:rsidRDefault="00BE016C" w:rsidP="00BE016C">
            <w:pPr>
              <w:widowControl w:val="0"/>
              <w:rPr>
                <w:rFonts w:ascii="Times New Roman" w:eastAsia="Times New Roman" w:hAnsi="Times New Roman" w:cs="Times New Roman"/>
                <w:sz w:val="24"/>
                <w:szCs w:val="24"/>
                <w:lang w:val="kk-KZ"/>
              </w:rPr>
            </w:pPr>
            <w:r w:rsidRPr="00C74562">
              <w:rPr>
                <w:rFonts w:ascii="Times New Roman" w:eastAsia="Times New Roman" w:hAnsi="Times New Roman" w:cs="Times New Roman"/>
                <w:sz w:val="24"/>
                <w:szCs w:val="24"/>
                <w:lang w:val="kk-KZ"/>
              </w:rPr>
              <w:t>Мақсат-міндеттері. зейінді, төзімділікті, ептілікті дамыту.</w:t>
            </w:r>
          </w:p>
          <w:p w14:paraId="58738D97" w14:textId="77777777" w:rsidR="00BE016C" w:rsidRPr="00C74562" w:rsidRDefault="00BE016C" w:rsidP="00BE016C">
            <w:pPr>
              <w:widowControl w:val="0"/>
              <w:rPr>
                <w:rFonts w:ascii="Times New Roman" w:eastAsia="Times New Roman" w:hAnsi="Times New Roman" w:cs="Times New Roman"/>
                <w:sz w:val="24"/>
                <w:szCs w:val="24"/>
                <w:lang w:val="kk-KZ"/>
              </w:rPr>
            </w:pPr>
            <w:r w:rsidRPr="00C74562">
              <w:rPr>
                <w:rFonts w:ascii="Times New Roman" w:eastAsia="Times New Roman" w:hAnsi="Times New Roman" w:cs="Times New Roman"/>
                <w:sz w:val="24"/>
                <w:szCs w:val="24"/>
                <w:lang w:val="kk-KZ"/>
              </w:rPr>
              <w:lastRenderedPageBreak/>
              <w:t>Барысы: балалар екі топқа бөлінеді: "Торғайлар" және "Қарғалар"; содан кейін бір-біріне арқаларымен екі қатарда тұрады. Педагог атаған топ ұстап алады; аты аталмаған топ "үйлерге" қашады (орындықтарда немесе белгілі бір сызыққа дейін). Педагог баяу сөйлейді: «Қар... - ға ... -лар...». Осы сәтте екі топ қашып кетуге дайын болады.</w:t>
            </w:r>
          </w:p>
          <w:p w14:paraId="0D394DF8" w14:textId="253AE3A2" w:rsidR="00BE016C" w:rsidRPr="005A68D0" w:rsidRDefault="00BE016C" w:rsidP="00BE016C">
            <w:pPr>
              <w:rPr>
                <w:rFonts w:ascii="Times New Roman" w:eastAsia="Times New Roman" w:hAnsi="Times New Roman" w:cs="Times New Roman"/>
                <w:b/>
                <w:i/>
                <w:color w:val="000000"/>
                <w:sz w:val="24"/>
                <w:szCs w:val="24"/>
                <w:lang w:val="kk-KZ" w:eastAsia="ru-RU"/>
              </w:rPr>
            </w:pPr>
            <w:r w:rsidRPr="004A1A08">
              <w:rPr>
                <w:rFonts w:ascii="Times New Roman" w:eastAsia="Times New Roman" w:hAnsi="Times New Roman" w:cs="Times New Roman"/>
                <w:sz w:val="24"/>
                <w:szCs w:val="24"/>
                <w:lang w:val="kk-KZ"/>
              </w:rPr>
              <w:t xml:space="preserve">Қарапайым нұсқа: педагог атаған топ қол шапалақтайды, ал екінші топ орындарында қалады.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көркем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әдебиет</w:t>
            </w:r>
            <w:proofErr w:type="spellEnd"/>
            <w:r w:rsidR="001F390E">
              <w:rPr>
                <w:rFonts w:ascii="Times New Roman" w:eastAsia="Times New Roman" w:hAnsi="Times New Roman" w:cs="Times New Roman"/>
                <w:b/>
                <w:sz w:val="24"/>
                <w:szCs w:val="24"/>
              </w:rPr>
              <w:t xml:space="preserve">, </w:t>
            </w:r>
            <w:proofErr w:type="spellStart"/>
            <w:r w:rsidR="001F390E">
              <w:rPr>
                <w:rFonts w:ascii="Times New Roman" w:eastAsia="Times New Roman" w:hAnsi="Times New Roman" w:cs="Times New Roman"/>
                <w:b/>
                <w:sz w:val="24"/>
                <w:szCs w:val="24"/>
              </w:rPr>
              <w:t>коммуникативтік</w:t>
            </w:r>
            <w:proofErr w:type="spellEnd"/>
            <w:r w:rsidR="001F390E">
              <w:rPr>
                <w:rFonts w:ascii="Times New Roman" w:eastAsia="Times New Roman" w:hAnsi="Times New Roman" w:cs="Times New Roman"/>
                <w:b/>
                <w:sz w:val="24"/>
                <w:szCs w:val="24"/>
              </w:rPr>
              <w:t xml:space="preserve"> </w:t>
            </w:r>
            <w:proofErr w:type="spellStart"/>
            <w:r w:rsidR="001F390E">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c>
          <w:tcPr>
            <w:tcW w:w="2320" w:type="dxa"/>
            <w:tcBorders>
              <w:top w:val="single" w:sz="6" w:space="0" w:color="CCCCCC"/>
              <w:left w:val="single" w:sz="6" w:space="0" w:color="CCCCCC"/>
              <w:bottom w:val="single" w:sz="6" w:space="0" w:color="000000"/>
              <w:right w:val="single" w:sz="6" w:space="0" w:color="000000"/>
            </w:tcBorders>
            <w:shd w:val="clear" w:color="auto" w:fill="auto"/>
          </w:tcPr>
          <w:p w14:paraId="319A5296"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Математика негіздерінен ойын-жаттығу.</w:t>
            </w:r>
          </w:p>
          <w:p w14:paraId="085F07C8"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"Сан алуан жапырақтар".</w:t>
            </w:r>
          </w:p>
          <w:p w14:paraId="40BA3B7A" w14:textId="5DF6864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Балалардың "көп", "біреу", "бірде-біреуі жоқ" деген ұғымдарды ажырату дағдыларын жетілдіру; заттарды бір қатарға, реті бойынша, бір бағытта солдан оңға қарай оң қолымен орналастыру дағдыларын қалыптастыру; қолдың ұсақ моторикасын, көз мөлшері, зейінді, есте сақтау қабілетін, жағымды эмоцияларды дамыту.</w:t>
            </w:r>
          </w:p>
          <w:p w14:paraId="558A2ABB" w14:textId="58838B8A" w:rsidR="003D03A1" w:rsidRPr="003D03A1" w:rsidRDefault="003D03A1" w:rsidP="00BE016C">
            <w:pPr>
              <w:widowControl w:val="0"/>
              <w:rPr>
                <w:rFonts w:ascii="Times New Roman" w:eastAsia="Times New Roman" w:hAnsi="Times New Roman" w:cs="Times New Roman"/>
                <w:b/>
                <w:bCs/>
                <w:sz w:val="24"/>
                <w:szCs w:val="24"/>
                <w:lang w:val="kk-KZ"/>
              </w:rPr>
            </w:pPr>
            <w:r w:rsidRPr="003D03A1">
              <w:rPr>
                <w:rFonts w:ascii="Times New Roman" w:eastAsia="Times New Roman" w:hAnsi="Times New Roman" w:cs="Times New Roman"/>
                <w:b/>
                <w:bCs/>
                <w:sz w:val="24"/>
                <w:szCs w:val="24"/>
                <w:lang w:val="kk-KZ"/>
              </w:rPr>
              <w:t xml:space="preserve">(математика </w:t>
            </w:r>
            <w:r w:rsidRPr="003D03A1">
              <w:rPr>
                <w:rFonts w:ascii="Times New Roman" w:eastAsia="Times New Roman" w:hAnsi="Times New Roman" w:cs="Times New Roman"/>
                <w:b/>
                <w:bCs/>
                <w:sz w:val="24"/>
                <w:szCs w:val="24"/>
                <w:lang w:val="kk-KZ"/>
              </w:rPr>
              <w:lastRenderedPageBreak/>
              <w:t>негіздері, танымдық әрекет)</w:t>
            </w:r>
          </w:p>
          <w:p w14:paraId="43889D86" w14:textId="77777777" w:rsidR="00BE016C" w:rsidRPr="001F390E" w:rsidRDefault="00BE016C" w:rsidP="00BE016C">
            <w:pPr>
              <w:widowControl w:val="0"/>
              <w:rPr>
                <w:rFonts w:ascii="Times New Roman" w:eastAsia="Times New Roman" w:hAnsi="Times New Roman" w:cs="Times New Roman"/>
                <w:sz w:val="24"/>
                <w:szCs w:val="24"/>
                <w:lang w:val="kk-KZ"/>
              </w:rPr>
            </w:pPr>
          </w:p>
          <w:p w14:paraId="6B0FEE3A" w14:textId="015D45A8"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 xml:space="preserve">"Ұшады ұшпайды, өседі өспейді" </w:t>
            </w:r>
            <w:r w:rsidR="001F390E">
              <w:rPr>
                <w:rFonts w:ascii="Times New Roman" w:eastAsia="Times New Roman" w:hAnsi="Times New Roman" w:cs="Times New Roman"/>
                <w:b/>
                <w:sz w:val="24"/>
                <w:szCs w:val="24"/>
                <w:lang w:val="kk-KZ"/>
              </w:rPr>
              <w:t>қимылды ойын.</w:t>
            </w:r>
          </w:p>
          <w:p w14:paraId="5D330B06"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Балалардың танымдық қабілетін дамыту.</w:t>
            </w:r>
          </w:p>
          <w:p w14:paraId="1CCBDFD2" w14:textId="67BE0FCE" w:rsidR="001F390E" w:rsidRPr="001F390E" w:rsidRDefault="00BE016C" w:rsidP="001F390E">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sz w:val="24"/>
                <w:szCs w:val="24"/>
                <w:lang w:val="kk-KZ"/>
              </w:rPr>
              <w:t xml:space="preserve">Барысы: педагог затты атайды, егер ол ұшса, балалар қолдарымен қанат қағуды көрсетеді; егер ол ұшпаса, олар қолдарын тізеге қояды. Егер ол өссе, олар қолдарын жоғары көтереді, егер өспесе, олар қолмен жабады. </w:t>
            </w:r>
            <w:r w:rsidRPr="001F390E">
              <w:rPr>
                <w:rFonts w:ascii="Times New Roman" w:eastAsia="Times New Roman" w:hAnsi="Times New Roman" w:cs="Times New Roman"/>
                <w:b/>
                <w:sz w:val="24"/>
                <w:szCs w:val="24"/>
                <w:lang w:val="kk-KZ"/>
              </w:rPr>
              <w:t>(</w:t>
            </w:r>
            <w:r w:rsidR="001F390E">
              <w:rPr>
                <w:rFonts w:ascii="Times New Roman" w:eastAsia="Times New Roman" w:hAnsi="Times New Roman" w:cs="Times New Roman"/>
                <w:b/>
                <w:sz w:val="24"/>
                <w:szCs w:val="24"/>
                <w:lang w:val="kk-KZ"/>
              </w:rPr>
              <w:t>музыка, шығармашылық әрекет</w:t>
            </w:r>
            <w:r w:rsidRPr="001F390E">
              <w:rPr>
                <w:rFonts w:ascii="Times New Roman" w:eastAsia="Times New Roman" w:hAnsi="Times New Roman" w:cs="Times New Roman"/>
                <w:b/>
                <w:sz w:val="24"/>
                <w:szCs w:val="24"/>
                <w:lang w:val="kk-KZ"/>
              </w:rPr>
              <w:t>)</w:t>
            </w:r>
          </w:p>
          <w:p w14:paraId="6A70DB10" w14:textId="05307C9A" w:rsidR="00BE016C" w:rsidRPr="005A68D0" w:rsidRDefault="00BE016C" w:rsidP="00BE016C">
            <w:pPr>
              <w:rPr>
                <w:rFonts w:ascii="Times New Roman" w:eastAsia="Times New Roman" w:hAnsi="Times New Roman" w:cs="Times New Roman"/>
                <w:color w:val="000000"/>
                <w:sz w:val="24"/>
                <w:szCs w:val="24"/>
                <w:lang w:val="kk-KZ" w:eastAsia="ru-RU"/>
              </w:rPr>
            </w:pPr>
          </w:p>
        </w:tc>
        <w:tc>
          <w:tcPr>
            <w:tcW w:w="2524" w:type="dxa"/>
            <w:tcBorders>
              <w:top w:val="single" w:sz="6" w:space="0" w:color="CCCCCC"/>
              <w:left w:val="single" w:sz="6" w:space="0" w:color="CCCCCC"/>
              <w:bottom w:val="single" w:sz="6" w:space="0" w:color="000000"/>
              <w:right w:val="single" w:sz="6" w:space="0" w:color="000000"/>
            </w:tcBorders>
            <w:shd w:val="clear" w:color="auto" w:fill="auto"/>
          </w:tcPr>
          <w:p w14:paraId="0B007784" w14:textId="77777777" w:rsidR="00BE016C" w:rsidRDefault="00BE016C" w:rsidP="00BE01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таныстырудан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r>
              <w:rPr>
                <w:rFonts w:ascii="Times New Roman" w:eastAsia="Times New Roman" w:hAnsi="Times New Roman" w:cs="Times New Roman"/>
                <w:b/>
                <w:sz w:val="24"/>
                <w:szCs w:val="24"/>
              </w:rPr>
              <w:t>.</w:t>
            </w:r>
          </w:p>
          <w:p w14:paraId="2BF5BE39"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"Аула </w:t>
            </w:r>
            <w:proofErr w:type="spellStart"/>
            <w:r>
              <w:rPr>
                <w:rFonts w:ascii="Times New Roman" w:eastAsia="Times New Roman" w:hAnsi="Times New Roman" w:cs="Times New Roman"/>
                <w:sz w:val="24"/>
                <w:szCs w:val="24"/>
              </w:rPr>
              <w:t>сыпырушы</w:t>
            </w:r>
            <w:proofErr w:type="spellEnd"/>
            <w:r>
              <w:rPr>
                <w:rFonts w:ascii="Times New Roman" w:eastAsia="Times New Roman" w:hAnsi="Times New Roman" w:cs="Times New Roman"/>
                <w:sz w:val="24"/>
                <w:szCs w:val="24"/>
              </w:rPr>
              <w:t>".</w:t>
            </w:r>
          </w:p>
          <w:p w14:paraId="0D8F5E30" w14:textId="1D415E5A"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аула </w:t>
            </w:r>
            <w:proofErr w:type="spellStart"/>
            <w:r>
              <w:rPr>
                <w:rFonts w:ascii="Times New Roman" w:eastAsia="Times New Roman" w:hAnsi="Times New Roman" w:cs="Times New Roman"/>
                <w:sz w:val="24"/>
                <w:szCs w:val="24"/>
              </w:rPr>
              <w:t>сыпырушының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таныстыру</w:t>
            </w:r>
            <w:proofErr w:type="spellEnd"/>
            <w:r>
              <w:rPr>
                <w:rFonts w:ascii="Times New Roman" w:eastAsia="Times New Roman" w:hAnsi="Times New Roman" w:cs="Times New Roman"/>
                <w:sz w:val="24"/>
                <w:szCs w:val="24"/>
              </w:rPr>
              <w:t xml:space="preserve">; аула </w:t>
            </w:r>
            <w:proofErr w:type="spellStart"/>
            <w:r>
              <w:rPr>
                <w:rFonts w:ascii="Times New Roman" w:eastAsia="Times New Roman" w:hAnsi="Times New Roman" w:cs="Times New Roman"/>
                <w:sz w:val="24"/>
                <w:szCs w:val="24"/>
              </w:rPr>
              <w:t>сыпырушының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атқаратын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жұмысының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ерекшелігі</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еңбек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нәтижесінің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маңызы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proofErr w:type="gramStart"/>
            <w:r w:rsidR="001F390E">
              <w:rPr>
                <w:rFonts w:ascii="Times New Roman" w:eastAsia="Times New Roman" w:hAnsi="Times New Roman" w:cs="Times New Roman"/>
                <w:sz w:val="24"/>
                <w:szCs w:val="24"/>
              </w:rPr>
              <w:t>.</w:t>
            </w:r>
            <w:r w:rsidR="001F390E" w:rsidRPr="001F390E">
              <w:rPr>
                <w:rFonts w:ascii="Times New Roman" w:eastAsia="Times New Roman" w:hAnsi="Times New Roman" w:cs="Times New Roman"/>
                <w:b/>
                <w:bCs/>
                <w:sz w:val="24"/>
                <w:szCs w:val="24"/>
              </w:rPr>
              <w:t>(</w:t>
            </w:r>
            <w:proofErr w:type="spellStart"/>
            <w:proofErr w:type="gramEnd"/>
            <w:r w:rsidR="001F390E" w:rsidRPr="001F390E">
              <w:rPr>
                <w:rFonts w:ascii="Times New Roman" w:eastAsia="Times New Roman" w:hAnsi="Times New Roman" w:cs="Times New Roman"/>
                <w:b/>
                <w:bCs/>
                <w:sz w:val="24"/>
                <w:szCs w:val="24"/>
              </w:rPr>
              <w:t>қоршаған</w:t>
            </w:r>
            <w:proofErr w:type="spellEnd"/>
            <w:r w:rsidR="001F390E" w:rsidRPr="001F390E">
              <w:rPr>
                <w:rFonts w:ascii="Times New Roman" w:eastAsia="Times New Roman" w:hAnsi="Times New Roman" w:cs="Times New Roman"/>
                <w:b/>
                <w:bCs/>
                <w:sz w:val="24"/>
                <w:szCs w:val="24"/>
              </w:rPr>
              <w:t xml:space="preserve"> </w:t>
            </w:r>
            <w:proofErr w:type="spellStart"/>
            <w:r w:rsidR="001F390E" w:rsidRPr="001F390E">
              <w:rPr>
                <w:rFonts w:ascii="Times New Roman" w:eastAsia="Times New Roman" w:hAnsi="Times New Roman" w:cs="Times New Roman"/>
                <w:b/>
                <w:bCs/>
                <w:sz w:val="24"/>
                <w:szCs w:val="24"/>
              </w:rPr>
              <w:t>ортамен</w:t>
            </w:r>
            <w:proofErr w:type="spellEnd"/>
            <w:r w:rsidR="001F390E" w:rsidRPr="001F390E">
              <w:rPr>
                <w:rFonts w:ascii="Times New Roman" w:eastAsia="Times New Roman" w:hAnsi="Times New Roman" w:cs="Times New Roman"/>
                <w:b/>
                <w:bCs/>
                <w:sz w:val="24"/>
                <w:szCs w:val="24"/>
              </w:rPr>
              <w:t xml:space="preserve"> </w:t>
            </w:r>
            <w:proofErr w:type="spellStart"/>
            <w:r w:rsidR="001F390E" w:rsidRPr="001F390E">
              <w:rPr>
                <w:rFonts w:ascii="Times New Roman" w:eastAsia="Times New Roman" w:hAnsi="Times New Roman" w:cs="Times New Roman"/>
                <w:b/>
                <w:bCs/>
                <w:sz w:val="24"/>
                <w:szCs w:val="24"/>
              </w:rPr>
              <w:t>танысу</w:t>
            </w:r>
            <w:proofErr w:type="spellEnd"/>
            <w:r w:rsidR="001F390E" w:rsidRPr="001F390E">
              <w:rPr>
                <w:rFonts w:ascii="Times New Roman" w:eastAsia="Times New Roman" w:hAnsi="Times New Roman" w:cs="Times New Roman"/>
                <w:b/>
                <w:bCs/>
                <w:sz w:val="24"/>
                <w:szCs w:val="24"/>
              </w:rPr>
              <w:t xml:space="preserve">, </w:t>
            </w:r>
            <w:proofErr w:type="spellStart"/>
            <w:r w:rsidR="001F390E" w:rsidRPr="001F390E">
              <w:rPr>
                <w:rFonts w:ascii="Times New Roman" w:eastAsia="Times New Roman" w:hAnsi="Times New Roman" w:cs="Times New Roman"/>
                <w:b/>
                <w:bCs/>
                <w:sz w:val="24"/>
                <w:szCs w:val="24"/>
              </w:rPr>
              <w:t>әлеуметтік</w:t>
            </w:r>
            <w:proofErr w:type="spellEnd"/>
            <w:r w:rsidR="001F390E" w:rsidRPr="001F390E">
              <w:rPr>
                <w:rFonts w:ascii="Times New Roman" w:eastAsia="Times New Roman" w:hAnsi="Times New Roman" w:cs="Times New Roman"/>
                <w:b/>
                <w:bCs/>
                <w:sz w:val="24"/>
                <w:szCs w:val="24"/>
              </w:rPr>
              <w:t xml:space="preserve"> </w:t>
            </w:r>
            <w:proofErr w:type="spellStart"/>
            <w:r w:rsidR="001F390E" w:rsidRPr="001F390E">
              <w:rPr>
                <w:rFonts w:ascii="Times New Roman" w:eastAsia="Times New Roman" w:hAnsi="Times New Roman" w:cs="Times New Roman"/>
                <w:b/>
                <w:bCs/>
                <w:sz w:val="24"/>
                <w:szCs w:val="24"/>
              </w:rPr>
              <w:t>әрекет</w:t>
            </w:r>
            <w:proofErr w:type="spellEnd"/>
            <w:r w:rsidR="001F390E" w:rsidRPr="001F390E">
              <w:rPr>
                <w:rFonts w:ascii="Times New Roman" w:eastAsia="Times New Roman" w:hAnsi="Times New Roman" w:cs="Times New Roman"/>
                <w:b/>
                <w:bCs/>
                <w:sz w:val="24"/>
                <w:szCs w:val="24"/>
              </w:rPr>
              <w:t>)</w:t>
            </w:r>
          </w:p>
          <w:p w14:paraId="3691A393" w14:textId="77777777" w:rsidR="001F390E" w:rsidRPr="001F390E" w:rsidRDefault="001F390E" w:rsidP="00BE016C">
            <w:pPr>
              <w:widowControl w:val="0"/>
              <w:rPr>
                <w:rFonts w:ascii="Times New Roman" w:eastAsia="Times New Roman" w:hAnsi="Times New Roman" w:cs="Times New Roman"/>
                <w:b/>
                <w:bCs/>
                <w:sz w:val="24"/>
                <w:szCs w:val="24"/>
              </w:rPr>
            </w:pPr>
          </w:p>
          <w:p w14:paraId="38434A6C" w14:textId="77777777" w:rsidR="00BE016C" w:rsidRDefault="00BE016C" w:rsidP="00BE016C">
            <w:pPr>
              <w:rPr>
                <w:rFonts w:ascii="Times New Roman" w:eastAsia="Times New Roman" w:hAnsi="Times New Roman" w:cs="Times New Roman"/>
                <w:b/>
                <w:color w:val="000000"/>
                <w:sz w:val="24"/>
                <w:szCs w:val="24"/>
                <w:lang w:val="kk-KZ" w:eastAsia="ru-RU"/>
              </w:rPr>
            </w:pPr>
          </w:p>
          <w:p w14:paraId="5512A1F1" w14:textId="77777777" w:rsidR="00B2715A" w:rsidRDefault="00B2715A" w:rsidP="00BE016C">
            <w:pPr>
              <w:rPr>
                <w:rFonts w:ascii="Times New Roman" w:eastAsia="Times New Roman" w:hAnsi="Times New Roman" w:cs="Times New Roman"/>
                <w:b/>
                <w:color w:val="000000"/>
                <w:sz w:val="24"/>
                <w:szCs w:val="24"/>
                <w:lang w:val="kk-KZ" w:eastAsia="ru-RU"/>
              </w:rPr>
            </w:pPr>
          </w:p>
          <w:p w14:paraId="52EDACB2" w14:textId="77777777" w:rsidR="00B2715A" w:rsidRDefault="00B2715A" w:rsidP="00BE016C">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«Ғажайып түстер»</w:t>
            </w:r>
          </w:p>
          <w:p w14:paraId="366826C7" w14:textId="77777777" w:rsidR="00B2715A" w:rsidRDefault="00B2715A" w:rsidP="00BE016C">
            <w:pPr>
              <w:rPr>
                <w:rFonts w:ascii="Times New Roman" w:eastAsia="Times New Roman" w:hAnsi="Times New Roman" w:cs="Times New Roman"/>
                <w:bCs/>
                <w:color w:val="000000"/>
                <w:sz w:val="24"/>
                <w:szCs w:val="24"/>
                <w:lang w:val="kk-KZ" w:eastAsia="ru-RU"/>
              </w:rPr>
            </w:pPr>
            <w:r w:rsidRPr="00B2715A">
              <w:rPr>
                <w:rFonts w:ascii="Times New Roman" w:eastAsia="Times New Roman" w:hAnsi="Times New Roman" w:cs="Times New Roman"/>
                <w:bCs/>
                <w:color w:val="000000"/>
                <w:sz w:val="24"/>
                <w:szCs w:val="24"/>
                <w:lang w:val="kk-KZ" w:eastAsia="ru-RU"/>
              </w:rPr>
              <w:t>Мақсат</w:t>
            </w:r>
            <w:r w:rsidRPr="00C74562">
              <w:rPr>
                <w:rFonts w:ascii="Times New Roman" w:eastAsia="Times New Roman" w:hAnsi="Times New Roman" w:cs="Times New Roman"/>
                <w:bCs/>
                <w:color w:val="000000"/>
                <w:sz w:val="24"/>
                <w:szCs w:val="24"/>
                <w:lang w:val="kk-KZ" w:eastAsia="ru-RU"/>
              </w:rPr>
              <w:t>-м</w:t>
            </w:r>
            <w:r w:rsidRPr="00B2715A">
              <w:rPr>
                <w:rFonts w:ascii="Times New Roman" w:eastAsia="Times New Roman" w:hAnsi="Times New Roman" w:cs="Times New Roman"/>
                <w:bCs/>
                <w:color w:val="000000"/>
                <w:sz w:val="24"/>
                <w:szCs w:val="24"/>
                <w:lang w:val="kk-KZ" w:eastAsia="ru-RU"/>
              </w:rPr>
              <w:t>індеттер</w:t>
            </w:r>
          </w:p>
          <w:p w14:paraId="4ACA2CAA" w14:textId="77777777" w:rsidR="00B2715A" w:rsidRDefault="00B2715A" w:rsidP="00BE016C">
            <w:pPr>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Балаларды әсемдікке, ұқыптылыққа, әдемілікке баулу.</w:t>
            </w:r>
            <w:r w:rsidR="001B0BBE">
              <w:rPr>
                <w:rFonts w:ascii="Times New Roman" w:eastAsia="Times New Roman" w:hAnsi="Times New Roman" w:cs="Times New Roman"/>
                <w:bCs/>
                <w:color w:val="000000"/>
                <w:sz w:val="24"/>
                <w:szCs w:val="24"/>
                <w:lang w:val="kk-KZ" w:eastAsia="ru-RU"/>
              </w:rPr>
              <w:t xml:space="preserve"> Түстерді ажырата білуге, есте сақтауға </w:t>
            </w:r>
            <w:r w:rsidR="001B0BBE">
              <w:rPr>
                <w:rFonts w:ascii="Times New Roman" w:eastAsia="Times New Roman" w:hAnsi="Times New Roman" w:cs="Times New Roman"/>
                <w:bCs/>
                <w:color w:val="000000"/>
                <w:sz w:val="24"/>
                <w:szCs w:val="24"/>
                <w:lang w:val="kk-KZ" w:eastAsia="ru-RU"/>
              </w:rPr>
              <w:lastRenderedPageBreak/>
              <w:t xml:space="preserve">баулу.        </w:t>
            </w:r>
          </w:p>
          <w:p w14:paraId="0690E8F5" w14:textId="4204A203" w:rsidR="001B0BBE" w:rsidRPr="001B0BBE" w:rsidRDefault="001B0BBE" w:rsidP="00BE016C">
            <w:pPr>
              <w:rPr>
                <w:rFonts w:ascii="Times New Roman" w:eastAsia="Times New Roman" w:hAnsi="Times New Roman" w:cs="Times New Roman"/>
                <w:b/>
                <w:color w:val="000000"/>
                <w:sz w:val="24"/>
                <w:szCs w:val="24"/>
                <w:lang w:val="kk-KZ" w:eastAsia="ru-RU"/>
              </w:rPr>
            </w:pPr>
            <w:r w:rsidRPr="001B0BBE">
              <w:rPr>
                <w:rFonts w:ascii="Times New Roman" w:eastAsia="Times New Roman" w:hAnsi="Times New Roman" w:cs="Times New Roman"/>
                <w:b/>
                <w:color w:val="000000"/>
                <w:sz w:val="24"/>
                <w:szCs w:val="24"/>
                <w:lang w:val="kk-KZ" w:eastAsia="ru-RU"/>
              </w:rPr>
              <w:t>(жапсыру, шығармашылық әрекет)</w:t>
            </w:r>
          </w:p>
        </w:tc>
        <w:tc>
          <w:tcPr>
            <w:tcW w:w="2440" w:type="dxa"/>
            <w:gridSpan w:val="2"/>
            <w:tcBorders>
              <w:top w:val="single" w:sz="6" w:space="0" w:color="CCCCCC"/>
              <w:left w:val="single" w:sz="6" w:space="0" w:color="CCCCCC"/>
              <w:bottom w:val="single" w:sz="6" w:space="0" w:color="000000"/>
              <w:right w:val="single" w:sz="6" w:space="0" w:color="000000"/>
            </w:tcBorders>
            <w:shd w:val="clear" w:color="auto" w:fill="auto"/>
          </w:tcPr>
          <w:p w14:paraId="097AAA95"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Құрастырудан ойын-жаттығу.</w:t>
            </w:r>
          </w:p>
          <w:p w14:paraId="41EEC9D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"Сары жапырақтар жерге түсті".</w:t>
            </w:r>
          </w:p>
          <w:p w14:paraId="00C1B099" w14:textId="0D831E18" w:rsidR="00BE016C" w:rsidRPr="001F390E" w:rsidRDefault="00BE016C" w:rsidP="00BE016C">
            <w:pPr>
              <w:widowControl w:val="0"/>
              <w:rPr>
                <w:rFonts w:ascii="Times New Roman" w:eastAsia="Times New Roman" w:hAnsi="Times New Roman" w:cs="Times New Roman"/>
                <w:b/>
                <w:bCs/>
                <w:sz w:val="24"/>
                <w:szCs w:val="24"/>
                <w:lang w:val="kk-KZ"/>
              </w:rPr>
            </w:pPr>
            <w:r w:rsidRPr="001F390E">
              <w:rPr>
                <w:rFonts w:ascii="Times New Roman" w:eastAsia="Times New Roman" w:hAnsi="Times New Roman" w:cs="Times New Roman"/>
                <w:sz w:val="24"/>
                <w:szCs w:val="24"/>
                <w:lang w:val="kk-KZ"/>
              </w:rPr>
              <w:t>Мақсат-міндеттері. Балаларды құрастыруға икемді қағазды жұмарлау, бүктемелеу, жыртып алу амалдарымен, қасиеттерімен таныстыру; қағазды жыртып алып, қолдағы кескінді белгілі пішінге, жапыраққа, ұқсатуды үйрету; күз мезгілі жөнінде ұғымдарды кеңейту, жапырақтардың сарғайып түсуі жөніндегі түсініктерді анықтау.</w:t>
            </w:r>
            <w:r w:rsidR="001F390E" w:rsidRPr="001F390E">
              <w:rPr>
                <w:rFonts w:ascii="Times New Roman" w:eastAsia="Times New Roman" w:hAnsi="Times New Roman" w:cs="Times New Roman"/>
                <w:b/>
                <w:bCs/>
                <w:sz w:val="24"/>
                <w:szCs w:val="24"/>
                <w:lang w:val="kk-KZ"/>
              </w:rPr>
              <w:t>(құрастыру, танымдық әрекет)</w:t>
            </w:r>
          </w:p>
          <w:p w14:paraId="24E50AE9" w14:textId="77777777" w:rsidR="001F390E" w:rsidRDefault="001F390E" w:rsidP="00BE016C">
            <w:pPr>
              <w:widowControl w:val="0"/>
              <w:rPr>
                <w:rFonts w:ascii="Times New Roman" w:eastAsia="Times New Roman" w:hAnsi="Times New Roman" w:cs="Times New Roman"/>
                <w:b/>
                <w:bCs/>
                <w:sz w:val="24"/>
                <w:szCs w:val="24"/>
                <w:lang w:val="kk-KZ"/>
              </w:rPr>
            </w:pPr>
          </w:p>
          <w:p w14:paraId="2426D4DA" w14:textId="77777777" w:rsidR="00BE016C" w:rsidRPr="001F390E" w:rsidRDefault="00BE016C" w:rsidP="00BE016C">
            <w:pPr>
              <w:widowControl w:val="0"/>
              <w:rPr>
                <w:rFonts w:ascii="Times New Roman" w:eastAsia="Times New Roman" w:hAnsi="Times New Roman" w:cs="Times New Roman"/>
                <w:sz w:val="24"/>
                <w:szCs w:val="24"/>
                <w:lang w:val="kk-KZ"/>
              </w:rPr>
            </w:pPr>
          </w:p>
          <w:p w14:paraId="00C0725F"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 xml:space="preserve">"Әлемге саяхат" </w:t>
            </w:r>
            <w:r w:rsidRPr="001F390E">
              <w:rPr>
                <w:rFonts w:ascii="Times New Roman" w:eastAsia="Times New Roman" w:hAnsi="Times New Roman" w:cs="Times New Roman"/>
                <w:b/>
                <w:sz w:val="24"/>
                <w:szCs w:val="24"/>
                <w:lang w:val="kk-KZ"/>
              </w:rPr>
              <w:lastRenderedPageBreak/>
              <w:t>театрландырылған ойын.</w:t>
            </w:r>
          </w:p>
          <w:p w14:paraId="71F0670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Өз мінез-құлқын ақтай білу, сенімі мен қиялын дамыту, балалардың білімін дамыту.</w:t>
            </w:r>
          </w:p>
          <w:p w14:paraId="0045A0F3" w14:textId="74F88271" w:rsidR="00BE016C" w:rsidRPr="005A68D0" w:rsidRDefault="00BE016C" w:rsidP="00BE016C">
            <w:pPr>
              <w:rPr>
                <w:rFonts w:ascii="Times New Roman" w:eastAsia="Times New Roman" w:hAnsi="Times New Roman" w:cs="Times New Roman"/>
                <w:b/>
                <w:i/>
                <w:color w:val="000000"/>
                <w:sz w:val="24"/>
                <w:szCs w:val="24"/>
                <w:lang w:val="kk-KZ" w:eastAsia="ru-RU"/>
              </w:rPr>
            </w:pPr>
            <w:r w:rsidRPr="001F390E">
              <w:rPr>
                <w:rFonts w:ascii="Times New Roman" w:eastAsia="Times New Roman" w:hAnsi="Times New Roman" w:cs="Times New Roman"/>
                <w:sz w:val="24"/>
                <w:szCs w:val="24"/>
                <w:lang w:val="kk-KZ"/>
              </w:rPr>
              <w:t xml:space="preserve">Барысы: балаларға әлемді саяхаттау ұсынылады. Олар өздерінің жолдары қайда жатқанын анықтауы керек (шөл даламен, тау соқпағымен, батпақпен, орман, джунгли, кемемен мұхиттың арғы жағына. Мінез-құлқын соған сәйкес өзгертуі керек. </w:t>
            </w:r>
            <w:r w:rsidRPr="001F390E">
              <w:rPr>
                <w:rFonts w:ascii="Times New Roman" w:eastAsia="Times New Roman" w:hAnsi="Times New Roman" w:cs="Times New Roman"/>
                <w:b/>
                <w:sz w:val="24"/>
                <w:szCs w:val="24"/>
                <w:lang w:val="kk-KZ"/>
              </w:rPr>
              <w:t>(</w:t>
            </w:r>
            <w:r w:rsidR="001F390E" w:rsidRPr="001F390E">
              <w:rPr>
                <w:rFonts w:ascii="Times New Roman" w:eastAsia="Times New Roman" w:hAnsi="Times New Roman" w:cs="Times New Roman"/>
                <w:b/>
                <w:sz w:val="24"/>
                <w:szCs w:val="24"/>
                <w:lang w:val="kk-KZ"/>
              </w:rPr>
              <w:t>қазақ тілі, к</w:t>
            </w:r>
            <w:r w:rsidR="00C74562">
              <w:rPr>
                <w:rFonts w:ascii="Times New Roman" w:eastAsia="Times New Roman" w:hAnsi="Times New Roman" w:cs="Times New Roman"/>
                <w:b/>
                <w:sz w:val="24"/>
                <w:szCs w:val="24"/>
                <w:lang w:val="kk-KZ"/>
              </w:rPr>
              <w:t>о</w:t>
            </w:r>
            <w:r w:rsidR="001F390E" w:rsidRPr="001F390E">
              <w:rPr>
                <w:rFonts w:ascii="Times New Roman" w:eastAsia="Times New Roman" w:hAnsi="Times New Roman" w:cs="Times New Roman"/>
                <w:b/>
                <w:sz w:val="24"/>
                <w:szCs w:val="24"/>
                <w:lang w:val="kk-KZ"/>
              </w:rPr>
              <w:t>ммуникативтік әрекет</w:t>
            </w:r>
            <w:r w:rsidRPr="001F390E">
              <w:rPr>
                <w:rFonts w:ascii="Times New Roman" w:eastAsia="Times New Roman" w:hAnsi="Times New Roman" w:cs="Times New Roman"/>
                <w:b/>
                <w:sz w:val="24"/>
                <w:szCs w:val="24"/>
                <w:lang w:val="kk-KZ"/>
              </w:rPr>
              <w:t>)</w:t>
            </w:r>
          </w:p>
        </w:tc>
        <w:tc>
          <w:tcPr>
            <w:tcW w:w="3099" w:type="dxa"/>
            <w:tcBorders>
              <w:top w:val="single" w:sz="6" w:space="0" w:color="CCCCCC"/>
              <w:left w:val="single" w:sz="6" w:space="0" w:color="CCCCCC"/>
              <w:bottom w:val="single" w:sz="6" w:space="0" w:color="000000"/>
              <w:right w:val="single" w:sz="6" w:space="0" w:color="000000"/>
            </w:tcBorders>
            <w:shd w:val="clear" w:color="auto" w:fill="auto"/>
          </w:tcPr>
          <w:p w14:paraId="7DBD36F0"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Сурет салудан ойын-жаттығу.</w:t>
            </w:r>
          </w:p>
          <w:p w14:paraId="5EF18D12"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"Саябаққа күз келді".</w:t>
            </w:r>
          </w:p>
          <w:p w14:paraId="73BDDD5A" w14:textId="01E046B8" w:rsidR="00BE016C"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қылқалам арқылы ағаштарда өскен және ағаштардан жерге түсіп, жерде жатқан сары жапырақтарды салуды үйрету; күз мезгілі туралы, жапырақтардың сарғайып, түскені жөнінде түсініктерін кеңейту.</w:t>
            </w:r>
          </w:p>
          <w:p w14:paraId="1405AB8E" w14:textId="706ED771" w:rsidR="001F390E" w:rsidRPr="001F390E" w:rsidRDefault="001F390E" w:rsidP="00BE016C">
            <w:pPr>
              <w:widowControl w:val="0"/>
              <w:rPr>
                <w:rFonts w:ascii="Times New Roman" w:eastAsia="Times New Roman" w:hAnsi="Times New Roman" w:cs="Times New Roman"/>
                <w:b/>
                <w:bCs/>
                <w:sz w:val="24"/>
                <w:szCs w:val="24"/>
                <w:lang w:val="kk-KZ"/>
              </w:rPr>
            </w:pPr>
            <w:r w:rsidRPr="001F390E">
              <w:rPr>
                <w:rFonts w:ascii="Times New Roman" w:eastAsia="Times New Roman" w:hAnsi="Times New Roman" w:cs="Times New Roman"/>
                <w:b/>
                <w:bCs/>
                <w:sz w:val="24"/>
                <w:szCs w:val="24"/>
                <w:lang w:val="kk-KZ"/>
              </w:rPr>
              <w:t>(сурет салу, шығармашылық әрекет)</w:t>
            </w:r>
          </w:p>
          <w:p w14:paraId="0147BF0C" w14:textId="77777777" w:rsidR="001F390E" w:rsidRDefault="001F390E" w:rsidP="00BE016C">
            <w:pPr>
              <w:widowControl w:val="0"/>
              <w:rPr>
                <w:rFonts w:ascii="Times New Roman" w:eastAsia="Times New Roman" w:hAnsi="Times New Roman" w:cs="Times New Roman"/>
                <w:b/>
                <w:sz w:val="24"/>
                <w:szCs w:val="24"/>
                <w:lang w:val="kk-KZ"/>
              </w:rPr>
            </w:pPr>
          </w:p>
          <w:p w14:paraId="55E1C286" w14:textId="34E431F3" w:rsidR="00BE016C" w:rsidRPr="001F390E" w:rsidRDefault="001F390E" w:rsidP="00BE016C">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Қимылды ойын </w:t>
            </w:r>
            <w:r w:rsidR="00BE016C" w:rsidRPr="001F390E">
              <w:rPr>
                <w:rFonts w:ascii="Times New Roman" w:eastAsia="Times New Roman" w:hAnsi="Times New Roman" w:cs="Times New Roman"/>
                <w:b/>
                <w:sz w:val="24"/>
                <w:szCs w:val="24"/>
                <w:lang w:val="kk-KZ"/>
              </w:rPr>
              <w:t>"Жапырақтар ұшты".</w:t>
            </w:r>
          </w:p>
          <w:p w14:paraId="50F08032"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Қолдар – жапырақ екен, (алақандарды жайып, саусақтарды тікірейтіп, ары-бері айналдыру)</w:t>
            </w:r>
          </w:p>
          <w:p w14:paraId="3572DF1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Бұтада отыр екен. (саусақтарды жұдырықтарға қысып алу)</w:t>
            </w:r>
          </w:p>
          <w:p w14:paraId="12E683C1"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Жел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соғып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алса</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30592E46" w14:textId="3524BFDD" w:rsidR="00BE016C" w:rsidRDefault="00BE016C" w:rsidP="00BE016C">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жеке-жеке</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саусақтармен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еркін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sidR="001F390E">
              <w:rPr>
                <w:rFonts w:ascii="Times New Roman" w:eastAsia="Times New Roman" w:hAnsi="Times New Roman" w:cs="Times New Roman"/>
                <w:b/>
                <w:sz w:val="24"/>
                <w:szCs w:val="24"/>
              </w:rPr>
              <w:t>дене</w:t>
            </w:r>
            <w:proofErr w:type="spellEnd"/>
            <w:r w:rsidR="001F390E">
              <w:rPr>
                <w:rFonts w:ascii="Times New Roman" w:eastAsia="Times New Roman" w:hAnsi="Times New Roman" w:cs="Times New Roman"/>
                <w:b/>
                <w:sz w:val="24"/>
                <w:szCs w:val="24"/>
              </w:rPr>
              <w:t xml:space="preserve"> </w:t>
            </w:r>
            <w:proofErr w:type="spellStart"/>
            <w:r w:rsidR="001F390E">
              <w:rPr>
                <w:rFonts w:ascii="Times New Roman" w:eastAsia="Times New Roman" w:hAnsi="Times New Roman" w:cs="Times New Roman"/>
                <w:b/>
                <w:sz w:val="24"/>
                <w:szCs w:val="24"/>
              </w:rPr>
              <w:t>шынықтыру</w:t>
            </w:r>
            <w:proofErr w:type="spellEnd"/>
            <w:r w:rsidR="001F390E">
              <w:rPr>
                <w:rFonts w:ascii="Times New Roman" w:eastAsia="Times New Roman" w:hAnsi="Times New Roman" w:cs="Times New Roman"/>
                <w:b/>
                <w:sz w:val="24"/>
                <w:szCs w:val="24"/>
              </w:rPr>
              <w:t xml:space="preserve">, </w:t>
            </w:r>
            <w:proofErr w:type="spellStart"/>
            <w:r w:rsidR="001F390E">
              <w:rPr>
                <w:rFonts w:ascii="Times New Roman" w:eastAsia="Times New Roman" w:hAnsi="Times New Roman" w:cs="Times New Roman"/>
                <w:b/>
                <w:sz w:val="24"/>
                <w:szCs w:val="24"/>
              </w:rPr>
              <w:t>денсаулық</w:t>
            </w:r>
            <w:proofErr w:type="spellEnd"/>
            <w:r w:rsidR="001F390E">
              <w:rPr>
                <w:rFonts w:ascii="Times New Roman" w:eastAsia="Times New Roman" w:hAnsi="Times New Roman" w:cs="Times New Roman"/>
                <w:b/>
                <w:sz w:val="24"/>
                <w:szCs w:val="24"/>
              </w:rPr>
              <w:t xml:space="preserve"> </w:t>
            </w:r>
            <w:proofErr w:type="spellStart"/>
            <w:r w:rsidR="001F390E">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p w14:paraId="6850FEE1" w14:textId="77777777" w:rsidR="00BE016C" w:rsidRDefault="00BE016C" w:rsidP="00BE016C">
            <w:pPr>
              <w:widowControl w:val="0"/>
              <w:rPr>
                <w:rFonts w:ascii="Times New Roman" w:eastAsia="Times New Roman" w:hAnsi="Times New Roman" w:cs="Times New Roman"/>
                <w:sz w:val="24"/>
                <w:szCs w:val="24"/>
              </w:rPr>
            </w:pPr>
          </w:p>
          <w:p w14:paraId="64C33F04" w14:textId="6D5C22C9" w:rsidR="00BE016C" w:rsidRDefault="00BE016C" w:rsidP="001F390E">
            <w:pPr>
              <w:widowControl w:val="0"/>
              <w:rPr>
                <w:rFonts w:ascii="Times New Roman" w:eastAsia="Times New Roman" w:hAnsi="Times New Roman" w:cs="Times New Roman"/>
                <w:b/>
                <w:sz w:val="24"/>
                <w:szCs w:val="24"/>
              </w:rPr>
            </w:pPr>
          </w:p>
          <w:p w14:paraId="3155602F" w14:textId="77777777" w:rsidR="00BE016C" w:rsidRDefault="00BE016C" w:rsidP="00BE016C">
            <w:pPr>
              <w:widowControl w:val="0"/>
              <w:rPr>
                <w:rFonts w:ascii="Times New Roman" w:eastAsia="Times New Roman" w:hAnsi="Times New Roman" w:cs="Times New Roman"/>
                <w:sz w:val="24"/>
                <w:szCs w:val="24"/>
              </w:rPr>
            </w:pPr>
          </w:p>
          <w:p w14:paraId="3357BBD9" w14:textId="77777777" w:rsidR="00BE016C" w:rsidRDefault="00BE016C" w:rsidP="00BE016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Түрл</w:t>
            </w:r>
            <w:proofErr w:type="gramStart"/>
            <w:r>
              <w:rPr>
                <w:rFonts w:ascii="Times New Roman" w:eastAsia="Times New Roman" w:hAnsi="Times New Roman" w:cs="Times New Roman"/>
                <w:b/>
                <w:sz w:val="24"/>
                <w:szCs w:val="24"/>
              </w:rPr>
              <w:t>і-</w:t>
            </w:r>
            <w:proofErr w:type="gramEnd"/>
            <w:r>
              <w:rPr>
                <w:rFonts w:ascii="Times New Roman" w:eastAsia="Times New Roman" w:hAnsi="Times New Roman" w:cs="Times New Roman"/>
                <w:b/>
                <w:sz w:val="24"/>
                <w:szCs w:val="24"/>
              </w:rPr>
              <w:t>түсті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моншақтар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жаттығуы</w:t>
            </w:r>
            <w:proofErr w:type="spellEnd"/>
            <w:r>
              <w:rPr>
                <w:rFonts w:ascii="Times New Roman" w:eastAsia="Times New Roman" w:hAnsi="Times New Roman" w:cs="Times New Roman"/>
                <w:b/>
                <w:sz w:val="24"/>
                <w:szCs w:val="24"/>
              </w:rPr>
              <w:t>.</w:t>
            </w:r>
          </w:p>
          <w:p w14:paraId="0A3C489F" w14:textId="4F34EA65" w:rsidR="00BE016C" w:rsidRPr="005A68D0" w:rsidRDefault="00BE016C" w:rsidP="00BE016C">
            <w:pPr>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sz w:val="24"/>
                <w:szCs w:val="24"/>
              </w:rPr>
              <w:t>Мақсат-міндеттері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Негізгі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к</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нығайту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моторикасын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моншақтарды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домалақтау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ермексаздан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үзіп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есуді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мүсіндеу</w:t>
            </w:r>
            <w:proofErr w:type="spellEnd"/>
            <w:r w:rsidR="00C74562">
              <w:rPr>
                <w:rFonts w:ascii="Times New Roman" w:eastAsia="Times New Roman" w:hAnsi="Times New Roman" w:cs="Times New Roman"/>
                <w:b/>
                <w:sz w:val="24"/>
                <w:szCs w:val="24"/>
              </w:rPr>
              <w:t xml:space="preserve">, </w:t>
            </w:r>
            <w:proofErr w:type="spellStart"/>
            <w:r w:rsidR="00C74562">
              <w:rPr>
                <w:rFonts w:ascii="Times New Roman" w:eastAsia="Times New Roman" w:hAnsi="Times New Roman" w:cs="Times New Roman"/>
                <w:b/>
                <w:sz w:val="24"/>
                <w:szCs w:val="24"/>
              </w:rPr>
              <w:t>шығармашылық</w:t>
            </w:r>
            <w:proofErr w:type="spellEnd"/>
            <w:r w:rsidR="00C74562">
              <w:rPr>
                <w:rFonts w:ascii="Times New Roman" w:eastAsia="Times New Roman" w:hAnsi="Times New Roman" w:cs="Times New Roman"/>
                <w:b/>
                <w:sz w:val="24"/>
                <w:szCs w:val="24"/>
              </w:rPr>
              <w:t xml:space="preserve"> </w:t>
            </w:r>
            <w:proofErr w:type="spellStart"/>
            <w:r w:rsidR="00C74562">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BE016C" w:rsidRPr="005A68D0" w14:paraId="5AC6C809" w14:textId="77777777" w:rsidTr="004A1A08">
        <w:tc>
          <w:tcPr>
            <w:tcW w:w="2355" w:type="dxa"/>
          </w:tcPr>
          <w:p w14:paraId="26998EEF" w14:textId="77777777" w:rsidR="00BE016C" w:rsidRPr="005A68D0" w:rsidRDefault="00BE016C" w:rsidP="00BE016C">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436" w:type="dxa"/>
            <w:gridSpan w:val="2"/>
            <w:tcBorders>
              <w:top w:val="single" w:sz="6" w:space="0" w:color="CCCCCC"/>
              <w:left w:val="single" w:sz="6" w:space="0" w:color="CCCCCC"/>
              <w:bottom w:val="single" w:sz="6" w:space="0" w:color="000000"/>
              <w:right w:val="single" w:sz="6" w:space="0" w:color="000000"/>
            </w:tcBorders>
            <w:shd w:val="clear" w:color="auto" w:fill="auto"/>
          </w:tcPr>
          <w:p w14:paraId="4F6CDDD4"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Теректі бақылауды жалғастыру. (қоршаған ортамен танысу, сөйлеуді дамыту, көркем сөз)</w:t>
            </w:r>
          </w:p>
          <w:p w14:paraId="1E86FBA3"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Мақсат-міндеттері. Бақылау барысында теректің құрылымының ерекшеліктерімен таныстыру.</w:t>
            </w:r>
          </w:p>
          <w:p w14:paraId="3B706C17"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Тақпақ.</w:t>
            </w:r>
          </w:p>
          <w:p w14:paraId="62EF79F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Жақсылықты қолдаймыз,</w:t>
            </w:r>
          </w:p>
          <w:p w14:paraId="1826906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Табиғатты қорғаймыз.</w:t>
            </w:r>
          </w:p>
          <w:p w14:paraId="1A7ECEE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Терек егеміз бақтарға,</w:t>
            </w:r>
          </w:p>
          <w:p w14:paraId="0DD46E0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Айналасын қоршаймыз.</w:t>
            </w:r>
          </w:p>
          <w:p w14:paraId="298EC569" w14:textId="7777777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терек</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ағашы</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Терек</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жақындау</w:t>
            </w:r>
            <w:proofErr w:type="spellEnd"/>
            <w:r>
              <w:rPr>
                <w:rFonts w:ascii="Times New Roman" w:eastAsia="Times New Roman" w:hAnsi="Times New Roman" w:cs="Times New Roman"/>
                <w:sz w:val="24"/>
                <w:szCs w:val="24"/>
              </w:rPr>
              <w:t>.</w:t>
            </w:r>
          </w:p>
          <w:p w14:paraId="65381B11" w14:textId="17363CF7" w:rsidR="00BE016C" w:rsidRDefault="00BE016C"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Терек - тез </w:t>
            </w:r>
            <w:proofErr w:type="spellStart"/>
            <w:r>
              <w:rPr>
                <w:rFonts w:ascii="Times New Roman" w:eastAsia="Times New Roman" w:hAnsi="Times New Roman" w:cs="Times New Roman"/>
                <w:sz w:val="24"/>
                <w:szCs w:val="24"/>
              </w:rPr>
              <w:t>өсетін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Ерте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көктемде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шықпай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тұрып</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сыр</w:t>
            </w:r>
            <w:proofErr w:type="gramEnd"/>
            <w:r>
              <w:rPr>
                <w:rFonts w:ascii="Times New Roman" w:eastAsia="Times New Roman" w:hAnsi="Times New Roman" w:cs="Times New Roman"/>
                <w:sz w:val="24"/>
                <w:szCs w:val="24"/>
              </w:rPr>
              <w:t>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жұмыртқа</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ішіндес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жиектері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аратісті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гүлдеген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кезде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қалпақ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киген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жазда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теректен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мамық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ұшады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жапырақтарымен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бұтақтар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тәж</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деп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аталады</w:t>
            </w:r>
            <w:proofErr w:type="spellEnd"/>
            <w:r>
              <w:rPr>
                <w:rFonts w:ascii="Times New Roman" w:eastAsia="Times New Roman" w:hAnsi="Times New Roman" w:cs="Times New Roman"/>
                <w:sz w:val="24"/>
                <w:szCs w:val="24"/>
              </w:rPr>
              <w:t xml:space="preserve">. Терек </w:t>
            </w:r>
            <w:proofErr w:type="spellStart"/>
            <w:r>
              <w:rPr>
                <w:rFonts w:ascii="Times New Roman" w:eastAsia="Times New Roman" w:hAnsi="Times New Roman" w:cs="Times New Roman"/>
                <w:sz w:val="24"/>
                <w:szCs w:val="24"/>
              </w:rPr>
              <w:t>ауаны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жақсы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тазартады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ағаштың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тамыры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жерден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ылғал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 xml:space="preserve">. Терек </w:t>
            </w:r>
            <w:proofErr w:type="spellStart"/>
            <w:r>
              <w:rPr>
                <w:rFonts w:ascii="Times New Roman" w:eastAsia="Times New Roman" w:hAnsi="Times New Roman" w:cs="Times New Roman"/>
                <w:sz w:val="24"/>
                <w:szCs w:val="24"/>
              </w:rPr>
              <w:t>ағашы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жұмсақ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бен </w:t>
            </w:r>
            <w:proofErr w:type="spellStart"/>
            <w:r>
              <w:rPr>
                <w:rFonts w:ascii="Times New Roman" w:eastAsia="Times New Roman" w:hAnsi="Times New Roman" w:cs="Times New Roman"/>
                <w:sz w:val="24"/>
                <w:szCs w:val="24"/>
              </w:rPr>
              <w:t>сіріңке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ойыншықтар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жасайды</w:t>
            </w:r>
            <w:proofErr w:type="spellEnd"/>
            <w:r>
              <w:rPr>
                <w:rFonts w:ascii="Times New Roman" w:eastAsia="Times New Roman" w:hAnsi="Times New Roman" w:cs="Times New Roman"/>
                <w:sz w:val="24"/>
                <w:szCs w:val="24"/>
              </w:rPr>
              <w:t>.</w:t>
            </w:r>
          </w:p>
          <w:p w14:paraId="16CD8814" w14:textId="3BB6BAB5" w:rsidR="001B0BBE" w:rsidRDefault="004A1A08" w:rsidP="00BE016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Аслан</w:t>
            </w:r>
          </w:p>
          <w:p w14:paraId="6C0D30ED" w14:textId="46C82DAC" w:rsidR="00BE016C" w:rsidRPr="005A68D0" w:rsidRDefault="00BE016C" w:rsidP="00BE016C">
            <w:pPr>
              <w:tabs>
                <w:tab w:val="left" w:pos="1590"/>
              </w:tabs>
              <w:rPr>
                <w:rFonts w:ascii="Times New Roman" w:eastAsia="Times New Roman" w:hAnsi="Times New Roman" w:cs="Times New Roman"/>
                <w:sz w:val="24"/>
                <w:szCs w:val="24"/>
                <w:lang w:val="kk-KZ" w:eastAsia="ru-RU"/>
              </w:rPr>
            </w:pPr>
          </w:p>
        </w:tc>
        <w:tc>
          <w:tcPr>
            <w:tcW w:w="2320" w:type="dxa"/>
            <w:tcBorders>
              <w:top w:val="single" w:sz="6" w:space="0" w:color="CCCCCC"/>
              <w:left w:val="single" w:sz="6" w:space="0" w:color="CCCCCC"/>
              <w:bottom w:val="single" w:sz="6" w:space="0" w:color="000000"/>
              <w:right w:val="single" w:sz="6" w:space="0" w:color="000000"/>
            </w:tcBorders>
            <w:shd w:val="clear" w:color="auto" w:fill="auto"/>
          </w:tcPr>
          <w:p w14:paraId="1EA82854"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Суды бақылауды жалғастыру. (қоршаған ортамен танысу, сөйлеуді дамыту)</w:t>
            </w:r>
          </w:p>
          <w:p w14:paraId="341FEC2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Мақсат-міндеттері. Балалардың суды ұқыпты пайдалану туралы түсініктерін қалыптастыру.</w:t>
            </w:r>
          </w:p>
          <w:p w14:paraId="47B301C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Судың қасиеттері туралы білімдерін нығайту, температурасы әртүрлі болатынын айту, суда кейбір заттар батып кетеді, басқалары судың бетіне шығады.</w:t>
            </w:r>
          </w:p>
          <w:p w14:paraId="39594F25"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Бақылау барысы: балалардың назарын судың қасиеттеріне аудару: сұйық, әртүрлі температураға ие болу мүмкіндігі (ыстық, суық). Су мөлдір, онда бәрі көрінеді. Ыстық күнде бассейнде су тез қызады. Тоғандағы, өзендегі, көлдегі су жазда қызады. Адамдар суға шомылуға барады. Асфальтқа </w:t>
            </w:r>
            <w:r w:rsidRPr="001F390E">
              <w:rPr>
                <w:rFonts w:ascii="Times New Roman" w:eastAsia="Times New Roman" w:hAnsi="Times New Roman" w:cs="Times New Roman"/>
                <w:sz w:val="24"/>
                <w:szCs w:val="24"/>
                <w:lang w:val="kk-KZ"/>
              </w:rPr>
              <w:lastRenderedPageBreak/>
              <w:t>шашыраған судың жылдам кебетінін көрсету. Үлкен балалармен суда қандай заттар суға батып жатқанын, қайсы батпайтынын анықтау. Оның себептерін анықтау.</w:t>
            </w:r>
          </w:p>
          <w:p w14:paraId="59DDFDCD" w14:textId="088CFE7F"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ұйымшылдыққа тәрбиелеу.</w:t>
            </w:r>
          </w:p>
          <w:p w14:paraId="511AE696" w14:textId="1EAE2E07" w:rsidR="00BE016C" w:rsidRPr="005A68D0" w:rsidRDefault="004A1A08" w:rsidP="001B0BBE">
            <w:pPr>
              <w:widowControl w:val="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Балалармен жұмыс</w:t>
            </w:r>
          </w:p>
        </w:tc>
        <w:tc>
          <w:tcPr>
            <w:tcW w:w="2524" w:type="dxa"/>
            <w:tcBorders>
              <w:top w:val="single" w:sz="6" w:space="0" w:color="CCCCCC"/>
              <w:left w:val="single" w:sz="6" w:space="0" w:color="CCCCCC"/>
              <w:bottom w:val="single" w:sz="6" w:space="0" w:color="000000"/>
              <w:right w:val="single" w:sz="6" w:space="0" w:color="000000"/>
            </w:tcBorders>
            <w:shd w:val="clear" w:color="auto" w:fill="auto"/>
          </w:tcPr>
          <w:p w14:paraId="199CB190"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Күнді бақылауды жалғастыру. (қоршаған ортамен танысу, сөйлеуді дамыту, көркем сөз)</w:t>
            </w:r>
          </w:p>
          <w:p w14:paraId="2B54B1A3"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Мақсат-міндеттері. Күннің көзі жылу мен жарықтың негізгі көзі болатынын ұғындыру, күннің шығуын қадағалауды жалғастыру.</w:t>
            </w:r>
          </w:p>
          <w:p w14:paraId="6B2F8943"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Күнің сәулесі туралы айту.</w:t>
            </w:r>
          </w:p>
          <w:p w14:paraId="19B1C162"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Тақпақ.</w:t>
            </w:r>
          </w:p>
          <w:p w14:paraId="535491C2"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Алақай, алақай!</w:t>
            </w:r>
          </w:p>
          <w:p w14:paraId="6E68B26A"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Күн шықты, күн шықты,</w:t>
            </w:r>
          </w:p>
          <w:p w14:paraId="41917EC6"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Жер үстіне нұр шықты!</w:t>
            </w:r>
          </w:p>
          <w:p w14:paraId="05B94BEC"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"Көк ту" ойыны.</w:t>
            </w:r>
          </w:p>
          <w:p w14:paraId="30A255FB"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Достыққа, белсенділікке, ұйымшылдыққа баулу.</w:t>
            </w:r>
          </w:p>
          <w:p w14:paraId="5EC94F5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Балалар екі топқа бөлінеді. Әр топта өз тулары болады.</w:t>
            </w:r>
          </w:p>
          <w:p w14:paraId="6BF53EDA"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Әр тудың қорғаушысы болады. Ту қорғаушылар тудың қасында тұрады.</w:t>
            </w:r>
          </w:p>
          <w:p w14:paraId="3A791C45" w14:textId="77777777" w:rsidR="00BE016C" w:rsidRDefault="00BE016C" w:rsidP="00BE016C">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Бас</w:t>
            </w:r>
            <w:proofErr w:type="gramEnd"/>
            <w:r>
              <w:rPr>
                <w:rFonts w:ascii="Times New Roman" w:eastAsia="Times New Roman" w:hAnsi="Times New Roman" w:cs="Times New Roman"/>
                <w:sz w:val="24"/>
                <w:szCs w:val="24"/>
              </w:rPr>
              <w:t>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қарсыластарын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тобына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ауыстырулары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керек</w:t>
            </w:r>
            <w:proofErr w:type="spellEnd"/>
            <w:r>
              <w:rPr>
                <w:rFonts w:ascii="Times New Roman" w:eastAsia="Times New Roman" w:hAnsi="Times New Roman" w:cs="Times New Roman"/>
                <w:sz w:val="24"/>
                <w:szCs w:val="24"/>
              </w:rPr>
              <w:t>.</w:t>
            </w:r>
          </w:p>
          <w:p w14:paraId="533E4C45"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сызылады</w:t>
            </w:r>
            <w:proofErr w:type="spellEnd"/>
            <w:r>
              <w:rPr>
                <w:rFonts w:ascii="Times New Roman" w:eastAsia="Times New Roman" w:hAnsi="Times New Roman" w:cs="Times New Roman"/>
                <w:sz w:val="24"/>
                <w:szCs w:val="24"/>
              </w:rPr>
              <w:t xml:space="preserve"> да, </w:t>
            </w:r>
            <w:proofErr w:type="spellStart"/>
            <w:r>
              <w:rPr>
                <w:rFonts w:ascii="Times New Roman" w:eastAsia="Times New Roman" w:hAnsi="Times New Roman" w:cs="Times New Roman"/>
                <w:sz w:val="24"/>
                <w:szCs w:val="24"/>
              </w:rPr>
              <w:t>қарсыластарына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қарам</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қарсы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қолдарынан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тартып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тырысады</w:t>
            </w:r>
            <w:proofErr w:type="spellEnd"/>
            <w:r>
              <w:rPr>
                <w:rFonts w:ascii="Times New Roman" w:eastAsia="Times New Roman" w:hAnsi="Times New Roman" w:cs="Times New Roman"/>
                <w:sz w:val="24"/>
                <w:szCs w:val="24"/>
              </w:rPr>
              <w:t>.</w:t>
            </w:r>
          </w:p>
          <w:p w14:paraId="1800DEAB" w14:textId="77777777"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Сөйті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сол</w:t>
            </w:r>
            <w:proofErr w:type="spellEnd"/>
            <w:r>
              <w:rPr>
                <w:rFonts w:ascii="Times New Roman" w:eastAsia="Times New Roman" w:hAnsi="Times New Roman" w:cs="Times New Roman"/>
                <w:sz w:val="24"/>
                <w:szCs w:val="24"/>
              </w:rPr>
              <w:t xml:space="preserve"> топ </w:t>
            </w:r>
            <w:proofErr w:type="spellStart"/>
            <w:r>
              <w:rPr>
                <w:rFonts w:ascii="Times New Roman" w:eastAsia="Times New Roman" w:hAnsi="Times New Roman" w:cs="Times New Roman"/>
                <w:sz w:val="24"/>
                <w:szCs w:val="24"/>
              </w:rPr>
              <w:t>жеңіске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жетеді</w:t>
            </w:r>
            <w:proofErr w:type="spellEnd"/>
            <w:r>
              <w:rPr>
                <w:rFonts w:ascii="Times New Roman" w:eastAsia="Times New Roman" w:hAnsi="Times New Roman" w:cs="Times New Roman"/>
                <w:sz w:val="24"/>
                <w:szCs w:val="24"/>
              </w:rPr>
              <w:t>.</w:t>
            </w:r>
          </w:p>
          <w:p w14:paraId="746AF34D" w14:textId="77777777" w:rsidR="00BE016C" w:rsidRDefault="00BE016C" w:rsidP="00BE016C">
            <w:pPr>
              <w:widowControl w:val="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Же</w:t>
            </w:r>
            <w:proofErr w:type="gramEnd"/>
            <w:r>
              <w:rPr>
                <w:rFonts w:ascii="Times New Roman" w:eastAsia="Times New Roman" w:hAnsi="Times New Roman" w:cs="Times New Roman"/>
                <w:sz w:val="24"/>
                <w:szCs w:val="24"/>
              </w:rPr>
              <w:t>ңілген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топтың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шабуыл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жасалады</w:t>
            </w:r>
            <w:proofErr w:type="spellEnd"/>
            <w:r>
              <w:rPr>
                <w:rFonts w:ascii="Times New Roman" w:eastAsia="Times New Roman" w:hAnsi="Times New Roman" w:cs="Times New Roman"/>
                <w:sz w:val="24"/>
                <w:szCs w:val="24"/>
              </w:rPr>
              <w:t>.</w:t>
            </w:r>
          </w:p>
          <w:p w14:paraId="4604BF1E" w14:textId="541B923D" w:rsidR="00BE016C" w:rsidRDefault="00BE016C" w:rsidP="00BE016C">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Олар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туларын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қорғап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жалғаса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береді</w:t>
            </w:r>
            <w:proofErr w:type="spellEnd"/>
            <w:r>
              <w:rPr>
                <w:rFonts w:ascii="Times New Roman" w:eastAsia="Times New Roman" w:hAnsi="Times New Roman" w:cs="Times New Roman"/>
                <w:sz w:val="24"/>
                <w:szCs w:val="24"/>
              </w:rPr>
              <w:t>.</w:t>
            </w:r>
            <w:r w:rsidR="004A1A08">
              <w:rPr>
                <w:rFonts w:ascii="Times New Roman" w:eastAsia="Times New Roman" w:hAnsi="Times New Roman" w:cs="Times New Roman"/>
                <w:sz w:val="24"/>
                <w:szCs w:val="24"/>
              </w:rPr>
              <w:t xml:space="preserve"> </w:t>
            </w:r>
            <w:proofErr w:type="spellStart"/>
            <w:r w:rsidR="004A1A08">
              <w:rPr>
                <w:rFonts w:ascii="Times New Roman" w:eastAsia="Times New Roman" w:hAnsi="Times New Roman" w:cs="Times New Roman"/>
                <w:sz w:val="24"/>
                <w:szCs w:val="24"/>
              </w:rPr>
              <w:t>Нуржаз</w:t>
            </w:r>
            <w:proofErr w:type="spellEnd"/>
          </w:p>
          <w:p w14:paraId="100CF750" w14:textId="7D7E207E" w:rsidR="00BE016C" w:rsidRPr="006B68DE" w:rsidRDefault="00BE016C" w:rsidP="00BE016C">
            <w:pPr>
              <w:rPr>
                <w:rFonts w:ascii="Times New Roman" w:eastAsia="Times New Roman" w:hAnsi="Times New Roman" w:cs="Times New Roman"/>
                <w:bCs/>
                <w:sz w:val="24"/>
                <w:szCs w:val="24"/>
                <w:lang w:val="kk-KZ" w:eastAsia="ru-RU"/>
              </w:rPr>
            </w:pPr>
          </w:p>
        </w:tc>
        <w:tc>
          <w:tcPr>
            <w:tcW w:w="2440" w:type="dxa"/>
            <w:gridSpan w:val="2"/>
            <w:tcBorders>
              <w:top w:val="single" w:sz="6" w:space="0" w:color="CCCCCC"/>
              <w:left w:val="single" w:sz="6" w:space="0" w:color="CCCCCC"/>
              <w:bottom w:val="single" w:sz="6" w:space="0" w:color="000000"/>
              <w:right w:val="single" w:sz="6" w:space="0" w:color="000000"/>
            </w:tcBorders>
            <w:shd w:val="clear" w:color="auto" w:fill="auto"/>
          </w:tcPr>
          <w:p w14:paraId="30163F24"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Суды бақылауды жалғастыру. (қоршаған ортамен танысу, сөйлеуді дамыту)</w:t>
            </w:r>
          </w:p>
          <w:p w14:paraId="608125A9"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Мақсат-міндеттері. Судың қасиеттері туралы түсініктерді тиянақтау; табиғи құбылыстарға қызығушылықты арттыру.</w:t>
            </w:r>
          </w:p>
          <w:p w14:paraId="558EBF93"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Іс-тәжірибеде: құйылатыны, төгілетіні, ыдыста, шалшықта қозғалмай тұратынын анықтау.</w:t>
            </w:r>
          </w:p>
          <w:p w14:paraId="60585BEB"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Салқын, жылы, ыстықта кеуіп кетеді дегенді айтқызу.</w:t>
            </w:r>
          </w:p>
          <w:p w14:paraId="38CB2754"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Іс-тәжірибеде судың адамның, өсімдіктердің тіршілігіне ықпалына көңіл аудару.</w:t>
            </w:r>
          </w:p>
          <w:p w14:paraId="64B09D00"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Гүлзарды суару, таза ас суын ішкізу.</w:t>
            </w:r>
          </w:p>
          <w:p w14:paraId="668400E2"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Іс-тәжірибеде суды асфальтқа төгіп, күннің көзінде кебуін бақылату.</w:t>
            </w:r>
          </w:p>
          <w:p w14:paraId="7122CFEA"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Балаларға "кеуіп кетеді" дегенді айтқызу.</w:t>
            </w:r>
          </w:p>
          <w:p w14:paraId="5F8F40D6"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b/>
                <w:sz w:val="24"/>
                <w:szCs w:val="24"/>
                <w:lang w:val="kk-KZ"/>
              </w:rPr>
              <w:t xml:space="preserve">Еңбек әрекеті: </w:t>
            </w:r>
            <w:r w:rsidRPr="001F390E">
              <w:rPr>
                <w:rFonts w:ascii="Times New Roman" w:eastAsia="Times New Roman" w:hAnsi="Times New Roman" w:cs="Times New Roman"/>
                <w:sz w:val="24"/>
                <w:szCs w:val="24"/>
                <w:lang w:val="kk-KZ"/>
              </w:rPr>
              <w:t>гүлзарда өскен гүлдерді суару.</w:t>
            </w:r>
          </w:p>
          <w:p w14:paraId="15B74343"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Мақсат-міндеттері. </w:t>
            </w:r>
            <w:r w:rsidRPr="001F390E">
              <w:rPr>
                <w:rFonts w:ascii="Times New Roman" w:eastAsia="Times New Roman" w:hAnsi="Times New Roman" w:cs="Times New Roman"/>
                <w:sz w:val="24"/>
                <w:szCs w:val="24"/>
                <w:lang w:val="kk-KZ"/>
              </w:rPr>
              <w:lastRenderedPageBreak/>
              <w:t>Балаларды қарапайым еңбек дағдыларына баулу.</w:t>
            </w:r>
          </w:p>
          <w:p w14:paraId="329C1BEF"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Құралдары: су құйғыштар.</w:t>
            </w:r>
          </w:p>
          <w:p w14:paraId="4408612D" w14:textId="31F37EB5" w:rsidR="001B0BBE" w:rsidRPr="001B0BBE" w:rsidRDefault="00BE016C" w:rsidP="001B0BBE">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өсімдіктерді өз бетінше қорғауға үйрету; гүлге ұқыпты қарауға және сүюге тәрбиелеу.</w:t>
            </w:r>
          </w:p>
          <w:p w14:paraId="5C788457" w14:textId="63E8E373" w:rsidR="00BE016C" w:rsidRPr="006B68DE" w:rsidRDefault="004A1A08" w:rsidP="00BE016C">
            <w:pPr>
              <w:rPr>
                <w:rFonts w:ascii="Times New Roman" w:hAnsi="Times New Roman" w:cs="Times New Roman"/>
                <w:sz w:val="24"/>
                <w:szCs w:val="24"/>
                <w:lang w:val="kk-KZ"/>
              </w:rPr>
            </w:pPr>
            <w:r>
              <w:rPr>
                <w:rFonts w:ascii="Times New Roman" w:hAnsi="Times New Roman" w:cs="Times New Roman"/>
                <w:sz w:val="24"/>
                <w:szCs w:val="24"/>
                <w:lang w:val="kk-KZ"/>
              </w:rPr>
              <w:t>Ақерке</w:t>
            </w:r>
          </w:p>
        </w:tc>
        <w:tc>
          <w:tcPr>
            <w:tcW w:w="3099" w:type="dxa"/>
            <w:tcBorders>
              <w:top w:val="single" w:sz="6" w:space="0" w:color="CCCCCC"/>
              <w:left w:val="single" w:sz="6" w:space="0" w:color="CCCCCC"/>
              <w:bottom w:val="single" w:sz="6" w:space="0" w:color="000000"/>
              <w:right w:val="single" w:sz="6" w:space="0" w:color="000000"/>
            </w:tcBorders>
            <w:shd w:val="clear" w:color="auto" w:fill="auto"/>
          </w:tcPr>
          <w:p w14:paraId="608AB4F2"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lastRenderedPageBreak/>
              <w:t>Жаңбырлы ауа райы туралы сөйлесуді (немесе бақылауды) жалғастыру. (қоршаған ортамен танысу, сөйлеуді дамыту)</w:t>
            </w:r>
          </w:p>
          <w:p w14:paraId="444C9AEE"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lastRenderedPageBreak/>
              <w:t>Мақсат-міндеттері. Балаларды табиғат құбылыстарын сезінуді үйрету; табиғи құбылыстары туралы білімді бекіту; жаңбырлы күні қажет заттарды еске түсіру.</w:t>
            </w:r>
          </w:p>
          <w:p w14:paraId="49E06F55" w14:textId="77777777" w:rsidR="00BE016C" w:rsidRPr="001F390E" w:rsidRDefault="00BE016C" w:rsidP="00BE016C">
            <w:pPr>
              <w:widowControl w:val="0"/>
              <w:rPr>
                <w:rFonts w:ascii="Times New Roman" w:eastAsia="Times New Roman" w:hAnsi="Times New Roman" w:cs="Times New Roman"/>
                <w:b/>
                <w:sz w:val="24"/>
                <w:szCs w:val="24"/>
                <w:lang w:val="kk-KZ"/>
              </w:rPr>
            </w:pPr>
            <w:r w:rsidRPr="001F390E">
              <w:rPr>
                <w:rFonts w:ascii="Times New Roman" w:eastAsia="Times New Roman" w:hAnsi="Times New Roman" w:cs="Times New Roman"/>
                <w:b/>
                <w:sz w:val="24"/>
                <w:szCs w:val="24"/>
                <w:lang w:val="kk-KZ"/>
              </w:rPr>
              <w:t>"Күн мен жаңбыр" қимыл-қозғалыс ойыны. (дене шынықтыру)</w:t>
            </w:r>
          </w:p>
          <w:p w14:paraId="421BE5AC" w14:textId="77777777" w:rsidR="00BE016C" w:rsidRPr="001F390E"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4346D080" w14:textId="57FF6E40" w:rsidR="00BE016C" w:rsidRDefault="00BE016C" w:rsidP="00BE016C">
            <w:pPr>
              <w:widowControl w:val="0"/>
              <w:rPr>
                <w:rFonts w:ascii="Times New Roman" w:eastAsia="Times New Roman" w:hAnsi="Times New Roman" w:cs="Times New Roman"/>
                <w:sz w:val="24"/>
                <w:szCs w:val="24"/>
                <w:lang w:val="kk-KZ"/>
              </w:rPr>
            </w:pPr>
            <w:r w:rsidRPr="001F390E">
              <w:rPr>
                <w:rFonts w:ascii="Times New Roman" w:eastAsia="Times New Roman" w:hAnsi="Times New Roman" w:cs="Times New Roman"/>
                <w:sz w:val="24"/>
                <w:szCs w:val="24"/>
                <w:lang w:val="kk-KZ"/>
              </w:rPr>
              <w:t xml:space="preserve">Балалар алаңның бір шетінде тұрады. Тәрбиеші: "Аспан ашық, күн шығып тұр! Серуенге шығуға болады," – дейді. Балалар бүкіл алаңда жүгіріп жүр. "Жаңбыр! Тез үйге жүріңдер!" - деген белгіні естіп, бәрі өз орындарына қарай жүгіріп келіп, орындықтардың артына </w:t>
            </w:r>
            <w:r w:rsidRPr="001F390E">
              <w:rPr>
                <w:rFonts w:ascii="Times New Roman" w:eastAsia="Times New Roman" w:hAnsi="Times New Roman" w:cs="Times New Roman"/>
                <w:sz w:val="24"/>
                <w:szCs w:val="24"/>
                <w:lang w:val="kk-KZ"/>
              </w:rPr>
              <w:lastRenderedPageBreak/>
              <w:t>отырады. Тәрбиеші қайтадан: "Күн шықты! Барыңдар, серуендеңдер," – дейді, ойын қайта басталады.</w:t>
            </w:r>
          </w:p>
          <w:p w14:paraId="7D3569C8" w14:textId="1CDEC760" w:rsidR="001B0BBE" w:rsidRPr="001F390E" w:rsidRDefault="004A1A08" w:rsidP="00BE016C">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Ақерке</w:t>
            </w:r>
          </w:p>
          <w:p w14:paraId="0EB99040" w14:textId="64F146CE" w:rsidR="001B0BBE" w:rsidRPr="005A68D0" w:rsidRDefault="001B0BBE" w:rsidP="001B0BBE">
            <w:pPr>
              <w:widowControl w:val="0"/>
              <w:rPr>
                <w:rFonts w:ascii="Times New Roman" w:eastAsia="Times New Roman" w:hAnsi="Times New Roman" w:cs="Times New Roman"/>
                <w:color w:val="000000"/>
                <w:sz w:val="24"/>
                <w:szCs w:val="24"/>
                <w:lang w:val="kk-KZ" w:eastAsia="ru-RU"/>
              </w:rPr>
            </w:pPr>
          </w:p>
          <w:p w14:paraId="1679D400" w14:textId="6550BD91" w:rsidR="00BE016C" w:rsidRPr="005A68D0" w:rsidRDefault="00BE016C" w:rsidP="00BE016C">
            <w:pPr>
              <w:rPr>
                <w:rFonts w:ascii="Times New Roman" w:eastAsia="Times New Roman" w:hAnsi="Times New Roman" w:cs="Times New Roman"/>
                <w:color w:val="000000"/>
                <w:sz w:val="24"/>
                <w:szCs w:val="24"/>
                <w:lang w:val="kk-KZ" w:eastAsia="ru-RU"/>
              </w:rPr>
            </w:pPr>
          </w:p>
        </w:tc>
      </w:tr>
      <w:tr w:rsidR="00BE016C" w:rsidRPr="005A68D0" w14:paraId="21BF62FA" w14:textId="77777777" w:rsidTr="00E603EC">
        <w:tc>
          <w:tcPr>
            <w:tcW w:w="2355" w:type="dxa"/>
          </w:tcPr>
          <w:p w14:paraId="3611303C" w14:textId="77777777" w:rsidR="00BE016C" w:rsidRPr="005A68D0" w:rsidRDefault="00BE016C" w:rsidP="00BE016C">
            <w:pPr>
              <w:rPr>
                <w:rFonts w:ascii="Times New Roman" w:hAnsi="Times New Roman" w:cs="Times New Roman"/>
                <w:b/>
                <w:sz w:val="24"/>
                <w:szCs w:val="24"/>
                <w:lang w:val="kk-KZ"/>
              </w:rPr>
            </w:pPr>
            <w:bookmarkStart w:id="0" w:name="_GoBack"/>
            <w:bookmarkEnd w:id="0"/>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1F390E">
              <w:rPr>
                <w:rFonts w:ascii="Times New Roman" w:hAnsi="Times New Roman" w:cs="Times New Roman"/>
                <w:bCs/>
                <w:sz w:val="24"/>
                <w:szCs w:val="24"/>
                <w:lang w:val="ru-KZ"/>
              </w:rPr>
              <w:t>-аналарға кеңес</w:t>
            </w:r>
            <w:r w:rsidRPr="00C44004">
              <w:rPr>
                <w:rFonts w:ascii="Times New Roman" w:hAnsi="Times New Roman" w:cs="Times New Roman"/>
                <w:bCs/>
                <w:sz w:val="24"/>
                <w:szCs w:val="24"/>
                <w:lang w:val="kk-KZ"/>
              </w:rPr>
              <w:t>)</w:t>
            </w:r>
          </w:p>
        </w:tc>
        <w:tc>
          <w:tcPr>
            <w:tcW w:w="12819" w:type="dxa"/>
            <w:gridSpan w:val="7"/>
          </w:tcPr>
          <w:p w14:paraId="4C743919" w14:textId="14FA7E7A" w:rsidR="00BE016C" w:rsidRPr="00BE016C" w:rsidRDefault="00BE016C" w:rsidP="00BE016C">
            <w:pPr>
              <w:rPr>
                <w:rFonts w:ascii="Times New Roman" w:hAnsi="Times New Roman" w:cs="Times New Roman"/>
                <w:sz w:val="24"/>
                <w:szCs w:val="24"/>
                <w:lang w:val="kk-KZ"/>
              </w:rPr>
            </w:pPr>
            <w:r w:rsidRPr="00BE016C">
              <w:rPr>
                <w:rFonts w:ascii="Times New Roman" w:eastAsia="Times New Roman" w:hAnsi="Times New Roman" w:cs="Times New Roman"/>
                <w:sz w:val="24"/>
                <w:szCs w:val="24"/>
                <w:lang w:val="kk-KZ" w:eastAsia="zh-CN"/>
              </w:rPr>
              <w:t xml:space="preserve">"Баланың қозғалыс белсенділігін қалыптастырудағы отбасының рөлі" </w:t>
            </w:r>
            <w:r>
              <w:rPr>
                <w:rFonts w:ascii="Times New Roman" w:eastAsia="Times New Roman" w:hAnsi="Times New Roman" w:cs="Times New Roman"/>
                <w:sz w:val="24"/>
                <w:szCs w:val="24"/>
                <w:lang w:val="kk-KZ" w:eastAsia="zh-CN"/>
              </w:rPr>
              <w:t>кеңес</w:t>
            </w:r>
            <w:r w:rsidRPr="00BE016C">
              <w:rPr>
                <w:rFonts w:ascii="Times New Roman" w:eastAsia="Times New Roman" w:hAnsi="Times New Roman" w:cs="Times New Roman"/>
                <w:sz w:val="24"/>
                <w:szCs w:val="24"/>
                <w:lang w:val="kk-KZ" w:eastAsia="zh-CN"/>
              </w:rPr>
              <w:t>.</w:t>
            </w:r>
            <w:r>
              <w:rPr>
                <w:rFonts w:ascii="Times New Roman" w:eastAsia="Times New Roman" w:hAnsi="Times New Roman" w:cs="Times New Roman"/>
                <w:sz w:val="24"/>
                <w:szCs w:val="24"/>
                <w:lang w:val="kk-KZ" w:eastAsia="zh-CN"/>
              </w:rPr>
              <w:t xml:space="preserve"> </w:t>
            </w:r>
            <w:r w:rsidRPr="00BE016C">
              <w:rPr>
                <w:rFonts w:ascii="Times New Roman" w:eastAsia="Times New Roman" w:hAnsi="Times New Roman" w:cs="Times New Roman"/>
                <w:b/>
                <w:bCs/>
                <w:sz w:val="24"/>
                <w:szCs w:val="24"/>
                <w:lang w:val="kk-KZ" w:eastAsia="zh-CN"/>
              </w:rPr>
              <w:t>(сөйлеуді дамыту дағдысы)</w:t>
            </w:r>
          </w:p>
        </w:tc>
      </w:tr>
    </w:tbl>
    <w:p w14:paraId="4644E411" w14:textId="77777777" w:rsidR="00BE016C" w:rsidRPr="005A68D0" w:rsidRDefault="00BE016C" w:rsidP="00BE016C">
      <w:pPr>
        <w:rPr>
          <w:rFonts w:ascii="Calibri" w:eastAsia="DengXian" w:hAnsi="Calibri" w:cs="Arial"/>
          <w:lang w:val="kk-KZ"/>
        </w:rPr>
      </w:pPr>
    </w:p>
    <w:p w14:paraId="5BEE3272" w14:textId="77777777" w:rsidR="00BE016C" w:rsidRPr="005A68D0" w:rsidRDefault="00BE016C" w:rsidP="00BE016C"/>
    <w:p w14:paraId="5C122A2F" w14:textId="77777777" w:rsidR="00BE016C" w:rsidRPr="00DC00EC" w:rsidRDefault="00BE016C" w:rsidP="00BE016C">
      <w:pPr>
        <w:rPr>
          <w:lang w:val="kk-KZ"/>
        </w:rPr>
      </w:pPr>
    </w:p>
    <w:p w14:paraId="3FE9470F" w14:textId="77777777" w:rsidR="00BE016C" w:rsidRDefault="00BE016C" w:rsidP="00BE016C"/>
    <w:p w14:paraId="7357D932" w14:textId="77777777" w:rsidR="00BE016C" w:rsidRPr="00F50ECD" w:rsidRDefault="00BE016C" w:rsidP="00BE016C">
      <w:pPr>
        <w:rPr>
          <w:lang w:val="kk-KZ"/>
        </w:rPr>
      </w:pPr>
    </w:p>
    <w:p w14:paraId="3A7F72E0" w14:textId="77777777" w:rsidR="00BE016C" w:rsidRDefault="00BE016C"/>
    <w:sectPr w:rsidR="00BE016C"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16C"/>
    <w:rsid w:val="001B0BBE"/>
    <w:rsid w:val="001F390E"/>
    <w:rsid w:val="003D03A1"/>
    <w:rsid w:val="004A1A08"/>
    <w:rsid w:val="00B2715A"/>
    <w:rsid w:val="00BE016C"/>
    <w:rsid w:val="00C74562"/>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07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1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BE016C"/>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BE0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016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BE016C"/>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BE01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13</Pages>
  <Words>3562</Words>
  <Characters>20306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8</cp:revision>
  <dcterms:created xsi:type="dcterms:W3CDTF">2023-03-28T08:29:00Z</dcterms:created>
  <dcterms:modified xsi:type="dcterms:W3CDTF">2025-02-28T18:44:00Z</dcterms:modified>
</cp:coreProperties>
</file>